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E159D" w14:textId="77316716" w:rsidR="00323F53" w:rsidRPr="009A7D8D" w:rsidRDefault="00D55578" w:rsidP="6860CC89">
      <w:pPr>
        <w:pStyle w:val="Tytu"/>
        <w:jc w:val="both"/>
      </w:pPr>
      <w:r w:rsidRPr="009A7D8D">
        <w:t>Umowa nr</w:t>
      </w:r>
    </w:p>
    <w:p w14:paraId="19EB5805" w14:textId="1D6D8D3A" w:rsidR="00564E59" w:rsidRPr="009A7D8D" w:rsidRDefault="00564E59" w:rsidP="005D7327">
      <w:pPr>
        <w:tabs>
          <w:tab w:val="left" w:leader="dot" w:pos="2268"/>
        </w:tabs>
        <w:spacing w:before="120" w:after="120"/>
        <w:rPr>
          <w:rFonts w:asciiTheme="minorHAnsi" w:hAnsiTheme="minorHAnsi" w:cstheme="minorHAnsi"/>
          <w:szCs w:val="22"/>
        </w:rPr>
      </w:pPr>
      <w:r w:rsidRPr="009A7D8D">
        <w:rPr>
          <w:rFonts w:asciiTheme="minorHAnsi" w:hAnsiTheme="minorHAnsi" w:cstheme="minorHAnsi"/>
          <w:szCs w:val="22"/>
        </w:rPr>
        <w:t xml:space="preserve">zawarta </w:t>
      </w:r>
      <w:r w:rsidR="005539E3" w:rsidRPr="009A7D8D">
        <w:rPr>
          <w:rFonts w:asciiTheme="minorHAnsi" w:hAnsiTheme="minorHAnsi" w:cstheme="minorHAnsi"/>
          <w:szCs w:val="22"/>
        </w:rPr>
        <w:tab/>
      </w:r>
      <w:r w:rsidR="00D10B17" w:rsidRPr="009A7D8D">
        <w:rPr>
          <w:rFonts w:asciiTheme="minorHAnsi" w:hAnsiTheme="minorHAnsi" w:cstheme="minorHAnsi"/>
          <w:szCs w:val="22"/>
        </w:rPr>
        <w:t xml:space="preserve"> r</w:t>
      </w:r>
      <w:r w:rsidR="00D10B17" w:rsidRPr="009A7D8D">
        <w:rPr>
          <w:rFonts w:asciiTheme="minorHAnsi" w:hAnsiTheme="minorHAnsi" w:cstheme="minorHAnsi"/>
          <w:b/>
          <w:bCs/>
          <w:szCs w:val="22"/>
        </w:rPr>
        <w:t>.</w:t>
      </w:r>
      <w:r w:rsidR="00D10B17" w:rsidRPr="009A7D8D">
        <w:rPr>
          <w:rFonts w:asciiTheme="minorHAnsi" w:hAnsiTheme="minorHAnsi" w:cstheme="minorHAnsi"/>
          <w:szCs w:val="22"/>
        </w:rPr>
        <w:t xml:space="preserve"> w Warszawie </w:t>
      </w:r>
      <w:r w:rsidRPr="009A7D8D">
        <w:rPr>
          <w:rStyle w:val="Odwoanieprzypisudolnego"/>
          <w:rFonts w:asciiTheme="minorHAnsi" w:hAnsiTheme="minorHAnsi" w:cstheme="minorHAnsi"/>
          <w:b/>
          <w:bCs/>
          <w:szCs w:val="22"/>
        </w:rPr>
        <w:footnoteReference w:id="2"/>
      </w:r>
      <w:r w:rsidRPr="009A7D8D">
        <w:rPr>
          <w:rFonts w:asciiTheme="minorHAnsi" w:hAnsiTheme="minorHAnsi" w:cstheme="minorHAnsi"/>
          <w:szCs w:val="22"/>
        </w:rPr>
        <w:t xml:space="preserve"> pomiędzy:</w:t>
      </w:r>
    </w:p>
    <w:p w14:paraId="1124F0A2" w14:textId="7F2F70EF" w:rsidR="00601F9F" w:rsidRPr="009A7D8D" w:rsidRDefault="00601F9F" w:rsidP="00B857D9">
      <w:pPr>
        <w:spacing w:before="120" w:after="120"/>
        <w:rPr>
          <w:rFonts w:asciiTheme="minorHAnsi" w:hAnsiTheme="minorHAnsi" w:cstheme="minorHAnsi"/>
          <w:bCs/>
          <w:szCs w:val="22"/>
        </w:rPr>
      </w:pPr>
      <w:r w:rsidRPr="009A7D8D">
        <w:rPr>
          <w:rFonts w:asciiTheme="minorHAnsi" w:hAnsiTheme="minorHAnsi" w:cstheme="minorHAnsi"/>
          <w:b/>
          <w:szCs w:val="22"/>
        </w:rPr>
        <w:t xml:space="preserve">Miastem Stołecznym Warszawa, </w:t>
      </w:r>
      <w:r w:rsidRPr="009A7D8D">
        <w:rPr>
          <w:rFonts w:asciiTheme="minorHAnsi" w:hAnsiTheme="minorHAnsi" w:cstheme="minorHAnsi"/>
          <w:szCs w:val="22"/>
        </w:rPr>
        <w:t xml:space="preserve">Pl. Bankowy 3/5, 00-950 Warszawa, NIP: 5252248481, w ramach którego działa jednostka budżetowa m.st. Warszawy - </w:t>
      </w:r>
      <w:r w:rsidRPr="009A7D8D">
        <w:rPr>
          <w:rFonts w:asciiTheme="minorHAnsi" w:hAnsiTheme="minorHAnsi" w:cstheme="minorHAnsi"/>
          <w:b/>
          <w:szCs w:val="22"/>
        </w:rPr>
        <w:t>Zarząd Zieleni m.st. Warszawy</w:t>
      </w:r>
      <w:r w:rsidRPr="009A7D8D">
        <w:rPr>
          <w:rFonts w:asciiTheme="minorHAnsi" w:hAnsiTheme="minorHAnsi" w:cstheme="minorHAnsi"/>
          <w:szCs w:val="22"/>
        </w:rPr>
        <w:t xml:space="preserve"> z siedzibą w Warszawie (kod: 00-528), przy ul. Hożej 13A, zwanym w dalszej części umowy </w:t>
      </w:r>
      <w:r w:rsidRPr="009A7D8D">
        <w:rPr>
          <w:rFonts w:asciiTheme="minorHAnsi" w:hAnsiTheme="minorHAnsi" w:cstheme="minorHAnsi"/>
          <w:b/>
          <w:bCs/>
          <w:szCs w:val="22"/>
        </w:rPr>
        <w:t>„Zamawiającym”</w:t>
      </w:r>
      <w:r w:rsidRPr="009A7D8D">
        <w:rPr>
          <w:rFonts w:asciiTheme="minorHAnsi" w:hAnsiTheme="minorHAnsi" w:cstheme="minorHAnsi"/>
          <w:szCs w:val="22"/>
        </w:rPr>
        <w:t xml:space="preserve"> reprezentowanym przez:</w:t>
      </w:r>
    </w:p>
    <w:p w14:paraId="51303976" w14:textId="40333321" w:rsidR="00601F9F" w:rsidRPr="009A7D8D" w:rsidRDefault="00601F9F" w:rsidP="005D7327">
      <w:pPr>
        <w:tabs>
          <w:tab w:val="left" w:leader="dot" w:pos="9072"/>
        </w:tabs>
        <w:spacing w:before="120" w:after="120"/>
        <w:contextualSpacing/>
        <w:rPr>
          <w:rFonts w:asciiTheme="minorHAnsi" w:hAnsiTheme="minorHAnsi" w:cstheme="minorHAnsi"/>
          <w:szCs w:val="22"/>
        </w:rPr>
      </w:pPr>
      <w:bookmarkStart w:id="0" w:name="_Hlk177476156"/>
      <w:r w:rsidRPr="009A7D8D">
        <w:rPr>
          <w:rFonts w:asciiTheme="minorHAnsi" w:hAnsiTheme="minorHAnsi" w:cstheme="minorHAnsi"/>
          <w:b/>
          <w:bCs/>
          <w:szCs w:val="22"/>
        </w:rPr>
        <w:t xml:space="preserve">Panią </w:t>
      </w:r>
      <w:r w:rsidR="00D55578" w:rsidRPr="009A7D8D">
        <w:rPr>
          <w:rFonts w:asciiTheme="minorHAnsi" w:hAnsiTheme="minorHAnsi" w:cstheme="minorHAnsi"/>
          <w:b/>
          <w:bCs/>
          <w:szCs w:val="22"/>
        </w:rPr>
        <w:tab/>
      </w:r>
      <w:r w:rsidRPr="009A7D8D">
        <w:rPr>
          <w:rFonts w:asciiTheme="minorHAnsi" w:hAnsiTheme="minorHAnsi" w:cstheme="minorHAnsi"/>
          <w:szCs w:val="22"/>
        </w:rPr>
        <w:t xml:space="preserve">, działającą na podstawie pełnomocnictwa nr </w:t>
      </w:r>
      <w:r w:rsidR="008F622E" w:rsidRPr="009A7D8D">
        <w:rPr>
          <w:rFonts w:asciiTheme="minorHAnsi" w:hAnsiTheme="minorHAnsi" w:cstheme="minorHAnsi"/>
          <w:szCs w:val="22"/>
        </w:rPr>
        <w:tab/>
      </w:r>
    </w:p>
    <w:p w14:paraId="42195010" w14:textId="4F5A197C" w:rsidR="00601F9F" w:rsidRPr="009A7D8D" w:rsidRDefault="008F622E" w:rsidP="005D7327">
      <w:pPr>
        <w:tabs>
          <w:tab w:val="left" w:leader="dot" w:pos="9072"/>
        </w:tabs>
        <w:spacing w:before="120" w:after="120"/>
        <w:rPr>
          <w:rFonts w:asciiTheme="minorHAnsi" w:hAnsiTheme="minorHAnsi" w:cstheme="minorHAnsi"/>
          <w:bCs/>
          <w:szCs w:val="22"/>
        </w:rPr>
      </w:pPr>
      <w:r w:rsidRPr="009A7D8D">
        <w:rPr>
          <w:rFonts w:asciiTheme="minorHAnsi" w:hAnsiTheme="minorHAnsi" w:cstheme="minorHAnsi"/>
          <w:szCs w:val="22"/>
        </w:rPr>
        <w:tab/>
      </w:r>
      <w:bookmarkEnd w:id="0"/>
    </w:p>
    <w:p w14:paraId="2933CACC" w14:textId="7AFFDBC5" w:rsidR="00F97BF5" w:rsidRPr="009A7D8D" w:rsidRDefault="7CA7DC86" w:rsidP="005D7327">
      <w:pPr>
        <w:spacing w:before="120" w:after="120"/>
        <w:rPr>
          <w:rFonts w:asciiTheme="minorHAnsi" w:hAnsiTheme="minorHAnsi" w:cstheme="minorHAnsi"/>
          <w:szCs w:val="22"/>
        </w:rPr>
      </w:pPr>
      <w:r w:rsidRPr="009A7D8D">
        <w:rPr>
          <w:rFonts w:asciiTheme="minorHAnsi" w:hAnsiTheme="minorHAnsi" w:cstheme="minorHAnsi"/>
          <w:szCs w:val="22"/>
        </w:rPr>
        <w:t>a</w:t>
      </w:r>
    </w:p>
    <w:p w14:paraId="57B7A226" w14:textId="432272BB" w:rsidR="00640662" w:rsidRPr="009A7D8D" w:rsidRDefault="00F72178" w:rsidP="005D7327">
      <w:pPr>
        <w:tabs>
          <w:tab w:val="left" w:leader="dot" w:pos="9072"/>
        </w:tabs>
        <w:spacing w:before="120" w:after="120"/>
        <w:rPr>
          <w:rFonts w:asciiTheme="minorHAnsi" w:hAnsiTheme="minorHAnsi" w:cstheme="minorHAnsi"/>
          <w:szCs w:val="22"/>
        </w:rPr>
      </w:pPr>
      <w:r w:rsidRPr="009A7D8D">
        <w:rPr>
          <w:rFonts w:asciiTheme="minorHAnsi" w:hAnsiTheme="minorHAnsi" w:cstheme="minorHAnsi"/>
          <w:szCs w:val="22"/>
        </w:rPr>
        <w:tab/>
      </w:r>
      <w:r w:rsidRPr="009A7D8D">
        <w:rPr>
          <w:rFonts w:asciiTheme="minorHAnsi" w:hAnsiTheme="minorHAnsi" w:cstheme="minorHAnsi"/>
          <w:szCs w:val="22"/>
        </w:rPr>
        <w:tab/>
      </w:r>
      <w:r w:rsidRPr="009A7D8D">
        <w:rPr>
          <w:rFonts w:asciiTheme="minorHAnsi" w:hAnsiTheme="minorHAnsi" w:cstheme="minorHAnsi"/>
          <w:szCs w:val="22"/>
        </w:rPr>
        <w:tab/>
      </w:r>
      <w:r w:rsidR="00CB6C64" w:rsidRPr="009A7D8D">
        <w:rPr>
          <w:rFonts w:asciiTheme="minorHAnsi" w:hAnsiTheme="minorHAnsi" w:cstheme="minorHAnsi"/>
          <w:szCs w:val="22"/>
        </w:rPr>
        <w:t>,</w:t>
      </w:r>
    </w:p>
    <w:p w14:paraId="5D1A2FB5" w14:textId="587C41CF" w:rsidR="00A562CD" w:rsidRPr="009A7D8D" w:rsidRDefault="00A562CD" w:rsidP="005D7327">
      <w:pPr>
        <w:spacing w:before="120" w:after="120"/>
        <w:rPr>
          <w:rFonts w:asciiTheme="minorHAnsi" w:hAnsiTheme="minorHAnsi" w:cstheme="minorHAnsi"/>
          <w:szCs w:val="22"/>
        </w:rPr>
      </w:pPr>
      <w:r w:rsidRPr="009A7D8D">
        <w:rPr>
          <w:rFonts w:asciiTheme="minorHAnsi" w:hAnsiTheme="minorHAnsi" w:cstheme="minorHAnsi"/>
          <w:szCs w:val="22"/>
        </w:rPr>
        <w:t xml:space="preserve">zwanym </w:t>
      </w:r>
      <w:r w:rsidR="00E953A3" w:rsidRPr="009A7D8D">
        <w:rPr>
          <w:rFonts w:asciiTheme="minorHAnsi" w:hAnsiTheme="minorHAnsi" w:cstheme="minorHAnsi"/>
          <w:szCs w:val="22"/>
        </w:rPr>
        <w:t>dalej</w:t>
      </w:r>
      <w:r w:rsidRPr="009A7D8D">
        <w:rPr>
          <w:rFonts w:asciiTheme="minorHAnsi" w:hAnsiTheme="minorHAnsi" w:cstheme="minorHAnsi"/>
          <w:szCs w:val="22"/>
        </w:rPr>
        <w:t xml:space="preserve"> </w:t>
      </w:r>
      <w:r w:rsidRPr="009A7D8D">
        <w:rPr>
          <w:rFonts w:asciiTheme="minorHAnsi" w:hAnsiTheme="minorHAnsi" w:cstheme="minorHAnsi"/>
          <w:b/>
          <w:bCs/>
          <w:szCs w:val="22"/>
        </w:rPr>
        <w:t>„Wykonawcą”</w:t>
      </w:r>
      <w:r w:rsidRPr="009A7D8D">
        <w:rPr>
          <w:rFonts w:asciiTheme="minorHAnsi" w:hAnsiTheme="minorHAnsi" w:cstheme="minorHAnsi"/>
          <w:szCs w:val="22"/>
        </w:rPr>
        <w:t>,</w:t>
      </w:r>
    </w:p>
    <w:p w14:paraId="0A5A6381" w14:textId="64CD2B39" w:rsidR="00141696" w:rsidRPr="009A7D8D" w:rsidRDefault="00141696" w:rsidP="00B857D9">
      <w:pPr>
        <w:spacing w:before="120" w:after="120"/>
        <w:rPr>
          <w:rFonts w:asciiTheme="minorHAnsi" w:hAnsiTheme="minorHAnsi" w:cstheme="minorHAnsi"/>
          <w:b/>
          <w:szCs w:val="22"/>
        </w:rPr>
      </w:pPr>
      <w:r w:rsidRPr="009A7D8D">
        <w:rPr>
          <w:rFonts w:asciiTheme="minorHAnsi" w:hAnsiTheme="minorHAnsi" w:cstheme="minorHAnsi"/>
          <w:szCs w:val="22"/>
        </w:rPr>
        <w:t>zwanymi dalej łącznie „</w:t>
      </w:r>
      <w:r w:rsidRPr="009A7D8D">
        <w:rPr>
          <w:rFonts w:asciiTheme="minorHAnsi" w:hAnsiTheme="minorHAnsi" w:cstheme="minorHAnsi"/>
          <w:b/>
          <w:szCs w:val="22"/>
        </w:rPr>
        <w:t>Stronami</w:t>
      </w:r>
      <w:r w:rsidRPr="009A7D8D">
        <w:rPr>
          <w:rFonts w:asciiTheme="minorHAnsi" w:hAnsiTheme="minorHAnsi" w:cstheme="minorHAnsi"/>
          <w:szCs w:val="22"/>
        </w:rPr>
        <w:t>”, a z osobna „</w:t>
      </w:r>
      <w:r w:rsidRPr="009A7D8D">
        <w:rPr>
          <w:rFonts w:asciiTheme="minorHAnsi" w:hAnsiTheme="minorHAnsi" w:cstheme="minorHAnsi"/>
          <w:b/>
          <w:szCs w:val="22"/>
        </w:rPr>
        <w:t>Stroną</w:t>
      </w:r>
      <w:r w:rsidRPr="009A7D8D">
        <w:rPr>
          <w:rFonts w:asciiTheme="minorHAnsi" w:hAnsiTheme="minorHAnsi" w:cstheme="minorHAnsi"/>
          <w:szCs w:val="22"/>
        </w:rPr>
        <w:t>”</w:t>
      </w:r>
      <w:r w:rsidR="001B7A44" w:rsidRPr="009A7D8D">
        <w:rPr>
          <w:rFonts w:asciiTheme="minorHAnsi" w:hAnsiTheme="minorHAnsi" w:cstheme="minorHAnsi"/>
          <w:szCs w:val="22"/>
        </w:rPr>
        <w:t>.</w:t>
      </w:r>
    </w:p>
    <w:p w14:paraId="2473E720" w14:textId="6432682E" w:rsidR="00A562CD" w:rsidRPr="009A7D8D" w:rsidRDefault="00867C8D" w:rsidP="6B7CC030">
      <w:pPr>
        <w:tabs>
          <w:tab w:val="left" w:leader="dot" w:pos="4253"/>
        </w:tabs>
        <w:spacing w:before="240" w:after="240"/>
        <w:rPr>
          <w:rFonts w:asciiTheme="minorHAnsi" w:hAnsiTheme="minorHAnsi" w:cstheme="minorBidi"/>
        </w:rPr>
      </w:pPr>
      <w:r>
        <w:rPr>
          <w:rFonts w:asciiTheme="minorHAnsi" w:hAnsiTheme="minorHAnsi" w:cstheme="minorBidi"/>
        </w:rPr>
        <w:t xml:space="preserve">Do niniejszej Umowy, procedura nr          </w:t>
      </w:r>
      <w:proofErr w:type="gramStart"/>
      <w:r>
        <w:rPr>
          <w:rFonts w:asciiTheme="minorHAnsi" w:hAnsiTheme="minorHAnsi" w:cstheme="minorBidi"/>
        </w:rPr>
        <w:t xml:space="preserve">  ,</w:t>
      </w:r>
      <w:proofErr w:type="gramEnd"/>
      <w:r>
        <w:rPr>
          <w:rFonts w:asciiTheme="minorHAnsi" w:hAnsiTheme="minorHAnsi" w:cstheme="minorBidi"/>
        </w:rPr>
        <w:t xml:space="preserve"> </w:t>
      </w:r>
      <w:r w:rsidR="006014B5">
        <w:rPr>
          <w:rFonts w:asciiTheme="minorHAnsi" w:hAnsiTheme="minorHAnsi" w:cstheme="minorBidi"/>
        </w:rPr>
        <w:t>z</w:t>
      </w:r>
      <w:r>
        <w:rPr>
          <w:rFonts w:asciiTheme="minorHAnsi" w:hAnsiTheme="minorHAnsi" w:cstheme="minorBidi"/>
        </w:rPr>
        <w:t xml:space="preserve">e względu na jej wartość </w:t>
      </w:r>
      <w:r w:rsidR="00793129">
        <w:rPr>
          <w:rFonts w:asciiTheme="minorHAnsi" w:hAnsiTheme="minorHAnsi" w:cstheme="minorBidi"/>
        </w:rPr>
        <w:t>nieprzekraczając</w:t>
      </w:r>
      <w:r w:rsidR="006014B5">
        <w:rPr>
          <w:rFonts w:asciiTheme="minorHAnsi" w:hAnsiTheme="minorHAnsi" w:cstheme="minorBidi"/>
        </w:rPr>
        <w:t>ą</w:t>
      </w:r>
      <w:r>
        <w:rPr>
          <w:rFonts w:asciiTheme="minorHAnsi" w:hAnsiTheme="minorHAnsi" w:cstheme="minorBidi"/>
        </w:rPr>
        <w:t xml:space="preserve"> 170 000 złoty</w:t>
      </w:r>
      <w:r w:rsidR="00793129">
        <w:rPr>
          <w:rFonts w:asciiTheme="minorHAnsi" w:hAnsiTheme="minorHAnsi" w:cstheme="minorBidi"/>
        </w:rPr>
        <w:t>ch netto nie stosuje się przepisów ustawy z dnia 11 września 2019 r. Prawo zamówień publicznych</w:t>
      </w:r>
      <w:r w:rsidR="00CE249E">
        <w:rPr>
          <w:rFonts w:asciiTheme="minorHAnsi" w:hAnsiTheme="minorHAnsi" w:cstheme="minorBidi"/>
        </w:rPr>
        <w:t>.</w:t>
      </w:r>
    </w:p>
    <w:p w14:paraId="3334D9E2" w14:textId="77777777" w:rsidR="002E1324" w:rsidRDefault="009E3111" w:rsidP="002F65F9">
      <w:pPr>
        <w:pStyle w:val="Nagwek1"/>
        <w:spacing w:before="120" w:after="120" w:line="300" w:lineRule="auto"/>
        <w:contextualSpacing w:val="0"/>
      </w:pPr>
      <w:r w:rsidRPr="009A7D8D">
        <w:t>§ 1</w:t>
      </w:r>
    </w:p>
    <w:p w14:paraId="4D38044A" w14:textId="23B35E49" w:rsidR="009E3111" w:rsidRPr="009A7D8D" w:rsidRDefault="009E3111" w:rsidP="002F65F9">
      <w:pPr>
        <w:pStyle w:val="Nagwek1"/>
        <w:spacing w:before="120" w:after="120" w:line="300" w:lineRule="auto"/>
        <w:contextualSpacing w:val="0"/>
      </w:pPr>
      <w:r w:rsidRPr="009A7D8D">
        <w:t>Przedmiot umowy</w:t>
      </w:r>
    </w:p>
    <w:p w14:paraId="133D5D6C" w14:textId="00A5A404" w:rsidR="00F7136C" w:rsidRPr="00552C44" w:rsidRDefault="08F42EFB" w:rsidP="00D9081C">
      <w:pPr>
        <w:pStyle w:val="Akapitzlist"/>
        <w:numPr>
          <w:ilvl w:val="0"/>
          <w:numId w:val="5"/>
        </w:numPr>
        <w:spacing w:after="120"/>
        <w:ind w:left="357" w:hanging="357"/>
        <w:contextualSpacing w:val="0"/>
        <w:textAlignment w:val="baseline"/>
        <w:rPr>
          <w:rFonts w:asciiTheme="minorHAnsi" w:hAnsiTheme="minorHAnsi" w:cstheme="minorHAnsi"/>
          <w:szCs w:val="22"/>
        </w:rPr>
      </w:pPr>
      <w:r w:rsidRPr="009A7D8D">
        <w:rPr>
          <w:rFonts w:asciiTheme="minorHAnsi" w:hAnsiTheme="minorHAnsi" w:cstheme="minorHAnsi"/>
          <w:szCs w:val="22"/>
        </w:rPr>
        <w:t xml:space="preserve">Przedmiotem </w:t>
      </w:r>
      <w:r w:rsidR="13294AA7" w:rsidRPr="009A7D8D">
        <w:rPr>
          <w:rFonts w:asciiTheme="minorHAnsi" w:hAnsiTheme="minorHAnsi" w:cstheme="minorHAnsi"/>
          <w:szCs w:val="22"/>
        </w:rPr>
        <w:t xml:space="preserve">umowy </w:t>
      </w:r>
      <w:r w:rsidRPr="009A7D8D">
        <w:rPr>
          <w:rFonts w:asciiTheme="minorHAnsi" w:hAnsiTheme="minorHAnsi" w:cstheme="minorHAnsi"/>
          <w:szCs w:val="22"/>
        </w:rPr>
        <w:t xml:space="preserve">jest </w:t>
      </w:r>
      <w:r w:rsidR="00AE4B29" w:rsidRPr="009A7D8D">
        <w:rPr>
          <w:rFonts w:asciiTheme="minorHAnsi" w:eastAsia="Calibri" w:hAnsiTheme="minorHAnsi" w:cstheme="minorHAnsi"/>
          <w:b/>
          <w:bCs/>
          <w:szCs w:val="22"/>
        </w:rPr>
        <w:t>opracowanie projektu</w:t>
      </w:r>
      <w:r w:rsidR="007C676E" w:rsidRPr="009A7D8D">
        <w:rPr>
          <w:rFonts w:asciiTheme="minorHAnsi" w:eastAsia="Calibri" w:hAnsiTheme="minorHAnsi" w:cstheme="minorHAnsi"/>
          <w:b/>
          <w:bCs/>
          <w:szCs w:val="22"/>
        </w:rPr>
        <w:t xml:space="preserve"> graficznego</w:t>
      </w:r>
      <w:r w:rsidR="00AE4B29" w:rsidRPr="009A7D8D">
        <w:rPr>
          <w:rFonts w:asciiTheme="minorHAnsi" w:eastAsia="Calibri" w:hAnsiTheme="minorHAnsi" w:cstheme="minorHAnsi"/>
          <w:b/>
          <w:bCs/>
          <w:szCs w:val="22"/>
        </w:rPr>
        <w:t xml:space="preserve">, skład, wydruk i dostarczenie do siedziby Zamawiającego materiałów </w:t>
      </w:r>
      <w:proofErr w:type="spellStart"/>
      <w:r w:rsidR="00AE4B29" w:rsidRPr="009A7D8D">
        <w:rPr>
          <w:rFonts w:asciiTheme="minorHAnsi" w:eastAsia="Calibri" w:hAnsiTheme="minorHAnsi" w:cstheme="minorHAnsi"/>
          <w:b/>
          <w:bCs/>
          <w:szCs w:val="22"/>
        </w:rPr>
        <w:t>informacyjno</w:t>
      </w:r>
      <w:proofErr w:type="spellEnd"/>
      <w:r w:rsidR="00AE4B29" w:rsidRPr="009A7D8D">
        <w:rPr>
          <w:rFonts w:asciiTheme="minorHAnsi" w:eastAsia="Calibri" w:hAnsiTheme="minorHAnsi" w:cstheme="minorHAnsi"/>
          <w:b/>
          <w:bCs/>
          <w:szCs w:val="22"/>
        </w:rPr>
        <w:t xml:space="preserve"> – edukacyjnych, (dalej jako „</w:t>
      </w:r>
      <w:r w:rsidR="004245FA" w:rsidRPr="009A7D8D">
        <w:rPr>
          <w:rFonts w:asciiTheme="minorHAnsi" w:eastAsia="Calibri" w:hAnsiTheme="minorHAnsi" w:cstheme="minorHAnsi"/>
          <w:b/>
          <w:bCs/>
          <w:szCs w:val="22"/>
        </w:rPr>
        <w:t>Przedmiot Umowy</w:t>
      </w:r>
      <w:r w:rsidR="00AE4B29" w:rsidRPr="009A7D8D">
        <w:rPr>
          <w:rFonts w:asciiTheme="minorHAnsi" w:eastAsia="Calibri" w:hAnsiTheme="minorHAnsi" w:cstheme="minorHAnsi"/>
          <w:b/>
          <w:bCs/>
          <w:szCs w:val="22"/>
        </w:rPr>
        <w:t>”)</w:t>
      </w:r>
      <w:r w:rsidR="00F7136C">
        <w:rPr>
          <w:rFonts w:asciiTheme="minorHAnsi" w:eastAsia="Calibri" w:hAnsiTheme="minorHAnsi" w:cstheme="minorHAnsi"/>
          <w:b/>
          <w:bCs/>
          <w:szCs w:val="22"/>
        </w:rPr>
        <w:t>, w tym:</w:t>
      </w:r>
    </w:p>
    <w:p w14:paraId="079D54C8" w14:textId="06B54D19" w:rsidR="00F7136C" w:rsidRDefault="00F7136C" w:rsidP="00552C44">
      <w:pPr>
        <w:pStyle w:val="Akapitzlist"/>
        <w:numPr>
          <w:ilvl w:val="0"/>
          <w:numId w:val="44"/>
        </w:numPr>
        <w:spacing w:before="120" w:after="120"/>
        <w:rPr>
          <w:rFonts w:asciiTheme="minorHAnsi" w:hAnsiTheme="minorHAnsi"/>
          <w:lang w:eastAsia="en-US"/>
        </w:rPr>
      </w:pPr>
      <w:r>
        <w:t>Etap I - broszury edukacyjnej dla dzieci w formie ulotki pn. „Książka odkrywania przyrody” w rozmiarze 148 x 420 (105 x 148 mm po złożeniu) – dodruk,</w:t>
      </w:r>
    </w:p>
    <w:p w14:paraId="39CA22B8" w14:textId="77777777" w:rsidR="00F7136C" w:rsidRDefault="00F7136C" w:rsidP="00552C44">
      <w:pPr>
        <w:pStyle w:val="Nagwek3"/>
        <w:numPr>
          <w:ilvl w:val="0"/>
          <w:numId w:val="44"/>
        </w:numPr>
      </w:pPr>
      <w:r>
        <w:t xml:space="preserve">Etap II – Broszura </w:t>
      </w:r>
      <w:proofErr w:type="spellStart"/>
      <w:r>
        <w:t>informacyjno</w:t>
      </w:r>
      <w:proofErr w:type="spellEnd"/>
      <w:r>
        <w:t xml:space="preserve"> – edukacyjna dla dorosłych i młodzieży pn. „</w:t>
      </w:r>
      <w:r>
        <w:rPr>
          <w:rStyle w:val="normaltextrun"/>
          <w:rFonts w:cstheme="minorHAnsi"/>
        </w:rPr>
        <w:t>Zapylacze nadwiślańskich łąk</w:t>
      </w:r>
      <w:r>
        <w:t xml:space="preserve">” w formie </w:t>
      </w:r>
      <w:proofErr w:type="spellStart"/>
      <w:r>
        <w:t>kołozeszytu</w:t>
      </w:r>
      <w:proofErr w:type="spellEnd"/>
      <w:r>
        <w:t xml:space="preserve"> w rozmiarze 80 x 120 mm,</w:t>
      </w:r>
    </w:p>
    <w:p w14:paraId="1AA2D12D" w14:textId="77777777" w:rsidR="00F7136C" w:rsidRDefault="00F7136C" w:rsidP="00552C44">
      <w:pPr>
        <w:pStyle w:val="Akapitzlist"/>
        <w:numPr>
          <w:ilvl w:val="0"/>
          <w:numId w:val="44"/>
        </w:numPr>
        <w:spacing w:before="120" w:after="120"/>
      </w:pPr>
      <w:r>
        <w:t xml:space="preserve">Etap III - broszury </w:t>
      </w:r>
      <w:proofErr w:type="spellStart"/>
      <w:r>
        <w:t>informacyjno</w:t>
      </w:r>
      <w:proofErr w:type="spellEnd"/>
      <w:r>
        <w:t xml:space="preserve"> – edukacyjnej dla dorosłych i młodzieży pn. „Inwazyjne gatunki obce - IGO w Warszawie” </w:t>
      </w:r>
      <w:bookmarkStart w:id="1" w:name="_Hlk239070825"/>
      <w:r>
        <w:t xml:space="preserve">w formie </w:t>
      </w:r>
      <w:proofErr w:type="spellStart"/>
      <w:r>
        <w:t>kołozeszytu</w:t>
      </w:r>
      <w:proofErr w:type="spellEnd"/>
      <w:r>
        <w:t xml:space="preserve"> w rozmiarze 80 x 120 mm</w:t>
      </w:r>
      <w:bookmarkEnd w:id="1"/>
      <w:r>
        <w:t>,</w:t>
      </w:r>
    </w:p>
    <w:p w14:paraId="733F6723" w14:textId="77777777" w:rsidR="00F7136C" w:rsidRPr="00F7136C" w:rsidRDefault="00F7136C" w:rsidP="00552C44">
      <w:pPr>
        <w:pStyle w:val="Akapitzlist"/>
        <w:numPr>
          <w:ilvl w:val="0"/>
          <w:numId w:val="44"/>
        </w:numPr>
        <w:spacing w:before="120" w:after="120"/>
        <w:rPr>
          <w:rFonts w:cstheme="minorHAnsi"/>
        </w:rPr>
      </w:pPr>
      <w:r w:rsidRPr="00F7136C">
        <w:rPr>
          <w:rFonts w:cstheme="minorHAnsi"/>
        </w:rPr>
        <w:t xml:space="preserve">Etap </w:t>
      </w:r>
      <w:proofErr w:type="spellStart"/>
      <w:r w:rsidRPr="00F7136C">
        <w:rPr>
          <w:rFonts w:cstheme="minorHAnsi"/>
        </w:rPr>
        <w:t>IVa</w:t>
      </w:r>
      <w:proofErr w:type="spellEnd"/>
      <w:r w:rsidRPr="00F7136C">
        <w:rPr>
          <w:rFonts w:cstheme="minorHAnsi"/>
        </w:rPr>
        <w:t xml:space="preserve"> - broszury </w:t>
      </w:r>
      <w:proofErr w:type="spellStart"/>
      <w:r w:rsidRPr="00F7136C">
        <w:rPr>
          <w:rFonts w:cstheme="minorHAnsi"/>
        </w:rPr>
        <w:t>informacyjno</w:t>
      </w:r>
      <w:proofErr w:type="spellEnd"/>
      <w:r w:rsidRPr="00F7136C">
        <w:rPr>
          <w:rFonts w:cstheme="minorHAnsi"/>
        </w:rPr>
        <w:t xml:space="preserve"> – edukacyjnej dla dorosłych i młodzieży pn. „Łodzie Wisły” w formie </w:t>
      </w:r>
      <w:proofErr w:type="spellStart"/>
      <w:r w:rsidRPr="00F7136C">
        <w:rPr>
          <w:rFonts w:cstheme="minorHAnsi"/>
        </w:rPr>
        <w:t>kołozeszytu</w:t>
      </w:r>
      <w:proofErr w:type="spellEnd"/>
      <w:r w:rsidRPr="00F7136C">
        <w:rPr>
          <w:rFonts w:cstheme="minorHAnsi"/>
        </w:rPr>
        <w:t xml:space="preserve"> w rozmiarze 80 x 120 mm,</w:t>
      </w:r>
    </w:p>
    <w:p w14:paraId="6264A7F8" w14:textId="77777777" w:rsidR="00F7136C" w:rsidRPr="00F7136C" w:rsidRDefault="00F7136C" w:rsidP="00552C44">
      <w:pPr>
        <w:pStyle w:val="Akapitzlist"/>
        <w:numPr>
          <w:ilvl w:val="0"/>
          <w:numId w:val="44"/>
        </w:numPr>
        <w:spacing w:before="120" w:after="120"/>
        <w:rPr>
          <w:rFonts w:cstheme="minorHAnsi"/>
        </w:rPr>
      </w:pPr>
      <w:r w:rsidRPr="00F7136C">
        <w:rPr>
          <w:rFonts w:cstheme="minorHAnsi"/>
        </w:rPr>
        <w:t xml:space="preserve">Etap </w:t>
      </w:r>
      <w:proofErr w:type="spellStart"/>
      <w:r w:rsidRPr="00F7136C">
        <w:rPr>
          <w:rFonts w:cstheme="minorHAnsi"/>
        </w:rPr>
        <w:t>IVb</w:t>
      </w:r>
      <w:proofErr w:type="spellEnd"/>
      <w:r w:rsidRPr="00F7136C">
        <w:rPr>
          <w:rFonts w:cstheme="minorHAnsi"/>
        </w:rPr>
        <w:t xml:space="preserve"> - broszury </w:t>
      </w:r>
      <w:proofErr w:type="spellStart"/>
      <w:r w:rsidRPr="00F7136C">
        <w:rPr>
          <w:rFonts w:cstheme="minorHAnsi"/>
        </w:rPr>
        <w:t>informacyjno</w:t>
      </w:r>
      <w:proofErr w:type="spellEnd"/>
      <w:r w:rsidRPr="00F7136C">
        <w:rPr>
          <w:rFonts w:cstheme="minorHAnsi"/>
        </w:rPr>
        <w:t xml:space="preserve"> – edukacyjnej dla dorosłych i młodzieży w </w:t>
      </w:r>
      <w:proofErr w:type="spellStart"/>
      <w:r w:rsidRPr="00F7136C">
        <w:rPr>
          <w:rFonts w:cstheme="minorHAnsi"/>
        </w:rPr>
        <w:t>jezyku</w:t>
      </w:r>
      <w:proofErr w:type="spellEnd"/>
      <w:r w:rsidRPr="00F7136C">
        <w:rPr>
          <w:rFonts w:cstheme="minorHAnsi"/>
        </w:rPr>
        <w:t xml:space="preserve"> angielskim pn. „</w:t>
      </w:r>
      <w:proofErr w:type="spellStart"/>
      <w:r w:rsidRPr="00F7136C">
        <w:rPr>
          <w:rFonts w:cstheme="minorHAnsi"/>
        </w:rPr>
        <w:t>Boats</w:t>
      </w:r>
      <w:proofErr w:type="spellEnd"/>
      <w:r w:rsidRPr="00F7136C">
        <w:rPr>
          <w:rFonts w:cstheme="minorHAnsi"/>
        </w:rPr>
        <w:t xml:space="preserve"> of the Vistula” w formie </w:t>
      </w:r>
      <w:proofErr w:type="spellStart"/>
      <w:r w:rsidRPr="00F7136C">
        <w:rPr>
          <w:rFonts w:cstheme="minorHAnsi"/>
        </w:rPr>
        <w:t>kołozeszytu</w:t>
      </w:r>
      <w:proofErr w:type="spellEnd"/>
      <w:r w:rsidRPr="00F7136C">
        <w:rPr>
          <w:rFonts w:cstheme="minorHAnsi"/>
        </w:rPr>
        <w:t xml:space="preserve"> w rozmiarze 80 x 120 mm</w:t>
      </w:r>
    </w:p>
    <w:p w14:paraId="4A8CB17B" w14:textId="77777777" w:rsidR="00F7136C" w:rsidRPr="00F7136C" w:rsidRDefault="00F7136C" w:rsidP="00552C44">
      <w:pPr>
        <w:pStyle w:val="Akapitzlist"/>
        <w:numPr>
          <w:ilvl w:val="0"/>
          <w:numId w:val="44"/>
        </w:numPr>
        <w:spacing w:before="120" w:after="120"/>
        <w:rPr>
          <w:rFonts w:cstheme="minorBidi"/>
        </w:rPr>
      </w:pPr>
      <w:r>
        <w:lastRenderedPageBreak/>
        <w:t xml:space="preserve">Etap V - broszury </w:t>
      </w:r>
      <w:proofErr w:type="spellStart"/>
      <w:r>
        <w:t>informacyjno</w:t>
      </w:r>
      <w:proofErr w:type="spellEnd"/>
      <w:r>
        <w:t xml:space="preserve"> – edukacyjnej dla dorosłych i młodzieży pn. „Bóbr ekolog” w formie </w:t>
      </w:r>
      <w:proofErr w:type="spellStart"/>
      <w:r>
        <w:t>kołozeszytu</w:t>
      </w:r>
      <w:proofErr w:type="spellEnd"/>
      <w:r>
        <w:t xml:space="preserve"> w rozmiarze 105 x 146 mm.</w:t>
      </w:r>
    </w:p>
    <w:p w14:paraId="4B5BC536" w14:textId="1F9DF1E3" w:rsidR="00323F53" w:rsidRPr="009A7D8D" w:rsidRDefault="00323F53" w:rsidP="00552C44">
      <w:pPr>
        <w:pStyle w:val="Akapitzlist"/>
        <w:spacing w:after="120"/>
        <w:ind w:left="357"/>
        <w:contextualSpacing w:val="0"/>
        <w:textAlignment w:val="baseline"/>
        <w:rPr>
          <w:rFonts w:asciiTheme="minorHAnsi" w:hAnsiTheme="minorHAnsi" w:cstheme="minorHAnsi"/>
          <w:szCs w:val="22"/>
        </w:rPr>
      </w:pPr>
    </w:p>
    <w:p w14:paraId="72553515" w14:textId="20E7BFB0" w:rsidR="00500ADF" w:rsidRPr="009A7D8D" w:rsidRDefault="65A1BB1F" w:rsidP="00D9081C">
      <w:pPr>
        <w:pStyle w:val="Akapitzlist"/>
        <w:numPr>
          <w:ilvl w:val="0"/>
          <w:numId w:val="9"/>
        </w:numPr>
        <w:spacing w:after="120"/>
        <w:ind w:left="357" w:hanging="357"/>
        <w:contextualSpacing w:val="0"/>
        <w:textAlignment w:val="baseline"/>
        <w:rPr>
          <w:rFonts w:asciiTheme="minorHAnsi" w:hAnsiTheme="minorHAnsi" w:cstheme="minorHAnsi"/>
          <w:szCs w:val="22"/>
        </w:rPr>
      </w:pPr>
      <w:r w:rsidRPr="009A7D8D">
        <w:rPr>
          <w:rFonts w:asciiTheme="minorHAnsi" w:hAnsiTheme="minorHAnsi" w:cstheme="minorHAnsi"/>
          <w:szCs w:val="22"/>
        </w:rPr>
        <w:t xml:space="preserve">Szczegółowy zakres rzeczowy </w:t>
      </w:r>
      <w:r w:rsidR="004245FA" w:rsidRPr="009A7D8D">
        <w:rPr>
          <w:rFonts w:asciiTheme="minorHAnsi" w:hAnsiTheme="minorHAnsi" w:cstheme="minorHAnsi"/>
          <w:szCs w:val="22"/>
        </w:rPr>
        <w:t>P</w:t>
      </w:r>
      <w:r w:rsidRPr="009A7D8D">
        <w:rPr>
          <w:rFonts w:asciiTheme="minorHAnsi" w:hAnsiTheme="minorHAnsi" w:cstheme="minorHAnsi"/>
          <w:szCs w:val="22"/>
        </w:rPr>
        <w:t xml:space="preserve">rzedmiotu </w:t>
      </w:r>
      <w:r w:rsidR="004245FA" w:rsidRPr="009A7D8D">
        <w:rPr>
          <w:rFonts w:asciiTheme="minorHAnsi" w:hAnsiTheme="minorHAnsi" w:cstheme="minorHAnsi"/>
          <w:szCs w:val="22"/>
        </w:rPr>
        <w:t xml:space="preserve">Umowy </w:t>
      </w:r>
      <w:r w:rsidRPr="009A7D8D">
        <w:rPr>
          <w:rFonts w:asciiTheme="minorHAnsi" w:hAnsiTheme="minorHAnsi" w:cstheme="minorHAnsi"/>
          <w:szCs w:val="22"/>
        </w:rPr>
        <w:t xml:space="preserve">określony został w </w:t>
      </w:r>
      <w:r w:rsidR="782F2551" w:rsidRPr="009A7D8D">
        <w:rPr>
          <w:rFonts w:asciiTheme="minorHAnsi" w:hAnsiTheme="minorHAnsi" w:cstheme="minorHAnsi"/>
          <w:szCs w:val="22"/>
        </w:rPr>
        <w:t>O</w:t>
      </w:r>
      <w:r w:rsidR="13294AA7" w:rsidRPr="009A7D8D">
        <w:rPr>
          <w:rFonts w:asciiTheme="minorHAnsi" w:hAnsiTheme="minorHAnsi" w:cstheme="minorHAnsi"/>
          <w:szCs w:val="22"/>
        </w:rPr>
        <w:t>pisie Przedmiotu Zamówienia</w:t>
      </w:r>
      <w:r w:rsidR="00B207AC" w:rsidRPr="009A7D8D">
        <w:rPr>
          <w:rFonts w:asciiTheme="minorHAnsi" w:hAnsiTheme="minorHAnsi" w:cstheme="minorHAnsi"/>
          <w:szCs w:val="22"/>
        </w:rPr>
        <w:t xml:space="preserve"> </w:t>
      </w:r>
      <w:r w:rsidR="13294AA7" w:rsidRPr="009A7D8D">
        <w:rPr>
          <w:rFonts w:asciiTheme="minorHAnsi" w:hAnsiTheme="minorHAnsi" w:cstheme="minorHAnsi"/>
          <w:szCs w:val="22"/>
        </w:rPr>
        <w:t>(dalej jako „OPZ”)</w:t>
      </w:r>
      <w:r w:rsidRPr="009A7D8D">
        <w:rPr>
          <w:rFonts w:asciiTheme="minorHAnsi" w:hAnsiTheme="minorHAnsi" w:cstheme="minorHAnsi"/>
          <w:szCs w:val="22"/>
        </w:rPr>
        <w:t xml:space="preserve">, który stanowi </w:t>
      </w:r>
      <w:r w:rsidRPr="00E744F1">
        <w:rPr>
          <w:rFonts w:asciiTheme="minorHAnsi" w:hAnsiTheme="minorHAnsi" w:cstheme="minorHAnsi"/>
          <w:b/>
          <w:bCs/>
          <w:szCs w:val="22"/>
        </w:rPr>
        <w:t xml:space="preserve">załącznik nr </w:t>
      </w:r>
      <w:r w:rsidR="009D2351" w:rsidRPr="00E744F1">
        <w:rPr>
          <w:rFonts w:asciiTheme="minorHAnsi" w:hAnsiTheme="minorHAnsi" w:cstheme="minorHAnsi"/>
          <w:b/>
          <w:bCs/>
          <w:szCs w:val="22"/>
        </w:rPr>
        <w:t>1</w:t>
      </w:r>
      <w:r w:rsidR="00A7518C">
        <w:rPr>
          <w:rFonts w:asciiTheme="minorHAnsi" w:hAnsiTheme="minorHAnsi" w:cstheme="minorHAnsi"/>
          <w:szCs w:val="22"/>
        </w:rPr>
        <w:t xml:space="preserve"> </w:t>
      </w:r>
      <w:r w:rsidRPr="009A7D8D">
        <w:rPr>
          <w:rFonts w:asciiTheme="minorHAnsi" w:hAnsiTheme="minorHAnsi" w:cstheme="minorHAnsi"/>
          <w:szCs w:val="22"/>
        </w:rPr>
        <w:t xml:space="preserve">do </w:t>
      </w:r>
      <w:r w:rsidR="007C5626" w:rsidRPr="009A7D8D">
        <w:rPr>
          <w:rFonts w:asciiTheme="minorHAnsi" w:hAnsiTheme="minorHAnsi" w:cstheme="minorHAnsi"/>
          <w:szCs w:val="22"/>
        </w:rPr>
        <w:t>Umowy</w:t>
      </w:r>
      <w:r w:rsidRPr="009A7D8D">
        <w:rPr>
          <w:rFonts w:asciiTheme="minorHAnsi" w:hAnsiTheme="minorHAnsi" w:cstheme="minorHAnsi"/>
          <w:szCs w:val="22"/>
        </w:rPr>
        <w:t>.</w:t>
      </w:r>
    </w:p>
    <w:p w14:paraId="0BE1FF33" w14:textId="77777777" w:rsidR="0020278D" w:rsidRPr="009A7D8D" w:rsidRDefault="0020278D" w:rsidP="00D9081C">
      <w:pPr>
        <w:pStyle w:val="Akapitzlist"/>
        <w:numPr>
          <w:ilvl w:val="0"/>
          <w:numId w:val="9"/>
        </w:numPr>
        <w:spacing w:after="120"/>
        <w:ind w:left="357" w:hanging="357"/>
        <w:contextualSpacing w:val="0"/>
        <w:textAlignment w:val="baseline"/>
        <w:rPr>
          <w:rFonts w:asciiTheme="minorHAnsi" w:hAnsiTheme="minorHAnsi" w:cstheme="minorHAnsi"/>
          <w:szCs w:val="22"/>
        </w:rPr>
      </w:pPr>
      <w:r w:rsidRPr="009A7D8D">
        <w:rPr>
          <w:rFonts w:asciiTheme="minorHAnsi" w:hAnsiTheme="minorHAnsi" w:cstheme="minorHAnsi"/>
          <w:szCs w:val="22"/>
        </w:rPr>
        <w:t xml:space="preserve">Wykonawca zobowiązuje się do realizacji Przedmiotu Umowy zgodnie z niniejszą Umową, w tym z ofertą Wykonawcy (dalej jako Oferta) stanowiącą </w:t>
      </w:r>
      <w:r w:rsidRPr="00E744F1">
        <w:rPr>
          <w:rFonts w:asciiTheme="minorHAnsi" w:hAnsiTheme="minorHAnsi" w:cstheme="minorHAnsi"/>
          <w:b/>
          <w:bCs/>
          <w:szCs w:val="22"/>
        </w:rPr>
        <w:t>załącznik nr 2</w:t>
      </w:r>
      <w:r w:rsidRPr="009A7D8D">
        <w:rPr>
          <w:rFonts w:asciiTheme="minorHAnsi" w:hAnsiTheme="minorHAnsi" w:cstheme="minorHAnsi"/>
          <w:szCs w:val="22"/>
        </w:rPr>
        <w:t xml:space="preserve"> do Umowy oraz kosztorysem, ofertowym Wykonawcy (dalej jako Kosztorys) stanowiącym </w:t>
      </w:r>
      <w:r w:rsidRPr="00E744F1">
        <w:rPr>
          <w:rFonts w:asciiTheme="minorHAnsi" w:hAnsiTheme="minorHAnsi" w:cstheme="minorHAnsi"/>
          <w:b/>
          <w:bCs/>
          <w:szCs w:val="22"/>
        </w:rPr>
        <w:t>załącznik nr 3</w:t>
      </w:r>
      <w:r w:rsidRPr="009A7D8D">
        <w:rPr>
          <w:rFonts w:asciiTheme="minorHAnsi" w:hAnsiTheme="minorHAnsi" w:cstheme="minorHAnsi"/>
          <w:szCs w:val="22"/>
        </w:rPr>
        <w:t xml:space="preserve"> do Umowy.</w:t>
      </w:r>
    </w:p>
    <w:p w14:paraId="30BFA6B3" w14:textId="61291655" w:rsidR="00F0086C" w:rsidRDefault="0020278D" w:rsidP="00D9081C">
      <w:pPr>
        <w:pStyle w:val="Akapitzlist"/>
        <w:numPr>
          <w:ilvl w:val="0"/>
          <w:numId w:val="9"/>
        </w:numPr>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 xml:space="preserve">Wykonawca oświadcza, że zapoznał się z OPZ i stwierdza, </w:t>
      </w:r>
      <w:r w:rsidR="009D2351" w:rsidRPr="009A7D8D">
        <w:rPr>
          <w:rFonts w:asciiTheme="minorHAnsi" w:hAnsiTheme="minorHAnsi" w:cstheme="minorHAnsi"/>
          <w:szCs w:val="22"/>
        </w:rPr>
        <w:t>ż</w:t>
      </w:r>
      <w:r w:rsidRPr="009A7D8D">
        <w:rPr>
          <w:rFonts w:asciiTheme="minorHAnsi" w:hAnsiTheme="minorHAnsi" w:cstheme="minorHAnsi"/>
          <w:szCs w:val="22"/>
        </w:rPr>
        <w:t>e jest on pozbawiony wad istotnych, które uniemożliwiałyby realizację Przedmiotu Umowy oraz że jest wystarczający dla określenia wysokości wynagrodzenia, o którym mowa z § 3</w:t>
      </w:r>
      <w:r w:rsidR="004E11D6">
        <w:rPr>
          <w:rFonts w:asciiTheme="minorHAnsi" w:hAnsiTheme="minorHAnsi" w:cstheme="minorHAnsi"/>
          <w:szCs w:val="22"/>
        </w:rPr>
        <w:t xml:space="preserve"> ust. 1 </w:t>
      </w:r>
      <w:r w:rsidRPr="009A7D8D">
        <w:rPr>
          <w:rFonts w:asciiTheme="minorHAnsi" w:hAnsiTheme="minorHAnsi" w:cstheme="minorHAnsi"/>
          <w:szCs w:val="22"/>
        </w:rPr>
        <w:t>Umowy.</w:t>
      </w:r>
    </w:p>
    <w:p w14:paraId="3C2E2A23" w14:textId="286F22AE" w:rsidR="003576EA" w:rsidRPr="00E744F1" w:rsidRDefault="003576EA" w:rsidP="00D9081C">
      <w:pPr>
        <w:pStyle w:val="Akapitzlist"/>
        <w:numPr>
          <w:ilvl w:val="0"/>
          <w:numId w:val="9"/>
        </w:numPr>
        <w:spacing w:after="120"/>
        <w:ind w:left="357" w:hanging="357"/>
        <w:contextualSpacing w:val="0"/>
        <w:rPr>
          <w:rFonts w:asciiTheme="minorHAnsi" w:hAnsiTheme="minorHAnsi" w:cstheme="minorHAnsi"/>
          <w:szCs w:val="22"/>
        </w:rPr>
      </w:pPr>
      <w:r w:rsidRPr="003576EA">
        <w:rPr>
          <w:rFonts w:asciiTheme="minorHAnsi" w:hAnsiTheme="minorHAnsi" w:cstheme="minorHAnsi"/>
          <w:szCs w:val="22"/>
        </w:rPr>
        <w:t xml:space="preserve">W przypadku rozbieżności między Umową a zapytaniem ofertowym albo Umową a ofertą </w:t>
      </w:r>
      <w:r w:rsidRPr="00E744F1">
        <w:rPr>
          <w:rFonts w:asciiTheme="minorHAnsi" w:hAnsiTheme="minorHAnsi" w:cstheme="minorHAnsi"/>
          <w:szCs w:val="22"/>
        </w:rPr>
        <w:t>Wykonawcy zastosowanie mają postanowienia Umowy.</w:t>
      </w:r>
    </w:p>
    <w:p w14:paraId="4AA4A6A8" w14:textId="77777777" w:rsidR="002E1324" w:rsidRDefault="00364515" w:rsidP="002F65F9">
      <w:pPr>
        <w:pStyle w:val="Nagwek1"/>
        <w:spacing w:before="120" w:after="120" w:line="300" w:lineRule="auto"/>
        <w:contextualSpacing w:val="0"/>
      </w:pPr>
      <w:r w:rsidRPr="009A7D8D">
        <w:t xml:space="preserve">§ </w:t>
      </w:r>
      <w:r w:rsidR="009E3111" w:rsidRPr="009A7D8D">
        <w:t>2</w:t>
      </w:r>
    </w:p>
    <w:p w14:paraId="09E233D0" w14:textId="61385F16" w:rsidR="00364515" w:rsidRPr="009A7D8D" w:rsidRDefault="00466CCF" w:rsidP="002F65F9">
      <w:pPr>
        <w:pStyle w:val="Nagwek1"/>
        <w:spacing w:before="120" w:after="120" w:line="300" w:lineRule="auto"/>
        <w:contextualSpacing w:val="0"/>
      </w:pPr>
      <w:r w:rsidRPr="009A7D8D">
        <w:t>Termin realizacji</w:t>
      </w:r>
    </w:p>
    <w:p w14:paraId="6B59423E" w14:textId="178A1809" w:rsidR="00B767B7" w:rsidRPr="009A7D8D" w:rsidRDefault="7309F197" w:rsidP="00D9081C">
      <w:pPr>
        <w:pStyle w:val="Akapitzlist"/>
        <w:numPr>
          <w:ilvl w:val="0"/>
          <w:numId w:val="4"/>
        </w:numPr>
        <w:tabs>
          <w:tab w:val="num" w:pos="426"/>
        </w:tabs>
        <w:spacing w:after="120"/>
        <w:ind w:left="357" w:hanging="357"/>
        <w:contextualSpacing w:val="0"/>
        <w:rPr>
          <w:rFonts w:asciiTheme="minorHAnsi" w:hAnsiTheme="minorHAnsi" w:cstheme="minorBidi"/>
          <w:b/>
          <w:bCs/>
        </w:rPr>
      </w:pPr>
      <w:r w:rsidRPr="6B7CC030">
        <w:rPr>
          <w:rFonts w:asciiTheme="minorHAnsi" w:hAnsiTheme="minorHAnsi" w:cstheme="minorBidi"/>
        </w:rPr>
        <w:t xml:space="preserve">Przedmiot </w:t>
      </w:r>
      <w:r w:rsidR="42E71060" w:rsidRPr="6B7CC030">
        <w:rPr>
          <w:rFonts w:asciiTheme="minorHAnsi" w:hAnsiTheme="minorHAnsi" w:cstheme="minorBidi"/>
        </w:rPr>
        <w:t>U</w:t>
      </w:r>
      <w:r w:rsidRPr="6B7CC030">
        <w:rPr>
          <w:rFonts w:asciiTheme="minorHAnsi" w:hAnsiTheme="minorHAnsi" w:cstheme="minorBidi"/>
        </w:rPr>
        <w:t xml:space="preserve">mowy zostanie zrealizowany w ciągu </w:t>
      </w:r>
      <w:r w:rsidR="0087675A">
        <w:rPr>
          <w:rFonts w:asciiTheme="minorHAnsi" w:hAnsiTheme="minorHAnsi" w:cstheme="minorBidi"/>
        </w:rPr>
        <w:t>55</w:t>
      </w:r>
      <w:r w:rsidR="2D5144E4" w:rsidRPr="6B7CC030">
        <w:rPr>
          <w:rFonts w:asciiTheme="minorHAnsi" w:hAnsiTheme="minorHAnsi" w:cstheme="minorBidi"/>
        </w:rPr>
        <w:t xml:space="preserve"> dni</w:t>
      </w:r>
      <w:r w:rsidR="4EA8D85B" w:rsidRPr="6B7CC030">
        <w:rPr>
          <w:rFonts w:asciiTheme="minorHAnsi" w:hAnsiTheme="minorHAnsi" w:cstheme="minorBidi"/>
        </w:rPr>
        <w:t xml:space="preserve"> licząc od dnia zawarcia </w:t>
      </w:r>
      <w:r w:rsidR="3192D043" w:rsidRPr="6B7CC030">
        <w:rPr>
          <w:rFonts w:asciiTheme="minorHAnsi" w:hAnsiTheme="minorHAnsi" w:cstheme="minorBidi"/>
        </w:rPr>
        <w:t>Umowy</w:t>
      </w:r>
      <w:r w:rsidR="4BF628D4" w:rsidRPr="6B7CC030">
        <w:rPr>
          <w:rFonts w:asciiTheme="minorHAnsi" w:hAnsiTheme="minorHAnsi" w:cstheme="minorBidi"/>
        </w:rPr>
        <w:t xml:space="preserve"> tj</w:t>
      </w:r>
      <w:r w:rsidR="66A90FE2" w:rsidRPr="6B7CC030">
        <w:rPr>
          <w:rFonts w:asciiTheme="minorHAnsi" w:hAnsiTheme="minorHAnsi" w:cstheme="minorBidi"/>
        </w:rPr>
        <w:t>.</w:t>
      </w:r>
      <w:r w:rsidR="4BF628D4" w:rsidRPr="6B7CC030">
        <w:rPr>
          <w:rFonts w:asciiTheme="minorHAnsi" w:hAnsiTheme="minorHAnsi" w:cstheme="minorBidi"/>
        </w:rPr>
        <w:t>:</w:t>
      </w:r>
    </w:p>
    <w:p w14:paraId="74E09450" w14:textId="6FD49598" w:rsidR="00E66DEE" w:rsidRPr="009A7D8D" w:rsidRDefault="00B767B7" w:rsidP="00D9081C">
      <w:pPr>
        <w:pStyle w:val="Akapitzlist"/>
        <w:numPr>
          <w:ilvl w:val="0"/>
          <w:numId w:val="25"/>
        </w:numPr>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 xml:space="preserve">Etap I w terminie </w:t>
      </w:r>
      <w:r w:rsidR="004A720F" w:rsidRPr="009A7D8D">
        <w:rPr>
          <w:rFonts w:asciiTheme="minorHAnsi" w:hAnsiTheme="minorHAnsi" w:cstheme="minorHAnsi"/>
          <w:szCs w:val="22"/>
        </w:rPr>
        <w:t xml:space="preserve">do </w:t>
      </w:r>
      <w:r w:rsidR="00C062B3" w:rsidRPr="009A7D8D">
        <w:rPr>
          <w:rFonts w:asciiTheme="minorHAnsi" w:hAnsiTheme="minorHAnsi" w:cstheme="minorHAnsi"/>
          <w:szCs w:val="22"/>
        </w:rPr>
        <w:t>30 dni</w:t>
      </w:r>
      <w:r w:rsidRPr="009A7D8D">
        <w:rPr>
          <w:rFonts w:asciiTheme="minorHAnsi" w:hAnsiTheme="minorHAnsi" w:cstheme="minorHAnsi"/>
          <w:szCs w:val="22"/>
        </w:rPr>
        <w:t xml:space="preserve"> licząc od dnia zawarcia </w:t>
      </w:r>
      <w:r w:rsidR="00E35542" w:rsidRPr="009A7D8D">
        <w:rPr>
          <w:rFonts w:asciiTheme="minorHAnsi" w:hAnsiTheme="minorHAnsi" w:cstheme="minorHAnsi"/>
          <w:szCs w:val="22"/>
        </w:rPr>
        <w:t xml:space="preserve">Umowy </w:t>
      </w:r>
      <w:r w:rsidRPr="009A7D8D">
        <w:rPr>
          <w:rFonts w:asciiTheme="minorHAnsi" w:hAnsiTheme="minorHAnsi" w:cstheme="minorHAnsi"/>
          <w:szCs w:val="22"/>
        </w:rPr>
        <w:t>tj. do ………………</w:t>
      </w:r>
      <w:r w:rsidR="0063484F" w:rsidRPr="009A7D8D">
        <w:rPr>
          <w:rFonts w:asciiTheme="minorHAnsi" w:hAnsiTheme="minorHAnsi" w:cstheme="minorHAnsi"/>
          <w:szCs w:val="22"/>
        </w:rPr>
        <w:t>.</w:t>
      </w:r>
    </w:p>
    <w:p w14:paraId="5A45B7F6" w14:textId="49695522" w:rsidR="00E66DEE" w:rsidRPr="009A7D8D" w:rsidRDefault="00B767B7" w:rsidP="00D9081C">
      <w:pPr>
        <w:pStyle w:val="Akapitzlist"/>
        <w:numPr>
          <w:ilvl w:val="0"/>
          <w:numId w:val="25"/>
        </w:numPr>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 xml:space="preserve">Etap II w terminie </w:t>
      </w:r>
      <w:r w:rsidR="004A720F" w:rsidRPr="009A7D8D">
        <w:rPr>
          <w:rFonts w:asciiTheme="minorHAnsi" w:hAnsiTheme="minorHAnsi" w:cstheme="minorHAnsi"/>
          <w:szCs w:val="22"/>
        </w:rPr>
        <w:t xml:space="preserve">do </w:t>
      </w:r>
      <w:r w:rsidR="0084499F">
        <w:rPr>
          <w:rFonts w:asciiTheme="minorHAnsi" w:hAnsiTheme="minorHAnsi" w:cstheme="minorHAnsi"/>
          <w:szCs w:val="22"/>
        </w:rPr>
        <w:t>5</w:t>
      </w:r>
      <w:r w:rsidR="00035CC1">
        <w:rPr>
          <w:rFonts w:asciiTheme="minorHAnsi" w:hAnsiTheme="minorHAnsi" w:cstheme="minorHAnsi"/>
          <w:szCs w:val="22"/>
        </w:rPr>
        <w:t>5</w:t>
      </w:r>
      <w:r w:rsidR="004A720F" w:rsidRPr="009A7D8D">
        <w:rPr>
          <w:rFonts w:asciiTheme="minorHAnsi" w:hAnsiTheme="minorHAnsi" w:cstheme="minorHAnsi"/>
          <w:szCs w:val="22"/>
        </w:rPr>
        <w:t xml:space="preserve"> dni</w:t>
      </w:r>
      <w:r w:rsidR="00932A8E" w:rsidRPr="009A7D8D">
        <w:rPr>
          <w:rFonts w:asciiTheme="minorHAnsi" w:hAnsiTheme="minorHAnsi" w:cstheme="minorHAnsi"/>
          <w:szCs w:val="22"/>
        </w:rPr>
        <w:t xml:space="preserve"> licząc od dnia zawarcia </w:t>
      </w:r>
      <w:r w:rsidR="00E35542" w:rsidRPr="009A7D8D">
        <w:rPr>
          <w:rFonts w:asciiTheme="minorHAnsi" w:hAnsiTheme="minorHAnsi" w:cstheme="minorHAnsi"/>
          <w:szCs w:val="22"/>
        </w:rPr>
        <w:t xml:space="preserve">Umowy </w:t>
      </w:r>
      <w:r w:rsidR="00932A8E" w:rsidRPr="009A7D8D">
        <w:rPr>
          <w:rFonts w:asciiTheme="minorHAnsi" w:hAnsiTheme="minorHAnsi" w:cstheme="minorHAnsi"/>
          <w:szCs w:val="22"/>
        </w:rPr>
        <w:t>tj. do………………</w:t>
      </w:r>
      <w:r w:rsidR="0063484F" w:rsidRPr="009A7D8D">
        <w:rPr>
          <w:rFonts w:asciiTheme="minorHAnsi" w:hAnsiTheme="minorHAnsi" w:cstheme="minorHAnsi"/>
          <w:szCs w:val="22"/>
        </w:rPr>
        <w:t>.</w:t>
      </w:r>
    </w:p>
    <w:p w14:paraId="1BFF6EA9" w14:textId="7DF7E998" w:rsidR="00E66DEE" w:rsidRPr="009A7D8D" w:rsidRDefault="64AAF40C" w:rsidP="00D9081C">
      <w:pPr>
        <w:pStyle w:val="Akapitzlist"/>
        <w:numPr>
          <w:ilvl w:val="0"/>
          <w:numId w:val="25"/>
        </w:numPr>
        <w:spacing w:after="120"/>
        <w:ind w:left="850" w:hanging="425"/>
        <w:contextualSpacing w:val="0"/>
        <w:rPr>
          <w:rFonts w:asciiTheme="minorHAnsi" w:hAnsiTheme="minorHAnsi" w:cstheme="minorBidi"/>
        </w:rPr>
      </w:pPr>
      <w:bookmarkStart w:id="2" w:name="_Hlk221521820"/>
      <w:r w:rsidRPr="6B7CC030">
        <w:rPr>
          <w:rFonts w:asciiTheme="minorHAnsi" w:hAnsiTheme="minorHAnsi" w:cstheme="minorBidi"/>
        </w:rPr>
        <w:t>Etap I</w:t>
      </w:r>
      <w:r w:rsidR="05E99D87" w:rsidRPr="6B7CC030">
        <w:rPr>
          <w:rFonts w:asciiTheme="minorHAnsi" w:hAnsiTheme="minorHAnsi" w:cstheme="minorBidi"/>
        </w:rPr>
        <w:t>I</w:t>
      </w:r>
      <w:r w:rsidRPr="6B7CC030">
        <w:rPr>
          <w:rFonts w:asciiTheme="minorHAnsi" w:hAnsiTheme="minorHAnsi" w:cstheme="minorBidi"/>
        </w:rPr>
        <w:t>I</w:t>
      </w:r>
      <w:r w:rsidR="6809BE20" w:rsidRPr="6B7CC030">
        <w:rPr>
          <w:rFonts w:asciiTheme="minorHAnsi" w:hAnsiTheme="minorHAnsi" w:cstheme="minorBidi"/>
        </w:rPr>
        <w:t xml:space="preserve"> </w:t>
      </w:r>
      <w:r w:rsidRPr="6B7CC030">
        <w:rPr>
          <w:rFonts w:asciiTheme="minorHAnsi" w:hAnsiTheme="minorHAnsi" w:cstheme="minorBidi"/>
        </w:rPr>
        <w:t xml:space="preserve">w terminie </w:t>
      </w:r>
      <w:r w:rsidR="6809BE20" w:rsidRPr="6B7CC030">
        <w:rPr>
          <w:rFonts w:asciiTheme="minorHAnsi" w:hAnsiTheme="minorHAnsi" w:cstheme="minorBidi"/>
        </w:rPr>
        <w:t>do</w:t>
      </w:r>
      <w:r w:rsidR="0084499F">
        <w:rPr>
          <w:rFonts w:asciiTheme="minorHAnsi" w:hAnsiTheme="minorHAnsi" w:cstheme="minorBidi"/>
        </w:rPr>
        <w:t xml:space="preserve"> 55</w:t>
      </w:r>
      <w:r w:rsidR="6809BE20" w:rsidRPr="6B7CC030">
        <w:rPr>
          <w:rFonts w:asciiTheme="minorHAnsi" w:hAnsiTheme="minorHAnsi" w:cstheme="minorBidi"/>
        </w:rPr>
        <w:t xml:space="preserve"> dni</w:t>
      </w:r>
      <w:r w:rsidRPr="6B7CC030">
        <w:rPr>
          <w:rFonts w:asciiTheme="minorHAnsi" w:hAnsiTheme="minorHAnsi" w:cstheme="minorBidi"/>
        </w:rPr>
        <w:t xml:space="preserve"> licząc od dnia zawarcia </w:t>
      </w:r>
      <w:r w:rsidR="02D4FC38" w:rsidRPr="6B7CC030">
        <w:rPr>
          <w:rFonts w:asciiTheme="minorHAnsi" w:hAnsiTheme="minorHAnsi" w:cstheme="minorBidi"/>
        </w:rPr>
        <w:t xml:space="preserve">Umowy </w:t>
      </w:r>
      <w:r w:rsidRPr="6B7CC030">
        <w:rPr>
          <w:rFonts w:asciiTheme="minorHAnsi" w:hAnsiTheme="minorHAnsi" w:cstheme="minorBidi"/>
        </w:rPr>
        <w:t>tj. do …………</w:t>
      </w:r>
      <w:r w:rsidR="47FD9EC1" w:rsidRPr="6B7CC030">
        <w:rPr>
          <w:rFonts w:asciiTheme="minorHAnsi" w:hAnsiTheme="minorHAnsi" w:cstheme="minorBidi"/>
        </w:rPr>
        <w:t>…</w:t>
      </w:r>
    </w:p>
    <w:bookmarkEnd w:id="2"/>
    <w:p w14:paraId="5F441F7D" w14:textId="1CECF653" w:rsidR="004A720F" w:rsidRPr="009A7D8D" w:rsidRDefault="6809BE20" w:rsidP="00D9081C">
      <w:pPr>
        <w:pStyle w:val="Akapitzlist"/>
        <w:numPr>
          <w:ilvl w:val="0"/>
          <w:numId w:val="25"/>
        </w:numPr>
        <w:spacing w:after="120"/>
        <w:ind w:left="850" w:hanging="425"/>
        <w:contextualSpacing w:val="0"/>
        <w:rPr>
          <w:rFonts w:asciiTheme="minorHAnsi" w:hAnsiTheme="minorHAnsi" w:cstheme="minorBidi"/>
        </w:rPr>
      </w:pPr>
      <w:r w:rsidRPr="6B7CC030">
        <w:rPr>
          <w:rFonts w:asciiTheme="minorHAnsi" w:hAnsiTheme="minorHAnsi" w:cstheme="minorBidi"/>
        </w:rPr>
        <w:t>Etap I</w:t>
      </w:r>
      <w:r w:rsidR="003D6619">
        <w:rPr>
          <w:rFonts w:asciiTheme="minorHAnsi" w:hAnsiTheme="minorHAnsi" w:cstheme="minorBidi"/>
        </w:rPr>
        <w:t>V</w:t>
      </w:r>
      <w:r w:rsidRPr="6B7CC030">
        <w:rPr>
          <w:rFonts w:asciiTheme="minorHAnsi" w:hAnsiTheme="minorHAnsi" w:cstheme="minorBidi"/>
        </w:rPr>
        <w:t xml:space="preserve"> </w:t>
      </w:r>
      <w:r w:rsidR="003D6619">
        <w:rPr>
          <w:rFonts w:asciiTheme="minorHAnsi" w:hAnsiTheme="minorHAnsi" w:cstheme="minorBidi"/>
        </w:rPr>
        <w:t>a</w:t>
      </w:r>
      <w:r w:rsidRPr="6B7CC030">
        <w:rPr>
          <w:rFonts w:asciiTheme="minorHAnsi" w:hAnsiTheme="minorHAnsi" w:cstheme="minorBidi"/>
        </w:rPr>
        <w:t xml:space="preserve"> w terminie do </w:t>
      </w:r>
      <w:r w:rsidR="0084499F">
        <w:rPr>
          <w:rFonts w:asciiTheme="minorHAnsi" w:hAnsiTheme="minorHAnsi" w:cstheme="minorBidi"/>
        </w:rPr>
        <w:t>5</w:t>
      </w:r>
      <w:r w:rsidR="003D6619">
        <w:rPr>
          <w:rFonts w:asciiTheme="minorHAnsi" w:hAnsiTheme="minorHAnsi" w:cstheme="minorBidi"/>
        </w:rPr>
        <w:t>5</w:t>
      </w:r>
      <w:r w:rsidRPr="6B7CC030">
        <w:rPr>
          <w:rFonts w:asciiTheme="minorHAnsi" w:hAnsiTheme="minorHAnsi" w:cstheme="minorBidi"/>
        </w:rPr>
        <w:t xml:space="preserve"> dni licząc od dnia zawarcia Umowy tj. do ……………</w:t>
      </w:r>
    </w:p>
    <w:p w14:paraId="25B306F1" w14:textId="49B28C31" w:rsidR="004A720F" w:rsidRPr="009A7D8D" w:rsidRDefault="004A720F" w:rsidP="00D9081C">
      <w:pPr>
        <w:pStyle w:val="Akapitzlist"/>
        <w:numPr>
          <w:ilvl w:val="0"/>
          <w:numId w:val="25"/>
        </w:numPr>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Etap I</w:t>
      </w:r>
      <w:r w:rsidR="003D6619">
        <w:rPr>
          <w:rFonts w:asciiTheme="minorHAnsi" w:hAnsiTheme="minorHAnsi" w:cstheme="minorHAnsi"/>
          <w:szCs w:val="22"/>
        </w:rPr>
        <w:t>V</w:t>
      </w:r>
      <w:r w:rsidRPr="009A7D8D">
        <w:rPr>
          <w:rFonts w:asciiTheme="minorHAnsi" w:hAnsiTheme="minorHAnsi" w:cstheme="minorHAnsi"/>
          <w:szCs w:val="22"/>
        </w:rPr>
        <w:t xml:space="preserve"> </w:t>
      </w:r>
      <w:r w:rsidR="003D6619">
        <w:rPr>
          <w:rFonts w:asciiTheme="minorHAnsi" w:hAnsiTheme="minorHAnsi" w:cstheme="minorHAnsi"/>
          <w:szCs w:val="22"/>
        </w:rPr>
        <w:t>b</w:t>
      </w:r>
      <w:r w:rsidRPr="009A7D8D">
        <w:rPr>
          <w:rFonts w:asciiTheme="minorHAnsi" w:hAnsiTheme="minorHAnsi" w:cstheme="minorHAnsi"/>
          <w:szCs w:val="22"/>
        </w:rPr>
        <w:t xml:space="preserve"> w terminie do </w:t>
      </w:r>
      <w:r w:rsidR="0084499F">
        <w:rPr>
          <w:rFonts w:asciiTheme="minorHAnsi" w:hAnsiTheme="minorHAnsi" w:cstheme="minorHAnsi"/>
          <w:szCs w:val="22"/>
        </w:rPr>
        <w:t>5</w:t>
      </w:r>
      <w:r w:rsidR="003D6619">
        <w:rPr>
          <w:rFonts w:asciiTheme="minorHAnsi" w:hAnsiTheme="minorHAnsi" w:cstheme="minorHAnsi"/>
          <w:szCs w:val="22"/>
        </w:rPr>
        <w:t>5</w:t>
      </w:r>
      <w:r w:rsidRPr="009A7D8D">
        <w:rPr>
          <w:rFonts w:asciiTheme="minorHAnsi" w:hAnsiTheme="minorHAnsi" w:cstheme="minorHAnsi"/>
          <w:szCs w:val="22"/>
        </w:rPr>
        <w:t xml:space="preserve"> dni licząc od dnia zawarcia Umowy tj. do ……………</w:t>
      </w:r>
      <w:r w:rsidR="0063484F" w:rsidRPr="009A7D8D">
        <w:rPr>
          <w:rFonts w:asciiTheme="minorHAnsi" w:hAnsiTheme="minorHAnsi" w:cstheme="minorHAnsi"/>
          <w:szCs w:val="22"/>
        </w:rPr>
        <w:t>.</w:t>
      </w:r>
    </w:p>
    <w:p w14:paraId="42AF5E7C" w14:textId="61B91CEC" w:rsidR="00932A8E" w:rsidRPr="009E56CC" w:rsidRDefault="64AAF40C" w:rsidP="00D9081C">
      <w:pPr>
        <w:pStyle w:val="Akapitzlist"/>
        <w:numPr>
          <w:ilvl w:val="0"/>
          <w:numId w:val="25"/>
        </w:numPr>
        <w:spacing w:after="120"/>
        <w:ind w:left="850" w:hanging="425"/>
        <w:contextualSpacing w:val="0"/>
        <w:rPr>
          <w:rFonts w:asciiTheme="minorHAnsi" w:hAnsiTheme="minorHAnsi" w:cstheme="minorBidi"/>
        </w:rPr>
      </w:pPr>
      <w:r w:rsidRPr="6B7CC030">
        <w:rPr>
          <w:rFonts w:asciiTheme="minorHAnsi" w:hAnsiTheme="minorHAnsi" w:cstheme="minorBidi"/>
        </w:rPr>
        <w:t xml:space="preserve">Etap </w:t>
      </w:r>
      <w:r w:rsidR="05E99D87" w:rsidRPr="6B7CC030">
        <w:rPr>
          <w:rFonts w:asciiTheme="minorHAnsi" w:hAnsiTheme="minorHAnsi" w:cstheme="minorBidi"/>
        </w:rPr>
        <w:t>V</w:t>
      </w:r>
      <w:r w:rsidR="3E5AAB20" w:rsidRPr="6B7CC030">
        <w:rPr>
          <w:rFonts w:asciiTheme="minorHAnsi" w:hAnsiTheme="minorHAnsi" w:cstheme="minorBidi"/>
        </w:rPr>
        <w:t xml:space="preserve"> </w:t>
      </w:r>
      <w:r w:rsidRPr="6B7CC030">
        <w:rPr>
          <w:rFonts w:asciiTheme="minorHAnsi" w:hAnsiTheme="minorHAnsi" w:cstheme="minorBidi"/>
        </w:rPr>
        <w:t xml:space="preserve">w terminie </w:t>
      </w:r>
      <w:r w:rsidR="6809BE20" w:rsidRPr="6B7CC030">
        <w:rPr>
          <w:rFonts w:asciiTheme="minorHAnsi" w:hAnsiTheme="minorHAnsi" w:cstheme="minorBidi"/>
        </w:rPr>
        <w:t xml:space="preserve">do </w:t>
      </w:r>
      <w:r w:rsidR="0084499F">
        <w:rPr>
          <w:rFonts w:asciiTheme="minorHAnsi" w:hAnsiTheme="minorHAnsi" w:cstheme="minorBidi"/>
        </w:rPr>
        <w:t>5</w:t>
      </w:r>
      <w:r w:rsidR="00704FDA">
        <w:rPr>
          <w:rFonts w:asciiTheme="minorHAnsi" w:hAnsiTheme="minorHAnsi" w:cstheme="minorBidi"/>
        </w:rPr>
        <w:t>5</w:t>
      </w:r>
      <w:r w:rsidR="6809BE20" w:rsidRPr="6B7CC030">
        <w:rPr>
          <w:rFonts w:asciiTheme="minorHAnsi" w:hAnsiTheme="minorHAnsi" w:cstheme="minorBidi"/>
        </w:rPr>
        <w:t xml:space="preserve"> dni</w:t>
      </w:r>
      <w:r w:rsidRPr="6B7CC030">
        <w:rPr>
          <w:rFonts w:asciiTheme="minorHAnsi" w:hAnsiTheme="minorHAnsi" w:cstheme="minorBidi"/>
        </w:rPr>
        <w:t xml:space="preserve"> licząc od dnia zawarcia </w:t>
      </w:r>
      <w:r w:rsidR="02D4FC38" w:rsidRPr="6B7CC030">
        <w:rPr>
          <w:rFonts w:asciiTheme="minorHAnsi" w:hAnsiTheme="minorHAnsi" w:cstheme="minorBidi"/>
        </w:rPr>
        <w:t xml:space="preserve">Umowy </w:t>
      </w:r>
      <w:r w:rsidRPr="6B7CC030">
        <w:rPr>
          <w:rFonts w:asciiTheme="minorHAnsi" w:hAnsiTheme="minorHAnsi" w:cstheme="minorBidi"/>
        </w:rPr>
        <w:t>tj. do ……………</w:t>
      </w:r>
      <w:r w:rsidR="47FD9EC1" w:rsidRPr="6B7CC030">
        <w:rPr>
          <w:rFonts w:asciiTheme="minorHAnsi" w:hAnsiTheme="minorHAnsi" w:cstheme="minorBidi"/>
        </w:rPr>
        <w:t>.</w:t>
      </w:r>
    </w:p>
    <w:p w14:paraId="5E1D2BCB" w14:textId="74788C46" w:rsidR="00622693" w:rsidRPr="009A7D8D" w:rsidRDefault="4BF628D4" w:rsidP="00D9081C">
      <w:pPr>
        <w:pStyle w:val="Akapitzlist"/>
        <w:numPr>
          <w:ilvl w:val="0"/>
          <w:numId w:val="4"/>
        </w:numPr>
        <w:tabs>
          <w:tab w:val="num" w:pos="426"/>
        </w:tabs>
        <w:spacing w:after="120"/>
        <w:ind w:left="357" w:hanging="357"/>
        <w:contextualSpacing w:val="0"/>
        <w:rPr>
          <w:rFonts w:asciiTheme="minorHAnsi" w:hAnsiTheme="minorHAnsi" w:cstheme="minorBidi"/>
          <w:b/>
          <w:bCs/>
        </w:rPr>
      </w:pPr>
      <w:r w:rsidRPr="6B7CC030">
        <w:rPr>
          <w:rFonts w:asciiTheme="minorHAnsi" w:hAnsiTheme="minorHAnsi" w:cstheme="minorBidi"/>
        </w:rPr>
        <w:t>W termini</w:t>
      </w:r>
      <w:r w:rsidR="2E63568A" w:rsidRPr="6B7CC030">
        <w:rPr>
          <w:rFonts w:asciiTheme="minorHAnsi" w:hAnsiTheme="minorHAnsi" w:cstheme="minorBidi"/>
        </w:rPr>
        <w:t xml:space="preserve">e </w:t>
      </w:r>
      <w:r w:rsidR="1A04326F" w:rsidRPr="6B7CC030">
        <w:rPr>
          <w:rFonts w:asciiTheme="minorHAnsi" w:hAnsiTheme="minorHAnsi" w:cstheme="minorBidi"/>
        </w:rPr>
        <w:t>5</w:t>
      </w:r>
      <w:r w:rsidRPr="6B7CC030">
        <w:rPr>
          <w:rFonts w:asciiTheme="minorHAnsi" w:hAnsiTheme="minorHAnsi" w:cstheme="minorBidi"/>
        </w:rPr>
        <w:t xml:space="preserve"> dni </w:t>
      </w:r>
      <w:r w:rsidR="66467C28" w:rsidRPr="6B7CC030">
        <w:rPr>
          <w:rFonts w:asciiTheme="minorHAnsi" w:hAnsiTheme="minorHAnsi" w:cstheme="minorBidi"/>
        </w:rPr>
        <w:t>roboczych</w:t>
      </w:r>
      <w:r w:rsidR="00F7136C">
        <w:rPr>
          <w:rStyle w:val="Odwoanieprzypisudolnego"/>
          <w:rFonts w:asciiTheme="minorHAnsi" w:hAnsiTheme="minorHAnsi" w:cstheme="minorHAnsi"/>
          <w:szCs w:val="22"/>
        </w:rPr>
        <w:footnoteReference w:id="3"/>
      </w:r>
      <w:r w:rsidR="00F7136C" w:rsidRPr="00AA5607">
        <w:rPr>
          <w:rFonts w:asciiTheme="minorHAnsi" w:hAnsiTheme="minorHAnsi" w:cstheme="minorHAnsi"/>
          <w:szCs w:val="22"/>
        </w:rPr>
        <w:t xml:space="preserve"> </w:t>
      </w:r>
      <w:r w:rsidR="66467C28" w:rsidRPr="6B7CC030">
        <w:rPr>
          <w:rFonts w:asciiTheme="minorHAnsi" w:hAnsiTheme="minorHAnsi" w:cstheme="minorBidi"/>
        </w:rPr>
        <w:t xml:space="preserve"> </w:t>
      </w:r>
      <w:r w:rsidRPr="6B7CC030">
        <w:rPr>
          <w:rFonts w:asciiTheme="minorHAnsi" w:hAnsiTheme="minorHAnsi" w:cstheme="minorBidi"/>
        </w:rPr>
        <w:t>od zawarcia umowy Wykonawca przekaże Zamawiaj</w:t>
      </w:r>
      <w:r w:rsidR="0B985CAA" w:rsidRPr="6B7CC030">
        <w:rPr>
          <w:rFonts w:asciiTheme="minorHAnsi" w:hAnsiTheme="minorHAnsi" w:cstheme="minorBidi"/>
        </w:rPr>
        <w:t>ą</w:t>
      </w:r>
      <w:r w:rsidRPr="6B7CC030">
        <w:rPr>
          <w:rFonts w:asciiTheme="minorHAnsi" w:hAnsiTheme="minorHAnsi" w:cstheme="minorBidi"/>
        </w:rPr>
        <w:t>cemu szczegółowy Harmonogram realizacji Przedmiotu Umowy</w:t>
      </w:r>
      <w:r w:rsidR="136DD224" w:rsidRPr="6B7CC030">
        <w:rPr>
          <w:rFonts w:asciiTheme="minorHAnsi" w:hAnsiTheme="minorHAnsi" w:cstheme="minorBidi"/>
        </w:rPr>
        <w:t xml:space="preserve">, stanowiący </w:t>
      </w:r>
      <w:r w:rsidR="136DD224" w:rsidRPr="00E744F1">
        <w:rPr>
          <w:rFonts w:asciiTheme="minorHAnsi" w:hAnsiTheme="minorHAnsi" w:cstheme="minorBidi"/>
          <w:b/>
          <w:bCs/>
        </w:rPr>
        <w:t>Załącznik nr 7</w:t>
      </w:r>
      <w:r w:rsidR="136DD224" w:rsidRPr="6B7CC030">
        <w:rPr>
          <w:rFonts w:asciiTheme="minorHAnsi" w:hAnsiTheme="minorHAnsi" w:cstheme="minorBidi"/>
        </w:rPr>
        <w:t xml:space="preserve"> do Umowy</w:t>
      </w:r>
      <w:r w:rsidR="0097084A">
        <w:rPr>
          <w:rFonts w:asciiTheme="minorHAnsi" w:hAnsiTheme="minorHAnsi" w:cstheme="minorBidi"/>
        </w:rPr>
        <w:t>.</w:t>
      </w:r>
    </w:p>
    <w:p w14:paraId="160C922D" w14:textId="4DDAEC34" w:rsidR="004F1FB7" w:rsidRPr="009A7D8D" w:rsidRDefault="46FAD04A" w:rsidP="00D9081C">
      <w:pPr>
        <w:pStyle w:val="Akapitzlist"/>
        <w:numPr>
          <w:ilvl w:val="0"/>
          <w:numId w:val="4"/>
        </w:numPr>
        <w:spacing w:after="120"/>
        <w:ind w:left="357" w:hanging="357"/>
        <w:contextualSpacing w:val="0"/>
        <w:rPr>
          <w:rFonts w:asciiTheme="minorHAnsi" w:hAnsiTheme="minorHAnsi" w:cstheme="minorBidi"/>
        </w:rPr>
      </w:pPr>
      <w:r w:rsidRPr="6B7CC030">
        <w:rPr>
          <w:rFonts w:asciiTheme="minorHAnsi" w:hAnsiTheme="minorHAnsi" w:cstheme="minorBidi"/>
        </w:rPr>
        <w:t xml:space="preserve">Harmonogram wymaga zatwierdzenia przez Zamawiającego </w:t>
      </w:r>
      <w:r w:rsidR="77EDF23E" w:rsidRPr="6B7CC030">
        <w:rPr>
          <w:rFonts w:asciiTheme="minorHAnsi" w:hAnsiTheme="minorHAnsi" w:cstheme="minorBidi"/>
        </w:rPr>
        <w:t>w</w:t>
      </w:r>
      <w:r w:rsidR="0CB7A69F" w:rsidRPr="6B7CC030">
        <w:rPr>
          <w:rFonts w:asciiTheme="minorHAnsi" w:hAnsiTheme="minorHAnsi" w:cstheme="minorBidi"/>
        </w:rPr>
        <w:t xml:space="preserve"> terminie </w:t>
      </w:r>
      <w:r w:rsidR="0FB79946" w:rsidRPr="6B7CC030">
        <w:rPr>
          <w:rFonts w:asciiTheme="minorHAnsi" w:hAnsiTheme="minorHAnsi" w:cstheme="minorBidi"/>
        </w:rPr>
        <w:t>2</w:t>
      </w:r>
      <w:r w:rsidR="0CB7A69F" w:rsidRPr="6B7CC030">
        <w:rPr>
          <w:rFonts w:asciiTheme="minorHAnsi" w:hAnsiTheme="minorHAnsi" w:cstheme="minorBidi"/>
        </w:rPr>
        <w:t xml:space="preserve"> dni roboczych </w:t>
      </w:r>
      <w:r w:rsidRPr="6B7CC030">
        <w:rPr>
          <w:rFonts w:asciiTheme="minorHAnsi" w:hAnsiTheme="minorHAnsi" w:cstheme="minorBidi"/>
        </w:rPr>
        <w:t xml:space="preserve">(za dni robocze uznaje się wszystkie dni z wyjątkiem sobót oraz dni ustawowo wolnych od pracy) </w:t>
      </w:r>
      <w:r w:rsidR="0CB7A69F" w:rsidRPr="6B7CC030">
        <w:rPr>
          <w:rFonts w:asciiTheme="minorHAnsi" w:hAnsiTheme="minorHAnsi" w:cstheme="minorBidi"/>
        </w:rPr>
        <w:t xml:space="preserve">od dnia dostarczenia </w:t>
      </w:r>
      <w:r w:rsidR="503D6EFE" w:rsidRPr="6B7CC030">
        <w:rPr>
          <w:rFonts w:asciiTheme="minorHAnsi" w:hAnsiTheme="minorHAnsi" w:cstheme="minorBidi"/>
        </w:rPr>
        <w:t>H</w:t>
      </w:r>
      <w:r w:rsidR="0CB7A69F" w:rsidRPr="6B7CC030">
        <w:rPr>
          <w:rFonts w:asciiTheme="minorHAnsi" w:hAnsiTheme="minorHAnsi" w:cstheme="minorBidi"/>
        </w:rPr>
        <w:t xml:space="preserve">armonogramu </w:t>
      </w:r>
      <w:r w:rsidR="4BF628D4" w:rsidRPr="6B7CC030">
        <w:rPr>
          <w:rFonts w:asciiTheme="minorHAnsi" w:hAnsiTheme="minorHAnsi" w:cstheme="minorBidi"/>
        </w:rPr>
        <w:t xml:space="preserve">Zamawiający </w:t>
      </w:r>
      <w:r w:rsidR="0CB7A69F" w:rsidRPr="6B7CC030">
        <w:rPr>
          <w:rFonts w:asciiTheme="minorHAnsi" w:hAnsiTheme="minorHAnsi" w:cstheme="minorBidi"/>
        </w:rPr>
        <w:t xml:space="preserve">dokona jego zatwierdzenia albo wskaże wytyczne, o których mowa w ust. </w:t>
      </w:r>
      <w:r w:rsidR="3C3C54C9" w:rsidRPr="6B7CC030">
        <w:rPr>
          <w:rFonts w:asciiTheme="minorHAnsi" w:hAnsiTheme="minorHAnsi" w:cstheme="minorBidi"/>
        </w:rPr>
        <w:t>4</w:t>
      </w:r>
      <w:r w:rsidR="0CB7A69F" w:rsidRPr="6B7CC030">
        <w:rPr>
          <w:rFonts w:asciiTheme="minorHAnsi" w:hAnsiTheme="minorHAnsi" w:cstheme="minorBidi"/>
        </w:rPr>
        <w:t xml:space="preserve"> poniżej. Dostarczenie i akceptacja </w:t>
      </w:r>
      <w:r w:rsidR="61F7739B" w:rsidRPr="6B7CC030">
        <w:rPr>
          <w:rFonts w:asciiTheme="minorHAnsi" w:hAnsiTheme="minorHAnsi" w:cstheme="minorBidi"/>
        </w:rPr>
        <w:t xml:space="preserve">Harmonogramu </w:t>
      </w:r>
      <w:r w:rsidR="0CB7A69F" w:rsidRPr="6B7CC030">
        <w:rPr>
          <w:rFonts w:asciiTheme="minorHAnsi" w:hAnsiTheme="minorHAnsi" w:cstheme="minorBidi"/>
        </w:rPr>
        <w:t>odbywać się będzie za pośrednictwem poczty elektronicznej na adresy mailowe podane w Umow</w:t>
      </w:r>
      <w:r w:rsidR="61F7739B" w:rsidRPr="6B7CC030">
        <w:rPr>
          <w:rFonts w:asciiTheme="minorHAnsi" w:hAnsiTheme="minorHAnsi" w:cstheme="minorBidi"/>
        </w:rPr>
        <w:t>ie</w:t>
      </w:r>
      <w:r w:rsidR="0CB7A69F" w:rsidRPr="6B7CC030">
        <w:rPr>
          <w:rFonts w:asciiTheme="minorHAnsi" w:hAnsiTheme="minorHAnsi" w:cstheme="minorBidi"/>
        </w:rPr>
        <w:t>.</w:t>
      </w:r>
    </w:p>
    <w:p w14:paraId="67FAA00B" w14:textId="700748B6" w:rsidR="002B714C" w:rsidRPr="009A7D8D" w:rsidRDefault="6C8BFDE7" w:rsidP="00D9081C">
      <w:pPr>
        <w:pStyle w:val="Akapitzlist"/>
        <w:numPr>
          <w:ilvl w:val="0"/>
          <w:numId w:val="4"/>
        </w:numPr>
        <w:spacing w:after="120"/>
        <w:ind w:left="357" w:hanging="357"/>
        <w:contextualSpacing w:val="0"/>
      </w:pPr>
      <w:r w:rsidRPr="009A7D8D">
        <w:t xml:space="preserve">Wykonawca będzie zobowiązany do naniesienia wytycznych wskazanych przez Zamawiającego w terminie 3 dni </w:t>
      </w:r>
      <w:r w:rsidR="00195393" w:rsidRPr="009A7D8D">
        <w:t xml:space="preserve">roboczych </w:t>
      </w:r>
      <w:r w:rsidRPr="009A7D8D">
        <w:t>od dnia</w:t>
      </w:r>
      <w:r w:rsidR="75B31B1A" w:rsidRPr="009A7D8D">
        <w:t xml:space="preserve"> ich</w:t>
      </w:r>
      <w:r w:rsidRPr="009A7D8D">
        <w:t xml:space="preserve"> przekazania. W przypadku braku </w:t>
      </w:r>
      <w:r w:rsidR="00BB08B4" w:rsidRPr="009A7D8D">
        <w:t xml:space="preserve">wprowadzenia </w:t>
      </w:r>
      <w:r w:rsidR="00DC0302" w:rsidRPr="009A7D8D">
        <w:t>w</w:t>
      </w:r>
      <w:r w:rsidR="0091311B" w:rsidRPr="009A7D8D">
        <w:t> </w:t>
      </w:r>
      <w:r w:rsidR="00DC0302" w:rsidRPr="009A7D8D">
        <w:t>ww.</w:t>
      </w:r>
      <w:r w:rsidR="0091311B" w:rsidRPr="009A7D8D">
        <w:t> </w:t>
      </w:r>
      <w:r w:rsidR="00DC0302" w:rsidRPr="009A7D8D">
        <w:t>te</w:t>
      </w:r>
      <w:r w:rsidR="00DB0CE0" w:rsidRPr="009A7D8D">
        <w:t xml:space="preserve">rminie </w:t>
      </w:r>
      <w:r w:rsidR="00BB08B4" w:rsidRPr="009A7D8D">
        <w:t>wytycznych Zamawi</w:t>
      </w:r>
      <w:r w:rsidR="004E53D3" w:rsidRPr="009A7D8D">
        <w:t>a</w:t>
      </w:r>
      <w:r w:rsidR="00BB08B4" w:rsidRPr="009A7D8D">
        <w:t>jącego, Zamawiający</w:t>
      </w:r>
      <w:r w:rsidR="00DC0302" w:rsidRPr="009A7D8D">
        <w:t xml:space="preserve"> jest uprawniony do</w:t>
      </w:r>
      <w:r w:rsidR="00C57E4C" w:rsidRPr="009A7D8D">
        <w:t xml:space="preserve"> </w:t>
      </w:r>
      <w:r w:rsidR="0025768D" w:rsidRPr="009A7D8D">
        <w:t xml:space="preserve">wezwania </w:t>
      </w:r>
      <w:r w:rsidR="0025768D" w:rsidRPr="009A7D8D">
        <w:lastRenderedPageBreak/>
        <w:t xml:space="preserve">Wykonawcy do wprowadzenia wytycznych w wyznaczonym przez Zamawiającego </w:t>
      </w:r>
      <w:r w:rsidR="00C03B4B" w:rsidRPr="009A7D8D">
        <w:t xml:space="preserve">ostatecznym </w:t>
      </w:r>
      <w:r w:rsidR="0025768D" w:rsidRPr="009A7D8D">
        <w:t>terminie</w:t>
      </w:r>
      <w:r w:rsidR="00C03B4B" w:rsidRPr="009A7D8D">
        <w:t xml:space="preserve"> i naliczenia kary umownej</w:t>
      </w:r>
      <w:r w:rsidR="00C57E4C" w:rsidRPr="009A7D8D">
        <w:t>.</w:t>
      </w:r>
    </w:p>
    <w:p w14:paraId="77D4CAD4" w14:textId="4B70F93A" w:rsidR="002B714C" w:rsidRDefault="3C3C54C9" w:rsidP="00D9081C">
      <w:pPr>
        <w:pStyle w:val="Akapitzlist"/>
        <w:numPr>
          <w:ilvl w:val="0"/>
          <w:numId w:val="4"/>
        </w:numPr>
        <w:spacing w:after="120"/>
        <w:ind w:left="357" w:hanging="357"/>
        <w:contextualSpacing w:val="0"/>
      </w:pPr>
      <w:r>
        <w:t>W terminie</w:t>
      </w:r>
      <w:r w:rsidR="61C9209D">
        <w:t xml:space="preserve"> do</w:t>
      </w:r>
      <w:r w:rsidR="00F00731">
        <w:t xml:space="preserve"> </w:t>
      </w:r>
      <w:r w:rsidR="003C68D1">
        <w:t>5</w:t>
      </w:r>
      <w:r>
        <w:t xml:space="preserve"> dni roboczych od dnia </w:t>
      </w:r>
      <w:r w:rsidR="00562B81">
        <w:t xml:space="preserve">zawarcia </w:t>
      </w:r>
      <w:r>
        <w:t xml:space="preserve">umowy Zamawiający przekaże Wykonawcy wkład tekstowy do materiałów </w:t>
      </w:r>
      <w:proofErr w:type="spellStart"/>
      <w:r>
        <w:t>informacyjno</w:t>
      </w:r>
      <w:proofErr w:type="spellEnd"/>
      <w:r>
        <w:t xml:space="preserve"> – edukacyjnych stanowiący </w:t>
      </w:r>
      <w:r w:rsidRPr="00E744F1">
        <w:rPr>
          <w:b/>
          <w:bCs/>
        </w:rPr>
        <w:t xml:space="preserve">Załącznik nr </w:t>
      </w:r>
      <w:r w:rsidR="002F466D">
        <w:rPr>
          <w:b/>
          <w:bCs/>
        </w:rPr>
        <w:t>8</w:t>
      </w:r>
      <w:r>
        <w:t xml:space="preserve"> do</w:t>
      </w:r>
      <w:r w:rsidR="03EDC108">
        <w:t> </w:t>
      </w:r>
      <w:r>
        <w:t>Umowy</w:t>
      </w:r>
      <w:r w:rsidR="359DF73A">
        <w:t>, w zakresie wynikającym z zapisów OPZ.</w:t>
      </w:r>
    </w:p>
    <w:p w14:paraId="6FAE5F1C" w14:textId="729D9C49" w:rsidR="008E08B1" w:rsidRDefault="001C1E23" w:rsidP="00D9081C">
      <w:pPr>
        <w:pStyle w:val="Akapitzlist"/>
        <w:numPr>
          <w:ilvl w:val="0"/>
          <w:numId w:val="4"/>
        </w:numPr>
        <w:spacing w:after="120"/>
        <w:ind w:left="357" w:hanging="357"/>
        <w:contextualSpacing w:val="0"/>
      </w:pPr>
      <w:r>
        <w:t xml:space="preserve">Przed rozpoczęciem druku całego nakładu Wykonawca przekaże Zamawiającemu do akceptacji </w:t>
      </w:r>
      <w:r w:rsidR="00D9081C">
        <w:t>w</w:t>
      </w:r>
      <w:r>
        <w:t>ydruki próbne, zgodne parametrami docelowego wydruku wg specyfikacji (dalej jako Wydruki”), na adres: ul. Krucza 5/11D, 00-548 Warszawa.</w:t>
      </w:r>
      <w:r w:rsidR="008E08B1">
        <w:t xml:space="preserve"> </w:t>
      </w:r>
    </w:p>
    <w:p w14:paraId="7594DF18" w14:textId="4F4F7BDE" w:rsidR="00533BC3" w:rsidRPr="009A7D8D" w:rsidRDefault="008E08B1" w:rsidP="00E744F1">
      <w:pPr>
        <w:pStyle w:val="Akapitzlist"/>
        <w:numPr>
          <w:ilvl w:val="0"/>
          <w:numId w:val="4"/>
        </w:numPr>
        <w:spacing w:after="120"/>
        <w:ind w:left="357" w:hanging="357"/>
        <w:contextualSpacing w:val="0"/>
      </w:pPr>
      <w:r>
        <w:t>Zamawiający dokona akceptacji Wydruków albo zgłosi uwagi w terminie 2 dni roboczych od dnia</w:t>
      </w:r>
      <w:r w:rsidR="00D9081C">
        <w:t xml:space="preserve"> </w:t>
      </w:r>
      <w:r>
        <w:t xml:space="preserve">ich otrzymania. Wykonawca przystąpi do druku całego nakładu po uzyskaniu akceptacji </w:t>
      </w:r>
      <w:r w:rsidR="00D9081C">
        <w:t>w</w:t>
      </w:r>
      <w:r>
        <w:t>ydruków przez Zamawiającego.</w:t>
      </w:r>
    </w:p>
    <w:p w14:paraId="05F919EA" w14:textId="77777777" w:rsidR="002E1324" w:rsidRDefault="002E1324">
      <w:pPr>
        <w:suppressAutoHyphens w:val="0"/>
        <w:spacing w:after="200" w:line="276" w:lineRule="auto"/>
        <w:rPr>
          <w:rFonts w:asciiTheme="minorHAnsi" w:hAnsiTheme="minorHAnsi" w:cstheme="minorHAnsi"/>
          <w:b/>
          <w:bCs/>
          <w:szCs w:val="22"/>
        </w:rPr>
      </w:pPr>
      <w:r>
        <w:br w:type="page"/>
      </w:r>
    </w:p>
    <w:p w14:paraId="3C73C3B8" w14:textId="0D9771E5" w:rsidR="002E1324" w:rsidRDefault="00C20DE6" w:rsidP="002F65F9">
      <w:pPr>
        <w:pStyle w:val="Nagwek1"/>
        <w:spacing w:before="120" w:after="120" w:line="300" w:lineRule="auto"/>
        <w:contextualSpacing w:val="0"/>
      </w:pPr>
      <w:r w:rsidRPr="009A7D8D">
        <w:lastRenderedPageBreak/>
        <w:t>§ 3</w:t>
      </w:r>
    </w:p>
    <w:p w14:paraId="1F24947D" w14:textId="2878C6EA" w:rsidR="00C20DE6" w:rsidRPr="009A7D8D" w:rsidRDefault="00C20DE6" w:rsidP="002F65F9">
      <w:pPr>
        <w:pStyle w:val="Nagwek1"/>
        <w:spacing w:before="120" w:after="120" w:line="300" w:lineRule="auto"/>
        <w:contextualSpacing w:val="0"/>
      </w:pPr>
      <w:r w:rsidRPr="009A7D8D">
        <w:t>Wynagrodzenie</w:t>
      </w:r>
    </w:p>
    <w:p w14:paraId="69C7CD3A" w14:textId="70B69B4D" w:rsidR="003501B2" w:rsidRPr="009A7D8D" w:rsidRDefault="46FAD04A" w:rsidP="00D9081C">
      <w:pPr>
        <w:pStyle w:val="Akapitzlist"/>
        <w:numPr>
          <w:ilvl w:val="0"/>
          <w:numId w:val="3"/>
        </w:numPr>
        <w:tabs>
          <w:tab w:val="clear" w:pos="720"/>
          <w:tab w:val="left" w:leader="dot" w:pos="1418"/>
          <w:tab w:val="left" w:leader="dot" w:pos="8222"/>
        </w:tabs>
        <w:spacing w:after="120"/>
        <w:ind w:left="357" w:hanging="357"/>
        <w:contextualSpacing w:val="0"/>
        <w:rPr>
          <w:rFonts w:asciiTheme="minorHAnsi" w:hAnsiTheme="minorHAnsi" w:cstheme="minorBidi"/>
        </w:rPr>
      </w:pPr>
      <w:r w:rsidRPr="6B7CC030">
        <w:rPr>
          <w:rFonts w:asciiTheme="minorHAnsi" w:hAnsiTheme="minorHAnsi" w:cstheme="minorBidi"/>
        </w:rPr>
        <w:t>Za prawidłowe wykonanie Przedmiotu Umowy Strony ustalają ł</w:t>
      </w:r>
      <w:r w:rsidR="51FFE83B" w:rsidRPr="6B7CC030">
        <w:rPr>
          <w:rFonts w:asciiTheme="minorHAnsi" w:hAnsiTheme="minorHAnsi" w:cstheme="minorBidi"/>
        </w:rPr>
        <w:t xml:space="preserve">ączne </w:t>
      </w:r>
      <w:r w:rsidR="00F7136C">
        <w:rPr>
          <w:rFonts w:asciiTheme="minorHAnsi" w:hAnsiTheme="minorHAnsi" w:cstheme="minorBidi"/>
        </w:rPr>
        <w:t xml:space="preserve">maksymalne </w:t>
      </w:r>
      <w:r w:rsidR="51FFE83B" w:rsidRPr="6B7CC030">
        <w:rPr>
          <w:rFonts w:asciiTheme="minorHAnsi" w:hAnsiTheme="minorHAnsi" w:cstheme="minorBidi"/>
        </w:rPr>
        <w:t xml:space="preserve">wynagrodzenie za wykonanie Przedmiotu Umowy na określonych w Umowie zasadach, zwane dalej </w:t>
      </w:r>
      <w:r w:rsidR="64105440" w:rsidRPr="6B7CC030">
        <w:rPr>
          <w:rFonts w:asciiTheme="minorHAnsi" w:hAnsiTheme="minorHAnsi" w:cstheme="minorBidi"/>
        </w:rPr>
        <w:t>„</w:t>
      </w:r>
      <w:r w:rsidR="51FFE83B" w:rsidRPr="6B7CC030">
        <w:rPr>
          <w:rFonts w:asciiTheme="minorHAnsi" w:hAnsiTheme="minorHAnsi" w:cstheme="minorBidi"/>
        </w:rPr>
        <w:t>Wynagrodzeniem</w:t>
      </w:r>
      <w:r w:rsidR="64105440" w:rsidRPr="6B7CC030">
        <w:rPr>
          <w:rFonts w:asciiTheme="minorHAnsi" w:hAnsiTheme="minorHAnsi" w:cstheme="minorBidi"/>
        </w:rPr>
        <w:t>”</w:t>
      </w:r>
      <w:r w:rsidR="0087675A">
        <w:rPr>
          <w:rFonts w:asciiTheme="minorHAnsi" w:hAnsiTheme="minorHAnsi" w:cstheme="minorBidi"/>
        </w:rPr>
        <w:t>, które</w:t>
      </w:r>
      <w:r w:rsidR="51FFE83B" w:rsidRPr="6B7CC030">
        <w:rPr>
          <w:rFonts w:asciiTheme="minorHAnsi" w:hAnsiTheme="minorHAnsi" w:cstheme="minorBidi"/>
          <w:b/>
          <w:bCs/>
        </w:rPr>
        <w:t xml:space="preserve"> </w:t>
      </w:r>
      <w:r w:rsidR="51FFE83B" w:rsidRPr="6B7CC030">
        <w:rPr>
          <w:rFonts w:asciiTheme="minorHAnsi" w:hAnsiTheme="minorHAnsi" w:cstheme="minorBidi"/>
        </w:rPr>
        <w:t>wyniesie</w:t>
      </w:r>
      <w:r w:rsidR="00F168A1">
        <w:tab/>
      </w:r>
      <w:r w:rsidR="51FFE83B" w:rsidRPr="6B7CC030">
        <w:rPr>
          <w:rFonts w:asciiTheme="minorHAnsi" w:hAnsiTheme="minorHAnsi" w:cstheme="minorBidi"/>
        </w:rPr>
        <w:t xml:space="preserve"> zł brutto (słownie </w:t>
      </w:r>
      <w:r w:rsidR="57E44A4A" w:rsidRPr="6B7CC030">
        <w:rPr>
          <w:rFonts w:asciiTheme="minorHAnsi" w:hAnsiTheme="minorHAnsi" w:cstheme="minorBidi"/>
        </w:rPr>
        <w:t xml:space="preserve">złotych </w:t>
      </w:r>
      <w:r w:rsidR="51FFE83B" w:rsidRPr="6B7CC030">
        <w:rPr>
          <w:rFonts w:asciiTheme="minorHAnsi" w:hAnsiTheme="minorHAnsi" w:cstheme="minorBidi"/>
        </w:rPr>
        <w:t xml:space="preserve">brutto: </w:t>
      </w:r>
      <w:r w:rsidR="00F168A1">
        <w:tab/>
      </w:r>
      <w:r w:rsidR="51FFE83B" w:rsidRPr="6B7CC030">
        <w:rPr>
          <w:rFonts w:asciiTheme="minorHAnsi" w:hAnsiTheme="minorHAnsi" w:cstheme="minorBidi"/>
        </w:rPr>
        <w:t xml:space="preserve"> 00/100) </w:t>
      </w:r>
      <w:r w:rsidR="4D894B90" w:rsidRPr="6B7CC030">
        <w:rPr>
          <w:rFonts w:asciiTheme="minorHAnsi" w:hAnsiTheme="minorHAnsi" w:cstheme="minorBidi"/>
        </w:rPr>
        <w:t>tj.</w:t>
      </w:r>
      <w:r w:rsidR="51FFE83B" w:rsidRPr="6B7CC030">
        <w:rPr>
          <w:rFonts w:asciiTheme="minorHAnsi" w:hAnsiTheme="minorHAnsi" w:cstheme="minorBidi"/>
        </w:rPr>
        <w:t xml:space="preserve"> netto</w:t>
      </w:r>
      <w:r w:rsidR="00F168A1">
        <w:tab/>
      </w:r>
      <w:r w:rsidR="51FFE83B" w:rsidRPr="6B7CC030">
        <w:rPr>
          <w:rFonts w:asciiTheme="minorHAnsi" w:hAnsiTheme="minorHAnsi" w:cstheme="minorBidi"/>
        </w:rPr>
        <w:t xml:space="preserve"> zł (słownie</w:t>
      </w:r>
      <w:r w:rsidR="64C61AF5" w:rsidRPr="6B7CC030">
        <w:rPr>
          <w:rFonts w:asciiTheme="minorHAnsi" w:hAnsiTheme="minorHAnsi" w:cstheme="minorBidi"/>
        </w:rPr>
        <w:t xml:space="preserve"> </w:t>
      </w:r>
      <w:r w:rsidR="57E44A4A" w:rsidRPr="6B7CC030">
        <w:rPr>
          <w:rFonts w:asciiTheme="minorHAnsi" w:hAnsiTheme="minorHAnsi" w:cstheme="minorBidi"/>
        </w:rPr>
        <w:t xml:space="preserve">złotych </w:t>
      </w:r>
      <w:r w:rsidR="64C61AF5" w:rsidRPr="6B7CC030">
        <w:rPr>
          <w:rFonts w:asciiTheme="minorHAnsi" w:hAnsiTheme="minorHAnsi" w:cstheme="minorBidi"/>
        </w:rPr>
        <w:t>netto</w:t>
      </w:r>
      <w:r w:rsidR="51FFE83B" w:rsidRPr="6B7CC030">
        <w:rPr>
          <w:rFonts w:asciiTheme="minorHAnsi" w:hAnsiTheme="minorHAnsi" w:cstheme="minorBidi"/>
        </w:rPr>
        <w:t xml:space="preserve">: </w:t>
      </w:r>
      <w:r w:rsidR="00F168A1">
        <w:tab/>
      </w:r>
      <w:r w:rsidR="51FFE83B" w:rsidRPr="6B7CC030">
        <w:rPr>
          <w:rFonts w:asciiTheme="minorHAnsi" w:hAnsiTheme="minorHAnsi" w:cstheme="minorBidi"/>
        </w:rPr>
        <w:t xml:space="preserve"> 00/100</w:t>
      </w:r>
      <w:r w:rsidR="748AB0F9" w:rsidRPr="6B7CC030">
        <w:rPr>
          <w:rFonts w:asciiTheme="minorHAnsi" w:hAnsiTheme="minorHAnsi" w:cstheme="minorBidi"/>
        </w:rPr>
        <w:t>)</w:t>
      </w:r>
      <w:r w:rsidR="00F7136C">
        <w:rPr>
          <w:rFonts w:asciiTheme="minorHAnsi" w:hAnsiTheme="minorHAnsi" w:cstheme="minorBidi"/>
        </w:rPr>
        <w:t xml:space="preserve"> </w:t>
      </w:r>
      <w:r w:rsidR="00F7136C" w:rsidRPr="00AA5607">
        <w:rPr>
          <w:rFonts w:asciiTheme="minorHAnsi" w:hAnsiTheme="minorHAnsi" w:cstheme="minorHAnsi"/>
          <w:szCs w:val="22"/>
        </w:rPr>
        <w:t xml:space="preserve">zgodnie z kosztorysem ofertowym, stanowiącym </w:t>
      </w:r>
      <w:r w:rsidR="00F7136C" w:rsidRPr="00552C44">
        <w:rPr>
          <w:rFonts w:asciiTheme="minorHAnsi" w:hAnsiTheme="minorHAnsi" w:cstheme="minorHAnsi"/>
          <w:b/>
          <w:bCs/>
          <w:szCs w:val="22"/>
        </w:rPr>
        <w:t>załącznik nr 2</w:t>
      </w:r>
      <w:r w:rsidR="00F7136C" w:rsidRPr="00AA5607">
        <w:rPr>
          <w:rFonts w:asciiTheme="minorHAnsi" w:hAnsiTheme="minorHAnsi" w:cstheme="minorHAnsi"/>
          <w:szCs w:val="22"/>
        </w:rPr>
        <w:t xml:space="preserve"> do Umowy</w:t>
      </w:r>
      <w:r w:rsidR="748AB0F9" w:rsidRPr="6B7CC030">
        <w:rPr>
          <w:rFonts w:asciiTheme="minorHAnsi" w:hAnsiTheme="minorHAnsi" w:cstheme="minorBidi"/>
        </w:rPr>
        <w:t xml:space="preserve">, </w:t>
      </w:r>
      <w:r w:rsidR="4D894B90" w:rsidRPr="6B7CC030">
        <w:rPr>
          <w:rFonts w:asciiTheme="minorHAnsi" w:hAnsiTheme="minorHAnsi" w:cstheme="minorBidi"/>
        </w:rPr>
        <w:t>w </w:t>
      </w:r>
      <w:r w:rsidR="748AB0F9" w:rsidRPr="6B7CC030">
        <w:rPr>
          <w:rFonts w:asciiTheme="minorHAnsi" w:hAnsiTheme="minorHAnsi" w:cstheme="minorBidi"/>
        </w:rPr>
        <w:t>tym</w:t>
      </w:r>
      <w:r w:rsidR="0493A61F" w:rsidRPr="6B7CC030">
        <w:rPr>
          <w:rFonts w:asciiTheme="minorHAnsi" w:hAnsiTheme="minorHAnsi" w:cstheme="minorBidi"/>
        </w:rPr>
        <w:t xml:space="preserve"> wynagrodzenie za</w:t>
      </w:r>
      <w:r w:rsidR="748AB0F9" w:rsidRPr="6B7CC030">
        <w:rPr>
          <w:rFonts w:asciiTheme="minorHAnsi" w:hAnsiTheme="minorHAnsi" w:cstheme="minorBidi"/>
        </w:rPr>
        <w:t>:</w:t>
      </w:r>
    </w:p>
    <w:p w14:paraId="2E415C48" w14:textId="01BE0EBA" w:rsidR="003501B2" w:rsidRPr="009A7D8D" w:rsidRDefault="003501B2" w:rsidP="00D9081C">
      <w:pPr>
        <w:pStyle w:val="Akapitzlist"/>
        <w:numPr>
          <w:ilvl w:val="1"/>
          <w:numId w:val="19"/>
        </w:numPr>
        <w:tabs>
          <w:tab w:val="left" w:leader="dot" w:pos="2552"/>
          <w:tab w:val="left" w:leader="dot" w:pos="7088"/>
          <w:tab w:val="left" w:leader="dot" w:pos="7513"/>
        </w:tabs>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I</w:t>
      </w:r>
      <w:r w:rsidR="00F91864" w:rsidRPr="009A7D8D">
        <w:rPr>
          <w:rFonts w:asciiTheme="minorHAnsi" w:hAnsiTheme="minorHAnsi" w:cstheme="minorHAnsi"/>
          <w:szCs w:val="22"/>
        </w:rPr>
        <w:t xml:space="preserve"> Etap</w:t>
      </w:r>
      <w:r w:rsidRPr="009A7D8D">
        <w:rPr>
          <w:rFonts w:asciiTheme="minorHAnsi" w:hAnsiTheme="minorHAnsi" w:cstheme="minorHAnsi"/>
          <w:szCs w:val="22"/>
        </w:rPr>
        <w:t xml:space="preserve"> </w:t>
      </w:r>
      <w:r w:rsidR="00A519AD" w:rsidRPr="009A7D8D">
        <w:rPr>
          <w:rFonts w:asciiTheme="minorHAnsi" w:hAnsiTheme="minorHAnsi" w:cstheme="minorHAnsi"/>
          <w:szCs w:val="22"/>
        </w:rPr>
        <w:t xml:space="preserve">- </w:t>
      </w:r>
      <w:r w:rsidRPr="009A7D8D">
        <w:rPr>
          <w:rFonts w:asciiTheme="minorHAnsi" w:hAnsiTheme="minorHAnsi" w:cstheme="minorHAnsi"/>
          <w:szCs w:val="22"/>
        </w:rPr>
        <w:t xml:space="preserve">brutto: …. zł (słownie złotych brutto: </w:t>
      </w:r>
      <w:r w:rsidRPr="009A7D8D">
        <w:rPr>
          <w:rFonts w:asciiTheme="minorHAnsi" w:hAnsiTheme="minorHAnsi" w:cstheme="minorHAnsi"/>
          <w:szCs w:val="22"/>
        </w:rPr>
        <w:tab/>
        <w:t xml:space="preserve"> …/100), tj.</w:t>
      </w:r>
      <w:r w:rsidR="00A648F6" w:rsidRPr="009A7D8D">
        <w:rPr>
          <w:rFonts w:asciiTheme="minorHAnsi" w:hAnsiTheme="minorHAnsi" w:cstheme="minorHAnsi"/>
          <w:szCs w:val="22"/>
        </w:rPr>
        <w:t xml:space="preserve"> </w:t>
      </w:r>
      <w:r w:rsidRPr="009A7D8D">
        <w:rPr>
          <w:rFonts w:asciiTheme="minorHAnsi" w:hAnsiTheme="minorHAnsi" w:cstheme="minorHAnsi"/>
          <w:szCs w:val="22"/>
        </w:rPr>
        <w:t xml:space="preserve">netto w wysokości </w:t>
      </w:r>
      <w:proofErr w:type="gramStart"/>
      <w:r w:rsidRPr="009A7D8D">
        <w:rPr>
          <w:rFonts w:asciiTheme="minorHAnsi" w:hAnsiTheme="minorHAnsi" w:cstheme="minorHAnsi"/>
          <w:szCs w:val="22"/>
        </w:rPr>
        <w:t>…….</w:t>
      </w:r>
      <w:proofErr w:type="gramEnd"/>
      <w:r w:rsidRPr="009A7D8D">
        <w:rPr>
          <w:rFonts w:asciiTheme="minorHAnsi" w:hAnsiTheme="minorHAnsi" w:cstheme="minorHAnsi"/>
          <w:szCs w:val="22"/>
        </w:rPr>
        <w:t xml:space="preserve">. zł (słownie złotych netto: </w:t>
      </w:r>
      <w:r w:rsidRPr="009A7D8D">
        <w:rPr>
          <w:rFonts w:asciiTheme="minorHAnsi" w:hAnsiTheme="minorHAnsi" w:cstheme="minorHAnsi"/>
          <w:szCs w:val="22"/>
        </w:rPr>
        <w:tab/>
        <w:t xml:space="preserve"> …/100).</w:t>
      </w:r>
    </w:p>
    <w:p w14:paraId="1C7E0D3A" w14:textId="650C4BE9" w:rsidR="003501B2" w:rsidRPr="009A7D8D" w:rsidRDefault="003501B2" w:rsidP="00D9081C">
      <w:pPr>
        <w:pStyle w:val="Akapitzlist"/>
        <w:numPr>
          <w:ilvl w:val="1"/>
          <w:numId w:val="19"/>
        </w:numPr>
        <w:tabs>
          <w:tab w:val="left" w:leader="dot" w:pos="2552"/>
          <w:tab w:val="left" w:leader="dot" w:pos="7230"/>
          <w:tab w:val="left" w:leader="dot" w:pos="7513"/>
        </w:tabs>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 xml:space="preserve">II </w:t>
      </w:r>
      <w:r w:rsidR="001E7331" w:rsidRPr="009A7D8D">
        <w:rPr>
          <w:rFonts w:asciiTheme="minorHAnsi" w:hAnsiTheme="minorHAnsi" w:cstheme="minorHAnsi"/>
          <w:szCs w:val="22"/>
        </w:rPr>
        <w:t xml:space="preserve">Etap </w:t>
      </w:r>
      <w:r w:rsidR="00A519AD" w:rsidRPr="009A7D8D">
        <w:rPr>
          <w:rFonts w:asciiTheme="minorHAnsi" w:hAnsiTheme="minorHAnsi" w:cstheme="minorHAnsi"/>
          <w:szCs w:val="22"/>
        </w:rPr>
        <w:t xml:space="preserve">- </w:t>
      </w:r>
      <w:r w:rsidRPr="009A7D8D">
        <w:rPr>
          <w:rFonts w:asciiTheme="minorHAnsi" w:hAnsiTheme="minorHAnsi" w:cstheme="minorHAnsi"/>
          <w:szCs w:val="22"/>
        </w:rPr>
        <w:t xml:space="preserve">brutto: …. zł (słownie złotych brutto: </w:t>
      </w:r>
      <w:r w:rsidRPr="009A7D8D">
        <w:rPr>
          <w:rFonts w:asciiTheme="minorHAnsi" w:hAnsiTheme="minorHAnsi" w:cstheme="minorHAnsi"/>
          <w:szCs w:val="22"/>
        </w:rPr>
        <w:tab/>
        <w:t xml:space="preserve"> …/100), tj. netto w wysokości </w:t>
      </w:r>
      <w:proofErr w:type="gramStart"/>
      <w:r w:rsidRPr="009A7D8D">
        <w:rPr>
          <w:rFonts w:asciiTheme="minorHAnsi" w:hAnsiTheme="minorHAnsi" w:cstheme="minorHAnsi"/>
          <w:szCs w:val="22"/>
        </w:rPr>
        <w:t>…….</w:t>
      </w:r>
      <w:proofErr w:type="gramEnd"/>
      <w:r w:rsidRPr="009A7D8D">
        <w:rPr>
          <w:rFonts w:asciiTheme="minorHAnsi" w:hAnsiTheme="minorHAnsi" w:cstheme="minorHAnsi"/>
          <w:szCs w:val="22"/>
        </w:rPr>
        <w:t xml:space="preserve">. zł (słownie złotych netto: </w:t>
      </w:r>
      <w:r w:rsidRPr="009A7D8D">
        <w:rPr>
          <w:rFonts w:asciiTheme="minorHAnsi" w:hAnsiTheme="minorHAnsi" w:cstheme="minorHAnsi"/>
          <w:szCs w:val="22"/>
        </w:rPr>
        <w:tab/>
        <w:t xml:space="preserve"> …/100).</w:t>
      </w:r>
    </w:p>
    <w:p w14:paraId="2ACE2018" w14:textId="0BDC2782" w:rsidR="003501B2" w:rsidRPr="009A7D8D" w:rsidRDefault="003501B2" w:rsidP="00D9081C">
      <w:pPr>
        <w:pStyle w:val="Akapitzlist"/>
        <w:numPr>
          <w:ilvl w:val="1"/>
          <w:numId w:val="19"/>
        </w:numPr>
        <w:tabs>
          <w:tab w:val="left" w:leader="dot" w:pos="2552"/>
          <w:tab w:val="left" w:leader="dot" w:pos="6521"/>
          <w:tab w:val="left" w:leader="dot" w:pos="7513"/>
          <w:tab w:val="left" w:leader="dot" w:pos="9072"/>
        </w:tabs>
        <w:spacing w:after="120"/>
        <w:ind w:left="850" w:hanging="425"/>
        <w:contextualSpacing w:val="0"/>
        <w:rPr>
          <w:rFonts w:asciiTheme="minorHAnsi" w:hAnsiTheme="minorHAnsi" w:cstheme="minorHAnsi"/>
          <w:szCs w:val="22"/>
        </w:rPr>
      </w:pPr>
      <w:proofErr w:type="gramStart"/>
      <w:r w:rsidRPr="009A7D8D">
        <w:rPr>
          <w:rFonts w:asciiTheme="minorHAnsi" w:hAnsiTheme="minorHAnsi" w:cstheme="minorHAnsi"/>
          <w:szCs w:val="22"/>
        </w:rPr>
        <w:t xml:space="preserve">III </w:t>
      </w:r>
      <w:r w:rsidR="004A720F" w:rsidRPr="009A7D8D">
        <w:rPr>
          <w:rFonts w:asciiTheme="minorHAnsi" w:hAnsiTheme="minorHAnsi" w:cstheme="minorHAnsi"/>
          <w:szCs w:val="22"/>
        </w:rPr>
        <w:t xml:space="preserve"> </w:t>
      </w:r>
      <w:r w:rsidR="001402BD" w:rsidRPr="009A7D8D">
        <w:rPr>
          <w:rFonts w:asciiTheme="minorHAnsi" w:hAnsiTheme="minorHAnsi" w:cstheme="minorHAnsi"/>
          <w:szCs w:val="22"/>
        </w:rPr>
        <w:t>Etap</w:t>
      </w:r>
      <w:proofErr w:type="gramEnd"/>
      <w:r w:rsidR="001402BD" w:rsidRPr="009A7D8D">
        <w:rPr>
          <w:rFonts w:asciiTheme="minorHAnsi" w:hAnsiTheme="minorHAnsi" w:cstheme="minorHAnsi"/>
          <w:szCs w:val="22"/>
        </w:rPr>
        <w:t xml:space="preserve"> -</w:t>
      </w:r>
      <w:r w:rsidRPr="009A7D8D">
        <w:rPr>
          <w:rFonts w:asciiTheme="minorHAnsi" w:hAnsiTheme="minorHAnsi" w:cstheme="minorHAnsi"/>
          <w:szCs w:val="22"/>
        </w:rPr>
        <w:t xml:space="preserve"> brutto: …. zł (słownie złotych brutto: </w:t>
      </w:r>
      <w:r w:rsidR="003B03FA" w:rsidRPr="009A7D8D">
        <w:rPr>
          <w:rFonts w:asciiTheme="minorHAnsi" w:hAnsiTheme="minorHAnsi" w:cstheme="minorHAnsi"/>
          <w:szCs w:val="22"/>
        </w:rPr>
        <w:tab/>
      </w:r>
      <w:r w:rsidRPr="009A7D8D">
        <w:rPr>
          <w:rFonts w:asciiTheme="minorHAnsi" w:hAnsiTheme="minorHAnsi" w:cstheme="minorHAnsi"/>
          <w:szCs w:val="22"/>
        </w:rPr>
        <w:t>…</w:t>
      </w:r>
      <w:r w:rsidR="003B03FA" w:rsidRPr="009A7D8D">
        <w:rPr>
          <w:rFonts w:asciiTheme="minorHAnsi" w:hAnsiTheme="minorHAnsi" w:cstheme="minorHAnsi"/>
          <w:szCs w:val="22"/>
        </w:rPr>
        <w:t xml:space="preserve"> …</w:t>
      </w:r>
      <w:r w:rsidRPr="009A7D8D">
        <w:rPr>
          <w:rFonts w:asciiTheme="minorHAnsi" w:hAnsiTheme="minorHAnsi" w:cstheme="minorHAnsi"/>
          <w:szCs w:val="22"/>
        </w:rPr>
        <w:t>/100), tj. netto w wysokości</w:t>
      </w:r>
      <w:proofErr w:type="gramStart"/>
      <w:r w:rsidRPr="009A7D8D">
        <w:rPr>
          <w:rFonts w:asciiTheme="minorHAnsi" w:hAnsiTheme="minorHAnsi" w:cstheme="minorHAnsi"/>
          <w:szCs w:val="22"/>
        </w:rPr>
        <w:t xml:space="preserve"> </w:t>
      </w:r>
      <w:r w:rsidR="003B03FA" w:rsidRPr="009A7D8D">
        <w:rPr>
          <w:rFonts w:asciiTheme="minorHAnsi" w:hAnsiTheme="minorHAnsi" w:cstheme="minorHAnsi"/>
          <w:szCs w:val="22"/>
        </w:rPr>
        <w:t>..</w:t>
      </w:r>
      <w:proofErr w:type="gramEnd"/>
      <w:r w:rsidR="0067513A" w:rsidRPr="009A7D8D">
        <w:rPr>
          <w:rFonts w:asciiTheme="minorHAnsi" w:hAnsiTheme="minorHAnsi" w:cstheme="minorHAnsi"/>
          <w:szCs w:val="22"/>
        </w:rPr>
        <w:t> </w:t>
      </w:r>
      <w:r w:rsidRPr="009A7D8D">
        <w:rPr>
          <w:rFonts w:asciiTheme="minorHAnsi" w:hAnsiTheme="minorHAnsi" w:cstheme="minorHAnsi"/>
          <w:szCs w:val="22"/>
        </w:rPr>
        <w:t xml:space="preserve">zł (słownie złotych netto: </w:t>
      </w:r>
      <w:r w:rsidRPr="009A7D8D">
        <w:rPr>
          <w:rFonts w:asciiTheme="minorHAnsi" w:hAnsiTheme="minorHAnsi" w:cstheme="minorHAnsi"/>
          <w:szCs w:val="22"/>
        </w:rPr>
        <w:tab/>
      </w:r>
      <w:r w:rsidR="003B03FA" w:rsidRPr="009A7D8D">
        <w:rPr>
          <w:rFonts w:asciiTheme="minorHAnsi" w:hAnsiTheme="minorHAnsi" w:cstheme="minorHAnsi"/>
          <w:szCs w:val="22"/>
        </w:rPr>
        <w:t xml:space="preserve"> </w:t>
      </w:r>
      <w:r w:rsidRPr="009A7D8D">
        <w:rPr>
          <w:rFonts w:asciiTheme="minorHAnsi" w:hAnsiTheme="minorHAnsi" w:cstheme="minorHAnsi"/>
          <w:szCs w:val="22"/>
        </w:rPr>
        <w:t>…/100).</w:t>
      </w:r>
    </w:p>
    <w:p w14:paraId="001C8B18" w14:textId="317CD296" w:rsidR="004A720F" w:rsidRPr="009A7D8D" w:rsidRDefault="004A720F" w:rsidP="00D9081C">
      <w:pPr>
        <w:pStyle w:val="Akapitzlist"/>
        <w:numPr>
          <w:ilvl w:val="1"/>
          <w:numId w:val="19"/>
        </w:numPr>
        <w:tabs>
          <w:tab w:val="left" w:leader="dot" w:pos="2552"/>
          <w:tab w:val="left" w:leader="dot" w:pos="7088"/>
          <w:tab w:val="left" w:leader="dot" w:pos="7513"/>
        </w:tabs>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I</w:t>
      </w:r>
      <w:r w:rsidR="00146BBA">
        <w:rPr>
          <w:rFonts w:asciiTheme="minorHAnsi" w:hAnsiTheme="minorHAnsi" w:cstheme="minorHAnsi"/>
          <w:szCs w:val="22"/>
        </w:rPr>
        <w:t>V</w:t>
      </w:r>
      <w:r w:rsidRPr="009A7D8D">
        <w:rPr>
          <w:rFonts w:asciiTheme="minorHAnsi" w:hAnsiTheme="minorHAnsi" w:cstheme="minorHAnsi"/>
          <w:szCs w:val="22"/>
        </w:rPr>
        <w:t xml:space="preserve"> </w:t>
      </w:r>
      <w:r w:rsidR="00146BBA">
        <w:rPr>
          <w:rFonts w:asciiTheme="minorHAnsi" w:hAnsiTheme="minorHAnsi" w:cstheme="minorHAnsi"/>
          <w:szCs w:val="22"/>
        </w:rPr>
        <w:t>a</w:t>
      </w:r>
      <w:r w:rsidRPr="009A7D8D">
        <w:rPr>
          <w:rFonts w:asciiTheme="minorHAnsi" w:hAnsiTheme="minorHAnsi" w:cstheme="minorHAnsi"/>
          <w:szCs w:val="22"/>
        </w:rPr>
        <w:t xml:space="preserve"> Etap - brutto: …. zł (słownie złotych brutto: </w:t>
      </w:r>
      <w:r w:rsidRPr="009A7D8D">
        <w:rPr>
          <w:rFonts w:asciiTheme="minorHAnsi" w:hAnsiTheme="minorHAnsi" w:cstheme="minorHAnsi"/>
          <w:szCs w:val="22"/>
        </w:rPr>
        <w:tab/>
        <w:t>… …/100), tj. netto w wysokości</w:t>
      </w:r>
      <w:proofErr w:type="gramStart"/>
      <w:r w:rsidRPr="009A7D8D">
        <w:rPr>
          <w:rFonts w:asciiTheme="minorHAnsi" w:hAnsiTheme="minorHAnsi" w:cstheme="minorHAnsi"/>
          <w:szCs w:val="22"/>
        </w:rPr>
        <w:t xml:space="preserve"> ..</w:t>
      </w:r>
      <w:proofErr w:type="gramEnd"/>
      <w:r w:rsidRPr="009A7D8D">
        <w:rPr>
          <w:rFonts w:asciiTheme="minorHAnsi" w:hAnsiTheme="minorHAnsi" w:cstheme="minorHAnsi"/>
          <w:szCs w:val="22"/>
        </w:rPr>
        <w:t xml:space="preserve"> zł (słownie złotych netto: </w:t>
      </w:r>
      <w:r w:rsidRPr="009A7D8D">
        <w:rPr>
          <w:rFonts w:asciiTheme="minorHAnsi" w:hAnsiTheme="minorHAnsi" w:cstheme="minorHAnsi"/>
          <w:szCs w:val="22"/>
        </w:rPr>
        <w:tab/>
        <w:t xml:space="preserve"> …/100).</w:t>
      </w:r>
    </w:p>
    <w:p w14:paraId="75A6055E" w14:textId="65CC807A" w:rsidR="004A720F" w:rsidRPr="009A7D8D" w:rsidRDefault="004A720F" w:rsidP="00D9081C">
      <w:pPr>
        <w:pStyle w:val="Akapitzlist"/>
        <w:numPr>
          <w:ilvl w:val="1"/>
          <w:numId w:val="19"/>
        </w:numPr>
        <w:tabs>
          <w:tab w:val="left" w:leader="dot" w:pos="2552"/>
          <w:tab w:val="left" w:leader="dot" w:pos="7088"/>
          <w:tab w:val="left" w:leader="dot" w:pos="7513"/>
        </w:tabs>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I</w:t>
      </w:r>
      <w:r w:rsidR="00146BBA">
        <w:rPr>
          <w:rFonts w:asciiTheme="minorHAnsi" w:hAnsiTheme="minorHAnsi" w:cstheme="minorHAnsi"/>
          <w:szCs w:val="22"/>
        </w:rPr>
        <w:t>V</w:t>
      </w:r>
      <w:r w:rsidRPr="009A7D8D">
        <w:rPr>
          <w:rFonts w:asciiTheme="minorHAnsi" w:hAnsiTheme="minorHAnsi" w:cstheme="minorHAnsi"/>
          <w:szCs w:val="22"/>
        </w:rPr>
        <w:t xml:space="preserve"> </w:t>
      </w:r>
      <w:r w:rsidR="00146BBA">
        <w:rPr>
          <w:rFonts w:asciiTheme="minorHAnsi" w:hAnsiTheme="minorHAnsi" w:cstheme="minorHAnsi"/>
          <w:szCs w:val="22"/>
        </w:rPr>
        <w:t>b</w:t>
      </w:r>
      <w:r w:rsidRPr="009A7D8D">
        <w:rPr>
          <w:rFonts w:asciiTheme="minorHAnsi" w:hAnsiTheme="minorHAnsi" w:cstheme="minorHAnsi"/>
          <w:szCs w:val="22"/>
        </w:rPr>
        <w:t xml:space="preserve"> Etap - brutto: …. zł (słownie złotych brutto: </w:t>
      </w:r>
      <w:r w:rsidRPr="009A7D8D">
        <w:rPr>
          <w:rFonts w:asciiTheme="minorHAnsi" w:hAnsiTheme="minorHAnsi" w:cstheme="minorHAnsi"/>
          <w:szCs w:val="22"/>
        </w:rPr>
        <w:tab/>
        <w:t>… …/100), tj. netto w wysokości</w:t>
      </w:r>
      <w:proofErr w:type="gramStart"/>
      <w:r w:rsidRPr="009A7D8D">
        <w:rPr>
          <w:rFonts w:asciiTheme="minorHAnsi" w:hAnsiTheme="minorHAnsi" w:cstheme="minorHAnsi"/>
          <w:szCs w:val="22"/>
        </w:rPr>
        <w:t xml:space="preserve"> ..</w:t>
      </w:r>
      <w:proofErr w:type="gramEnd"/>
      <w:r w:rsidRPr="009A7D8D">
        <w:rPr>
          <w:rFonts w:asciiTheme="minorHAnsi" w:hAnsiTheme="minorHAnsi" w:cstheme="minorHAnsi"/>
          <w:szCs w:val="22"/>
        </w:rPr>
        <w:t xml:space="preserve"> zł (słownie złotych netto: </w:t>
      </w:r>
      <w:r w:rsidRPr="009A7D8D">
        <w:rPr>
          <w:rFonts w:asciiTheme="minorHAnsi" w:hAnsiTheme="minorHAnsi" w:cstheme="minorHAnsi"/>
          <w:szCs w:val="22"/>
        </w:rPr>
        <w:tab/>
        <w:t xml:space="preserve"> …/100).</w:t>
      </w:r>
    </w:p>
    <w:p w14:paraId="40B21122" w14:textId="7169A62A" w:rsidR="003501B2" w:rsidRPr="009A7D8D" w:rsidRDefault="003501B2" w:rsidP="00D9081C">
      <w:pPr>
        <w:pStyle w:val="Akapitzlist"/>
        <w:numPr>
          <w:ilvl w:val="1"/>
          <w:numId w:val="19"/>
        </w:numPr>
        <w:tabs>
          <w:tab w:val="left" w:leader="dot" w:pos="2552"/>
          <w:tab w:val="left" w:leader="dot" w:pos="7088"/>
          <w:tab w:val="left" w:leader="dot" w:pos="7513"/>
        </w:tabs>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 xml:space="preserve">V </w:t>
      </w:r>
      <w:r w:rsidR="001402BD" w:rsidRPr="009A7D8D">
        <w:rPr>
          <w:rFonts w:asciiTheme="minorHAnsi" w:hAnsiTheme="minorHAnsi" w:cstheme="minorHAnsi"/>
          <w:szCs w:val="22"/>
        </w:rPr>
        <w:t>Etap -</w:t>
      </w:r>
      <w:r w:rsidRPr="009A7D8D">
        <w:rPr>
          <w:rFonts w:asciiTheme="minorHAnsi" w:hAnsiTheme="minorHAnsi" w:cstheme="minorHAnsi"/>
          <w:szCs w:val="22"/>
        </w:rPr>
        <w:t xml:space="preserve"> brutto: …. zł (słownie złotych brutto: </w:t>
      </w:r>
      <w:r w:rsidRPr="009A7D8D">
        <w:rPr>
          <w:rFonts w:asciiTheme="minorHAnsi" w:hAnsiTheme="minorHAnsi" w:cstheme="minorHAnsi"/>
          <w:szCs w:val="22"/>
        </w:rPr>
        <w:tab/>
        <w:t xml:space="preserve"> …/100), tj. netto w wysokości </w:t>
      </w:r>
      <w:proofErr w:type="gramStart"/>
      <w:r w:rsidRPr="009A7D8D">
        <w:rPr>
          <w:rFonts w:asciiTheme="minorHAnsi" w:hAnsiTheme="minorHAnsi" w:cstheme="minorHAnsi"/>
          <w:szCs w:val="22"/>
        </w:rPr>
        <w:t>…….</w:t>
      </w:r>
      <w:proofErr w:type="gramEnd"/>
      <w:r w:rsidRPr="009A7D8D">
        <w:rPr>
          <w:rFonts w:asciiTheme="minorHAnsi" w:hAnsiTheme="minorHAnsi" w:cstheme="minorHAnsi"/>
          <w:szCs w:val="22"/>
        </w:rPr>
        <w:t xml:space="preserve">. zł (słownie złotych netto: </w:t>
      </w:r>
      <w:r w:rsidRPr="009A7D8D">
        <w:rPr>
          <w:rFonts w:asciiTheme="minorHAnsi" w:hAnsiTheme="minorHAnsi" w:cstheme="minorHAnsi"/>
          <w:szCs w:val="22"/>
        </w:rPr>
        <w:tab/>
        <w:t xml:space="preserve"> …/100).</w:t>
      </w:r>
    </w:p>
    <w:p w14:paraId="068AA874" w14:textId="5EAC7CFA" w:rsidR="007A2C14" w:rsidRPr="009A7D8D" w:rsidRDefault="51FFE83B" w:rsidP="00D9081C">
      <w:pPr>
        <w:pStyle w:val="Akapitzlist"/>
        <w:numPr>
          <w:ilvl w:val="0"/>
          <w:numId w:val="3"/>
        </w:numPr>
        <w:spacing w:after="120"/>
        <w:ind w:left="357" w:hanging="357"/>
        <w:contextualSpacing w:val="0"/>
        <w:rPr>
          <w:rFonts w:asciiTheme="minorHAnsi" w:hAnsiTheme="minorHAnsi" w:cstheme="minorBidi"/>
        </w:rPr>
      </w:pPr>
      <w:r w:rsidRPr="6B7CC030">
        <w:rPr>
          <w:rFonts w:asciiTheme="minorHAnsi" w:hAnsiTheme="minorHAnsi" w:cstheme="minorBidi"/>
        </w:rPr>
        <w:t xml:space="preserve">Wynagrodzenie, o którym mowa w ust. 1 obejmuje </w:t>
      </w:r>
      <w:r w:rsidR="46FAD04A" w:rsidRPr="6B7CC030">
        <w:rPr>
          <w:rFonts w:asciiTheme="minorHAnsi" w:hAnsiTheme="minorHAnsi" w:cstheme="minorBidi"/>
        </w:rPr>
        <w:t xml:space="preserve">wszystkie </w:t>
      </w:r>
      <w:r w:rsidRPr="6B7CC030">
        <w:rPr>
          <w:rFonts w:asciiTheme="minorHAnsi" w:hAnsiTheme="minorHAnsi" w:cstheme="minorBidi"/>
        </w:rPr>
        <w:t>koszt</w:t>
      </w:r>
      <w:r w:rsidR="46FAD04A" w:rsidRPr="6B7CC030">
        <w:rPr>
          <w:rFonts w:asciiTheme="minorHAnsi" w:hAnsiTheme="minorHAnsi" w:cstheme="minorBidi"/>
        </w:rPr>
        <w:t>y</w:t>
      </w:r>
      <w:r w:rsidRPr="6B7CC030">
        <w:rPr>
          <w:rFonts w:asciiTheme="minorHAnsi" w:hAnsiTheme="minorHAnsi" w:cstheme="minorBidi"/>
        </w:rPr>
        <w:t xml:space="preserve"> prac niezbędn</w:t>
      </w:r>
      <w:r w:rsidR="46FAD04A" w:rsidRPr="6B7CC030">
        <w:rPr>
          <w:rFonts w:asciiTheme="minorHAnsi" w:hAnsiTheme="minorHAnsi" w:cstheme="minorBidi"/>
        </w:rPr>
        <w:t>e</w:t>
      </w:r>
      <w:r w:rsidRPr="6B7CC030">
        <w:rPr>
          <w:rFonts w:asciiTheme="minorHAnsi" w:hAnsiTheme="minorHAnsi" w:cstheme="minorBidi"/>
        </w:rPr>
        <w:t xml:space="preserve"> do</w:t>
      </w:r>
      <w:r w:rsidR="36560BEF" w:rsidRPr="6B7CC030">
        <w:rPr>
          <w:rFonts w:asciiTheme="minorHAnsi" w:hAnsiTheme="minorHAnsi" w:cstheme="minorBidi"/>
        </w:rPr>
        <w:t> </w:t>
      </w:r>
      <w:r w:rsidR="46FAD04A" w:rsidRPr="6B7CC030">
        <w:rPr>
          <w:rFonts w:asciiTheme="minorHAnsi" w:hAnsiTheme="minorHAnsi" w:cstheme="minorBidi"/>
        </w:rPr>
        <w:t xml:space="preserve">realizacji </w:t>
      </w:r>
      <w:r w:rsidRPr="6B7CC030">
        <w:rPr>
          <w:rFonts w:asciiTheme="minorHAnsi" w:hAnsiTheme="minorHAnsi" w:cstheme="minorBidi"/>
        </w:rPr>
        <w:t>Przedmiotu Umowy wraz z obowiązkami Wykonawcy, wynikającymi z zapisów Umowy</w:t>
      </w:r>
      <w:r w:rsidR="39C665EA" w:rsidRPr="6B7CC030">
        <w:rPr>
          <w:rFonts w:asciiTheme="minorHAnsi" w:hAnsiTheme="minorHAnsi" w:cstheme="minorBidi"/>
        </w:rPr>
        <w:t>, OPZ</w:t>
      </w:r>
      <w:r w:rsidRPr="6B7CC030">
        <w:rPr>
          <w:rFonts w:asciiTheme="minorHAnsi" w:hAnsiTheme="minorHAnsi" w:cstheme="minorBidi"/>
        </w:rPr>
        <w:t xml:space="preserve"> oraz</w:t>
      </w:r>
      <w:r w:rsidR="2C1B4DD5" w:rsidRPr="6B7CC030">
        <w:rPr>
          <w:rFonts w:asciiTheme="minorHAnsi" w:hAnsiTheme="minorHAnsi" w:cstheme="minorBidi"/>
        </w:rPr>
        <w:t xml:space="preserve"> wynagrodzenie za przeniesienie autorskich praw majątkowych, w tym prawa do wykonywania praw zależnych </w:t>
      </w:r>
      <w:r w:rsidR="46FAD04A" w:rsidRPr="6B7CC030">
        <w:rPr>
          <w:rFonts w:asciiTheme="minorHAnsi" w:hAnsiTheme="minorHAnsi" w:cstheme="minorBidi"/>
        </w:rPr>
        <w:t xml:space="preserve">oraz prawa </w:t>
      </w:r>
      <w:r w:rsidR="47FD9EC1" w:rsidRPr="6B7CC030">
        <w:rPr>
          <w:rFonts w:asciiTheme="minorHAnsi" w:hAnsiTheme="minorHAnsi" w:cstheme="minorBidi"/>
        </w:rPr>
        <w:t>do zezwalania</w:t>
      </w:r>
      <w:r w:rsidR="2C1B4DD5" w:rsidRPr="6B7CC030">
        <w:rPr>
          <w:rFonts w:asciiTheme="minorHAnsi" w:hAnsiTheme="minorHAnsi" w:cstheme="minorBidi"/>
        </w:rPr>
        <w:t xml:space="preserve"> na wykonywanie praw zależnych</w:t>
      </w:r>
      <w:r w:rsidR="46FAD04A" w:rsidRPr="6B7CC030">
        <w:rPr>
          <w:rFonts w:asciiTheme="minorHAnsi" w:hAnsiTheme="minorHAnsi" w:cstheme="minorBidi"/>
        </w:rPr>
        <w:t xml:space="preserve"> do utworów</w:t>
      </w:r>
      <w:r w:rsidR="2C1B4DD5" w:rsidRPr="6B7CC030">
        <w:rPr>
          <w:rFonts w:asciiTheme="minorHAnsi" w:hAnsiTheme="minorHAnsi" w:cstheme="minorBidi"/>
        </w:rPr>
        <w:t xml:space="preserve">, </w:t>
      </w:r>
      <w:r w:rsidR="46FAD04A" w:rsidRPr="6B7CC030">
        <w:rPr>
          <w:rFonts w:asciiTheme="minorHAnsi" w:hAnsiTheme="minorHAnsi" w:cstheme="minorBidi"/>
        </w:rPr>
        <w:t xml:space="preserve">a także za przeniesienie prawa własności materialnych </w:t>
      </w:r>
      <w:r w:rsidR="2C1B4DD5" w:rsidRPr="6B7CC030">
        <w:rPr>
          <w:rFonts w:asciiTheme="minorHAnsi" w:hAnsiTheme="minorHAnsi" w:cstheme="minorBidi"/>
        </w:rPr>
        <w:t xml:space="preserve">nośników, na których </w:t>
      </w:r>
      <w:r w:rsidR="46FAD04A" w:rsidRPr="6B7CC030">
        <w:rPr>
          <w:rFonts w:asciiTheme="minorHAnsi" w:hAnsiTheme="minorHAnsi" w:cstheme="minorBidi"/>
        </w:rPr>
        <w:t xml:space="preserve">dany utwór </w:t>
      </w:r>
      <w:r w:rsidR="77EDF23E" w:rsidRPr="6B7CC030">
        <w:rPr>
          <w:rFonts w:asciiTheme="minorHAnsi" w:hAnsiTheme="minorHAnsi" w:cstheme="minorBidi"/>
        </w:rPr>
        <w:t xml:space="preserve">został </w:t>
      </w:r>
      <w:r w:rsidR="46FAD04A" w:rsidRPr="6B7CC030">
        <w:rPr>
          <w:rFonts w:asciiTheme="minorHAnsi" w:hAnsiTheme="minorHAnsi" w:cstheme="minorBidi"/>
        </w:rPr>
        <w:t>utr</w:t>
      </w:r>
      <w:r w:rsidR="77EDF23E" w:rsidRPr="6B7CC030">
        <w:rPr>
          <w:rFonts w:asciiTheme="minorHAnsi" w:hAnsiTheme="minorHAnsi" w:cstheme="minorBidi"/>
        </w:rPr>
        <w:t>w</w:t>
      </w:r>
      <w:r w:rsidR="46FAD04A" w:rsidRPr="6B7CC030">
        <w:rPr>
          <w:rFonts w:asciiTheme="minorHAnsi" w:hAnsiTheme="minorHAnsi" w:cstheme="minorBidi"/>
        </w:rPr>
        <w:t>alon</w:t>
      </w:r>
      <w:r w:rsidR="77EDF23E" w:rsidRPr="6B7CC030">
        <w:rPr>
          <w:rFonts w:asciiTheme="minorHAnsi" w:hAnsiTheme="minorHAnsi" w:cstheme="minorBidi"/>
        </w:rPr>
        <w:t>y</w:t>
      </w:r>
      <w:r w:rsidR="2C1B4DD5" w:rsidRPr="6B7CC030">
        <w:rPr>
          <w:rFonts w:asciiTheme="minorHAnsi" w:hAnsiTheme="minorHAnsi" w:cstheme="minorBidi"/>
        </w:rPr>
        <w:t>.</w:t>
      </w:r>
    </w:p>
    <w:p w14:paraId="24831FCF" w14:textId="0283A7E4" w:rsidR="00C33356" w:rsidRDefault="00C33356" w:rsidP="00D9081C">
      <w:pPr>
        <w:pStyle w:val="Akapitzlist"/>
        <w:numPr>
          <w:ilvl w:val="0"/>
          <w:numId w:val="3"/>
        </w:numPr>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W przypadku nieuwzględnienia przez Wykonawcę wszystkich prac niezbędnych do zrealizowania Przedmiotu Umowy wynikającego z OPZ, powstałe różnice stanowią element ryzyka Wykonawcy i</w:t>
      </w:r>
      <w:r w:rsidR="00390D61" w:rsidRPr="009A7D8D">
        <w:rPr>
          <w:rFonts w:asciiTheme="minorHAnsi" w:hAnsiTheme="minorHAnsi" w:cstheme="minorHAnsi"/>
          <w:szCs w:val="22"/>
        </w:rPr>
        <w:t> </w:t>
      </w:r>
      <w:r w:rsidRPr="009A7D8D">
        <w:rPr>
          <w:rFonts w:asciiTheme="minorHAnsi" w:hAnsiTheme="minorHAnsi" w:cstheme="minorHAnsi"/>
          <w:szCs w:val="22"/>
        </w:rPr>
        <w:t>nie</w:t>
      </w:r>
      <w:r w:rsidR="00390D61" w:rsidRPr="009A7D8D">
        <w:rPr>
          <w:rFonts w:asciiTheme="minorHAnsi" w:hAnsiTheme="minorHAnsi" w:cstheme="minorHAnsi"/>
          <w:szCs w:val="22"/>
        </w:rPr>
        <w:t> </w:t>
      </w:r>
      <w:r w:rsidRPr="009A7D8D">
        <w:rPr>
          <w:rFonts w:asciiTheme="minorHAnsi" w:hAnsiTheme="minorHAnsi" w:cstheme="minorHAnsi"/>
          <w:szCs w:val="22"/>
        </w:rPr>
        <w:t>skutkują zwiększeniem Wynagrodzenia.</w:t>
      </w:r>
    </w:p>
    <w:p w14:paraId="4B5EB83D" w14:textId="77777777" w:rsidR="00451936" w:rsidRPr="00AA5607" w:rsidRDefault="00451936" w:rsidP="00552C44">
      <w:pPr>
        <w:pStyle w:val="Akapitzlist"/>
        <w:numPr>
          <w:ilvl w:val="0"/>
          <w:numId w:val="3"/>
        </w:numPr>
        <w:tabs>
          <w:tab w:val="clear" w:pos="720"/>
          <w:tab w:val="num" w:pos="0"/>
        </w:tabs>
        <w:spacing w:before="120" w:after="120"/>
        <w:ind w:left="426" w:hanging="426"/>
        <w:contextualSpacing w:val="0"/>
        <w:rPr>
          <w:rFonts w:asciiTheme="minorHAnsi" w:hAnsiTheme="minorHAnsi" w:cstheme="minorHAnsi"/>
          <w:szCs w:val="22"/>
        </w:rPr>
      </w:pPr>
      <w:r w:rsidRPr="00AA5607">
        <w:rPr>
          <w:rFonts w:asciiTheme="minorHAnsi" w:hAnsiTheme="minorHAnsi" w:cstheme="minorHAnsi"/>
          <w:szCs w:val="22"/>
        </w:rPr>
        <w:t>Zakres prac lub usług wymienionych w kosztorysie ofertowym, o którym mowa w ust. 1, może ulec zmianie z zastrzeżeniem, że</w:t>
      </w:r>
      <w:r w:rsidRPr="00AA5607">
        <w:rPr>
          <w:rFonts w:asciiTheme="minorHAnsi" w:hAnsiTheme="minorHAnsi" w:cstheme="minorHAnsi"/>
          <w:b/>
          <w:bCs/>
          <w:szCs w:val="22"/>
        </w:rPr>
        <w:t xml:space="preserve"> </w:t>
      </w:r>
      <w:r w:rsidRPr="00AA5607">
        <w:rPr>
          <w:rFonts w:asciiTheme="minorHAnsi" w:hAnsiTheme="minorHAnsi" w:cstheme="minorHAnsi"/>
          <w:szCs w:val="22"/>
        </w:rPr>
        <w:t>w przypadku zmniejszenia ilości poszczególnych prac lub usług, zakres zmniejszenia nie będzie większy niż o 15% Wynagrodzenia. Powyższa zmiana nie stanowi zmiany umowy i nie wymaga sporządzenia aneksu. Nie wszystkie prace lub usługi muszą być zlecone lub zlecone w pełnym zakresie ilościowym. Wykonawcy nie przysługuje roszczenie o wykonanie umowy w całości, na co Wykonawca wyraża zgodę.</w:t>
      </w:r>
    </w:p>
    <w:p w14:paraId="2C1828A8" w14:textId="77777777" w:rsidR="00451936" w:rsidRDefault="00451936" w:rsidP="00451936">
      <w:pPr>
        <w:pStyle w:val="Akapitzlist"/>
        <w:spacing w:after="120"/>
        <w:ind w:left="357"/>
        <w:contextualSpacing w:val="0"/>
        <w:rPr>
          <w:rFonts w:asciiTheme="minorHAnsi" w:hAnsiTheme="minorHAnsi" w:cstheme="minorHAnsi"/>
          <w:szCs w:val="22"/>
        </w:rPr>
      </w:pPr>
    </w:p>
    <w:p w14:paraId="16DE94FD" w14:textId="77777777" w:rsidR="00451936" w:rsidRPr="009A7D8D" w:rsidRDefault="00451936" w:rsidP="00552C44">
      <w:pPr>
        <w:pStyle w:val="Akapitzlist"/>
        <w:spacing w:after="120"/>
        <w:ind w:left="357"/>
        <w:contextualSpacing w:val="0"/>
        <w:rPr>
          <w:rFonts w:asciiTheme="minorHAnsi" w:hAnsiTheme="minorHAnsi" w:cstheme="minorHAnsi"/>
          <w:szCs w:val="22"/>
        </w:rPr>
      </w:pPr>
    </w:p>
    <w:p w14:paraId="06C17913" w14:textId="77777777" w:rsidR="002E1324" w:rsidRDefault="00364515" w:rsidP="002F65F9">
      <w:pPr>
        <w:pStyle w:val="Nagwek1"/>
        <w:spacing w:before="120" w:after="120" w:line="300" w:lineRule="auto"/>
        <w:contextualSpacing w:val="0"/>
      </w:pPr>
      <w:bookmarkStart w:id="3" w:name="_Hlk232064200"/>
      <w:r w:rsidRPr="009A7D8D">
        <w:lastRenderedPageBreak/>
        <w:t>§</w:t>
      </w:r>
      <w:bookmarkEnd w:id="3"/>
      <w:r w:rsidRPr="009A7D8D">
        <w:t xml:space="preserve"> </w:t>
      </w:r>
      <w:r w:rsidR="005E2CFE" w:rsidRPr="009A7D8D">
        <w:t>4</w:t>
      </w:r>
    </w:p>
    <w:p w14:paraId="45E75533" w14:textId="1F07BBEF" w:rsidR="00364515" w:rsidRPr="009A7D8D" w:rsidRDefault="00364515" w:rsidP="002F65F9">
      <w:pPr>
        <w:pStyle w:val="Nagwek1"/>
        <w:spacing w:before="120" w:after="120" w:line="300" w:lineRule="auto"/>
        <w:contextualSpacing w:val="0"/>
      </w:pPr>
      <w:r w:rsidRPr="009A7D8D">
        <w:t>Obowiązki Zamawiającego</w:t>
      </w:r>
    </w:p>
    <w:p w14:paraId="659D99DE" w14:textId="77777777" w:rsidR="00F56CD3" w:rsidRPr="009A7D8D" w:rsidRDefault="00F56CD3" w:rsidP="00D9081C">
      <w:pPr>
        <w:pStyle w:val="Tekstpodstawowywcity3"/>
        <w:spacing w:before="120"/>
        <w:ind w:left="0"/>
        <w:rPr>
          <w:rFonts w:asciiTheme="minorHAnsi" w:hAnsiTheme="minorHAnsi" w:cstheme="minorHAnsi"/>
          <w:sz w:val="22"/>
          <w:szCs w:val="22"/>
        </w:rPr>
      </w:pPr>
      <w:r w:rsidRPr="009A7D8D">
        <w:rPr>
          <w:rFonts w:asciiTheme="minorHAnsi" w:hAnsiTheme="minorHAnsi" w:cstheme="minorHAnsi"/>
          <w:sz w:val="22"/>
          <w:szCs w:val="22"/>
        </w:rPr>
        <w:t>Do obowiązków Zamawiającego należy:</w:t>
      </w:r>
    </w:p>
    <w:p w14:paraId="6A24BE46" w14:textId="28C6AD6D" w:rsidR="00F56CD3" w:rsidRPr="009A7D8D" w:rsidRDefault="00F56CD3" w:rsidP="00D9081C">
      <w:pPr>
        <w:pStyle w:val="Tekstpodstawowywcity2"/>
        <w:numPr>
          <w:ilvl w:val="0"/>
          <w:numId w:val="23"/>
        </w:numPr>
        <w:suppressAutoHyphens w:val="0"/>
        <w:spacing w:line="300" w:lineRule="auto"/>
        <w:ind w:left="850" w:hanging="425"/>
        <w:rPr>
          <w:rFonts w:asciiTheme="minorHAnsi" w:hAnsiTheme="minorHAnsi" w:cstheme="minorHAnsi"/>
          <w:szCs w:val="22"/>
        </w:rPr>
      </w:pPr>
      <w:r w:rsidRPr="009A7D8D">
        <w:rPr>
          <w:rFonts w:asciiTheme="minorHAnsi" w:hAnsiTheme="minorHAnsi" w:cstheme="minorHAnsi"/>
          <w:szCs w:val="22"/>
        </w:rPr>
        <w:t>współdziałanie z Wykonawcą przy realizacji Przedmiotu Umowy,</w:t>
      </w:r>
    </w:p>
    <w:p w14:paraId="1EA48176" w14:textId="37DD84A7" w:rsidR="00F56CD3" w:rsidRDefault="00F56CD3" w:rsidP="00D9081C">
      <w:pPr>
        <w:pStyle w:val="Tekstpodstawowywcity2"/>
        <w:numPr>
          <w:ilvl w:val="0"/>
          <w:numId w:val="23"/>
        </w:numPr>
        <w:suppressAutoHyphens w:val="0"/>
        <w:spacing w:line="300" w:lineRule="auto"/>
        <w:ind w:left="850" w:hanging="425"/>
        <w:rPr>
          <w:rFonts w:asciiTheme="minorHAnsi" w:hAnsiTheme="minorHAnsi" w:cstheme="minorHAnsi"/>
          <w:szCs w:val="22"/>
        </w:rPr>
      </w:pPr>
      <w:r w:rsidRPr="009A7D8D">
        <w:rPr>
          <w:rFonts w:asciiTheme="minorHAnsi" w:hAnsiTheme="minorHAnsi" w:cstheme="minorHAnsi"/>
          <w:szCs w:val="22"/>
        </w:rPr>
        <w:t xml:space="preserve">uczestniczenie w spotkaniach z Wykonawcą i dokonywanie niezbędnych </w:t>
      </w:r>
      <w:r w:rsidR="004B6A7D" w:rsidRPr="009A7D8D">
        <w:rPr>
          <w:rFonts w:asciiTheme="minorHAnsi" w:hAnsiTheme="minorHAnsi" w:cstheme="minorHAnsi"/>
          <w:szCs w:val="22"/>
        </w:rPr>
        <w:t xml:space="preserve">akceptacji oraz </w:t>
      </w:r>
      <w:r w:rsidRPr="009A7D8D">
        <w:rPr>
          <w:rFonts w:asciiTheme="minorHAnsi" w:hAnsiTheme="minorHAnsi" w:cstheme="minorHAnsi"/>
          <w:szCs w:val="22"/>
        </w:rPr>
        <w:t>uzgodnień,</w:t>
      </w:r>
    </w:p>
    <w:p w14:paraId="001BEC3E" w14:textId="30F85AF4" w:rsidR="007961B3" w:rsidRPr="009A7D8D" w:rsidRDefault="00AB3FA5" w:rsidP="00D9081C">
      <w:pPr>
        <w:pStyle w:val="Tekstpodstawowywcity2"/>
        <w:numPr>
          <w:ilvl w:val="0"/>
          <w:numId w:val="23"/>
        </w:numPr>
        <w:suppressAutoHyphens w:val="0"/>
        <w:spacing w:line="300" w:lineRule="auto"/>
        <w:ind w:left="850" w:hanging="425"/>
        <w:rPr>
          <w:rFonts w:asciiTheme="minorHAnsi" w:hAnsiTheme="minorHAnsi" w:cstheme="minorHAnsi"/>
          <w:szCs w:val="22"/>
        </w:rPr>
      </w:pPr>
      <w:r>
        <w:rPr>
          <w:rFonts w:asciiTheme="minorHAnsi" w:hAnsiTheme="minorHAnsi" w:cstheme="minorHAnsi"/>
          <w:szCs w:val="22"/>
        </w:rPr>
        <w:t>przekazanie</w:t>
      </w:r>
      <w:r w:rsidR="007961B3">
        <w:rPr>
          <w:rFonts w:asciiTheme="minorHAnsi" w:hAnsiTheme="minorHAnsi" w:cstheme="minorHAnsi"/>
          <w:szCs w:val="22"/>
        </w:rPr>
        <w:t xml:space="preserve"> plików produkcyjnych niezbędnych d</w:t>
      </w:r>
      <w:r w:rsidR="004814A8">
        <w:rPr>
          <w:rFonts w:asciiTheme="minorHAnsi" w:hAnsiTheme="minorHAnsi" w:cstheme="minorHAnsi"/>
          <w:szCs w:val="22"/>
        </w:rPr>
        <w:t>o</w:t>
      </w:r>
      <w:r w:rsidR="007961B3">
        <w:rPr>
          <w:rFonts w:asciiTheme="minorHAnsi" w:hAnsiTheme="minorHAnsi" w:cstheme="minorHAnsi"/>
          <w:szCs w:val="22"/>
        </w:rPr>
        <w:t xml:space="preserve"> realizacji Przedmiotu Umowy</w:t>
      </w:r>
      <w:r w:rsidR="003A0A8E">
        <w:rPr>
          <w:rFonts w:asciiTheme="minorHAnsi" w:hAnsiTheme="minorHAnsi" w:cstheme="minorHAnsi"/>
          <w:szCs w:val="22"/>
        </w:rPr>
        <w:t>,</w:t>
      </w:r>
    </w:p>
    <w:p w14:paraId="28075347" w14:textId="42F4AAC3" w:rsidR="00F56CD3" w:rsidRPr="009A7D8D" w:rsidRDefault="00F56CD3" w:rsidP="00D9081C">
      <w:pPr>
        <w:pStyle w:val="Tekstpodstawowywcity2"/>
        <w:numPr>
          <w:ilvl w:val="0"/>
          <w:numId w:val="23"/>
        </w:numPr>
        <w:suppressAutoHyphens w:val="0"/>
        <w:spacing w:line="300" w:lineRule="auto"/>
        <w:ind w:left="850" w:hanging="425"/>
        <w:rPr>
          <w:rFonts w:asciiTheme="minorHAnsi" w:hAnsiTheme="minorHAnsi" w:cstheme="minorHAnsi"/>
          <w:szCs w:val="22"/>
        </w:rPr>
      </w:pPr>
      <w:r w:rsidRPr="009A7D8D">
        <w:rPr>
          <w:rFonts w:asciiTheme="minorHAnsi" w:hAnsiTheme="minorHAnsi" w:cstheme="minorHAnsi"/>
          <w:szCs w:val="22"/>
        </w:rPr>
        <w:t xml:space="preserve">sprawdzanie i odbiór </w:t>
      </w:r>
      <w:r w:rsidR="00E6093D" w:rsidRPr="009A7D8D">
        <w:rPr>
          <w:rFonts w:asciiTheme="minorHAnsi" w:hAnsiTheme="minorHAnsi" w:cstheme="minorHAnsi"/>
          <w:szCs w:val="22"/>
        </w:rPr>
        <w:t xml:space="preserve">Przedmiotu Umowy, wg zasad określonych w </w:t>
      </w:r>
      <w:r w:rsidR="00E6093D" w:rsidRPr="009A7D8D">
        <w:t>§ 6</w:t>
      </w:r>
      <w:r w:rsidRPr="009A7D8D">
        <w:rPr>
          <w:rFonts w:asciiTheme="minorHAnsi" w:hAnsiTheme="minorHAnsi" w:cstheme="minorHAnsi"/>
          <w:szCs w:val="22"/>
        </w:rPr>
        <w:t>,</w:t>
      </w:r>
    </w:p>
    <w:p w14:paraId="3C12823E" w14:textId="517465A4" w:rsidR="00F56CD3" w:rsidRPr="009A7D8D" w:rsidRDefault="00F56CD3" w:rsidP="00D9081C">
      <w:pPr>
        <w:pStyle w:val="Tekstpodstawowywcity2"/>
        <w:numPr>
          <w:ilvl w:val="0"/>
          <w:numId w:val="23"/>
        </w:numPr>
        <w:suppressAutoHyphens w:val="0"/>
        <w:spacing w:line="300" w:lineRule="auto"/>
        <w:ind w:left="850" w:hanging="425"/>
        <w:rPr>
          <w:rFonts w:asciiTheme="minorHAnsi" w:hAnsiTheme="minorHAnsi" w:cstheme="minorHAnsi"/>
          <w:szCs w:val="22"/>
        </w:rPr>
      </w:pPr>
      <w:r w:rsidRPr="009A7D8D">
        <w:rPr>
          <w:rFonts w:asciiTheme="minorHAnsi" w:hAnsiTheme="minorHAnsi" w:cstheme="minorHAnsi"/>
          <w:szCs w:val="22"/>
        </w:rPr>
        <w:t xml:space="preserve">terminowa zapłata wynagrodzenia przysługującego Wykonawcy z tytułu realizacji </w:t>
      </w:r>
      <w:r w:rsidR="00E6093D" w:rsidRPr="009A7D8D">
        <w:rPr>
          <w:rFonts w:asciiTheme="minorHAnsi" w:hAnsiTheme="minorHAnsi" w:cstheme="minorHAnsi"/>
          <w:szCs w:val="22"/>
        </w:rPr>
        <w:t xml:space="preserve">Przedmiotu </w:t>
      </w:r>
      <w:r w:rsidRPr="009A7D8D">
        <w:rPr>
          <w:rFonts w:asciiTheme="minorHAnsi" w:hAnsiTheme="minorHAnsi" w:cstheme="minorHAnsi"/>
          <w:szCs w:val="22"/>
        </w:rPr>
        <w:t>Umowy</w:t>
      </w:r>
      <w:r w:rsidR="00E6093D" w:rsidRPr="009A7D8D">
        <w:rPr>
          <w:rFonts w:asciiTheme="minorHAnsi" w:hAnsiTheme="minorHAnsi" w:cstheme="minorHAnsi"/>
          <w:szCs w:val="22"/>
        </w:rPr>
        <w:t xml:space="preserve"> zgodnie z zasadami określonymi w </w:t>
      </w:r>
      <w:r w:rsidR="00E6093D" w:rsidRPr="009A7D8D">
        <w:t>§ 7.</w:t>
      </w:r>
    </w:p>
    <w:p w14:paraId="0C3658C6" w14:textId="77777777" w:rsidR="002E1324" w:rsidRDefault="00F12FB5" w:rsidP="002F65F9">
      <w:pPr>
        <w:pStyle w:val="Nagwek1"/>
        <w:spacing w:before="120" w:after="120" w:line="300" w:lineRule="auto"/>
        <w:contextualSpacing w:val="0"/>
      </w:pPr>
      <w:r w:rsidRPr="009A7D8D">
        <w:t xml:space="preserve">§ </w:t>
      </w:r>
      <w:r w:rsidR="005E2CFE" w:rsidRPr="009A7D8D">
        <w:t>5</w:t>
      </w:r>
    </w:p>
    <w:p w14:paraId="60FA404B" w14:textId="420D1DA0" w:rsidR="00F12FB5" w:rsidRPr="00927757" w:rsidRDefault="00F12FB5" w:rsidP="002F65F9">
      <w:pPr>
        <w:pStyle w:val="Nagwek1"/>
        <w:spacing w:before="120" w:after="120" w:line="300" w:lineRule="auto"/>
        <w:contextualSpacing w:val="0"/>
      </w:pPr>
      <w:r w:rsidRPr="00927757">
        <w:t>Obowiązki Wykonawcy</w:t>
      </w:r>
    </w:p>
    <w:p w14:paraId="0C40AB84" w14:textId="6474C179" w:rsidR="00D418D8" w:rsidRPr="00927757" w:rsidRDefault="05D9506A" w:rsidP="00D9081C">
      <w:pPr>
        <w:pStyle w:val="Akapitzlist"/>
        <w:numPr>
          <w:ilvl w:val="6"/>
          <w:numId w:val="2"/>
        </w:numPr>
        <w:tabs>
          <w:tab w:val="clear" w:pos="5040"/>
        </w:tabs>
        <w:spacing w:after="120"/>
        <w:ind w:left="357" w:hanging="357"/>
        <w:contextualSpacing w:val="0"/>
        <w:rPr>
          <w:rFonts w:asciiTheme="minorHAnsi" w:hAnsiTheme="minorHAnsi" w:cstheme="minorHAnsi"/>
          <w:szCs w:val="22"/>
        </w:rPr>
      </w:pPr>
      <w:r w:rsidRPr="00927757">
        <w:rPr>
          <w:rFonts w:asciiTheme="minorHAnsi" w:hAnsiTheme="minorHAnsi" w:cstheme="minorHAnsi"/>
          <w:szCs w:val="22"/>
        </w:rPr>
        <w:t xml:space="preserve">Wykonawca zobowiązuje się wykonać </w:t>
      </w:r>
      <w:r w:rsidR="00A5737A" w:rsidRPr="00927757">
        <w:rPr>
          <w:rFonts w:asciiTheme="minorHAnsi" w:hAnsiTheme="minorHAnsi" w:cstheme="minorHAnsi"/>
          <w:szCs w:val="22"/>
        </w:rPr>
        <w:t xml:space="preserve">Umowę </w:t>
      </w:r>
      <w:r w:rsidR="00E6093D" w:rsidRPr="00927757">
        <w:rPr>
          <w:rFonts w:asciiTheme="minorHAnsi" w:hAnsiTheme="minorHAnsi" w:cstheme="minorHAnsi"/>
          <w:szCs w:val="22"/>
        </w:rPr>
        <w:t xml:space="preserve">z uwzględnieniem obowiązujących przepisów prawa, </w:t>
      </w:r>
      <w:r w:rsidRPr="00927757">
        <w:rPr>
          <w:rFonts w:asciiTheme="minorHAnsi" w:hAnsiTheme="minorHAnsi" w:cstheme="minorHAnsi"/>
          <w:szCs w:val="22"/>
        </w:rPr>
        <w:t xml:space="preserve">przy zachowaniu </w:t>
      </w:r>
      <w:r w:rsidR="00165B17" w:rsidRPr="00927757">
        <w:rPr>
          <w:rFonts w:asciiTheme="minorHAnsi" w:hAnsiTheme="minorHAnsi" w:cstheme="minorHAnsi"/>
          <w:szCs w:val="22"/>
        </w:rPr>
        <w:t>należytej</w:t>
      </w:r>
      <w:r w:rsidRPr="00927757">
        <w:rPr>
          <w:rFonts w:asciiTheme="minorHAnsi" w:hAnsiTheme="minorHAnsi" w:cstheme="minorHAnsi"/>
          <w:szCs w:val="22"/>
        </w:rPr>
        <w:t xml:space="preserve"> staranności wynikające</w:t>
      </w:r>
      <w:r w:rsidR="00165B17" w:rsidRPr="00927757">
        <w:rPr>
          <w:rFonts w:asciiTheme="minorHAnsi" w:hAnsiTheme="minorHAnsi" w:cstheme="minorHAnsi"/>
          <w:szCs w:val="22"/>
        </w:rPr>
        <w:t>j</w:t>
      </w:r>
      <w:r w:rsidRPr="00927757">
        <w:rPr>
          <w:rFonts w:asciiTheme="minorHAnsi" w:hAnsiTheme="minorHAnsi" w:cstheme="minorHAnsi"/>
          <w:szCs w:val="22"/>
        </w:rPr>
        <w:t xml:space="preserve"> z zawodowego charakteru prowadzonej działalności, rzetelnie i</w:t>
      </w:r>
      <w:r w:rsidR="006E69B5" w:rsidRPr="00927757">
        <w:rPr>
          <w:rFonts w:asciiTheme="minorHAnsi" w:hAnsiTheme="minorHAnsi" w:cstheme="minorHAnsi"/>
          <w:szCs w:val="22"/>
        </w:rPr>
        <w:t> </w:t>
      </w:r>
      <w:r w:rsidRPr="00927757">
        <w:rPr>
          <w:rFonts w:asciiTheme="minorHAnsi" w:hAnsiTheme="minorHAnsi" w:cstheme="minorHAnsi"/>
          <w:szCs w:val="22"/>
        </w:rPr>
        <w:t>terminowo, mając na względzie ochronę interesów Zamawiającego.</w:t>
      </w:r>
    </w:p>
    <w:p w14:paraId="28008ED1" w14:textId="4CEF4472" w:rsidR="0066122D" w:rsidRPr="009A7D8D" w:rsidRDefault="6C8BFDE7" w:rsidP="00D9081C">
      <w:pPr>
        <w:numPr>
          <w:ilvl w:val="0"/>
          <w:numId w:val="2"/>
        </w:numPr>
        <w:tabs>
          <w:tab w:val="clear" w:pos="708"/>
        </w:tabs>
        <w:spacing w:after="120"/>
        <w:ind w:left="357" w:hanging="357"/>
        <w:rPr>
          <w:rFonts w:asciiTheme="minorHAnsi" w:hAnsiTheme="minorHAnsi" w:cstheme="minorHAnsi"/>
          <w:color w:val="1F497D" w:themeColor="text2"/>
          <w:szCs w:val="22"/>
        </w:rPr>
      </w:pPr>
      <w:r w:rsidRPr="00927757">
        <w:rPr>
          <w:rFonts w:asciiTheme="minorHAnsi" w:hAnsiTheme="minorHAnsi" w:cstheme="minorHAnsi"/>
          <w:szCs w:val="22"/>
        </w:rPr>
        <w:t xml:space="preserve">Wykonawca oświadcza, że posiada </w:t>
      </w:r>
      <w:r w:rsidRPr="009A7D8D">
        <w:rPr>
          <w:rFonts w:asciiTheme="minorHAnsi" w:hAnsiTheme="minorHAnsi" w:cstheme="minorHAnsi"/>
          <w:szCs w:val="22"/>
        </w:rPr>
        <w:t xml:space="preserve">wiedzę i doświadczenie niezbędne do profesjonalnego wykonania </w:t>
      </w:r>
      <w:r w:rsidR="00A5737A" w:rsidRPr="009A7D8D">
        <w:rPr>
          <w:rFonts w:asciiTheme="minorHAnsi" w:hAnsiTheme="minorHAnsi" w:cstheme="minorHAnsi"/>
          <w:szCs w:val="22"/>
        </w:rPr>
        <w:t xml:space="preserve">Umowy </w:t>
      </w:r>
      <w:r w:rsidRPr="009A7D8D">
        <w:rPr>
          <w:rFonts w:asciiTheme="minorHAnsi" w:hAnsiTheme="minorHAnsi" w:cstheme="minorHAnsi"/>
          <w:szCs w:val="22"/>
        </w:rPr>
        <w:t>oraz</w:t>
      </w:r>
      <w:r w:rsidR="38ED5DF0" w:rsidRPr="009A7D8D">
        <w:rPr>
          <w:rFonts w:asciiTheme="minorHAnsi" w:hAnsiTheme="minorHAnsi" w:cstheme="minorHAnsi"/>
          <w:szCs w:val="22"/>
        </w:rPr>
        <w:t xml:space="preserve"> </w:t>
      </w:r>
      <w:r w:rsidRPr="009A7D8D">
        <w:rPr>
          <w:rFonts w:asciiTheme="minorHAnsi" w:hAnsiTheme="minorHAnsi" w:cstheme="minorHAnsi"/>
          <w:szCs w:val="22"/>
        </w:rPr>
        <w:t xml:space="preserve">iż dysponuje wszystkimi narzędziami i urządzeniami technicznymi koniecznymi do prawidłowej realizacji </w:t>
      </w:r>
      <w:r w:rsidR="00A5737A" w:rsidRPr="009A7D8D">
        <w:rPr>
          <w:rFonts w:asciiTheme="minorHAnsi" w:hAnsiTheme="minorHAnsi" w:cstheme="minorHAnsi"/>
          <w:szCs w:val="22"/>
        </w:rPr>
        <w:t>Umowy</w:t>
      </w:r>
      <w:r w:rsidRPr="009A7D8D">
        <w:rPr>
          <w:rFonts w:asciiTheme="minorHAnsi" w:hAnsiTheme="minorHAnsi" w:cstheme="minorHAnsi"/>
          <w:szCs w:val="22"/>
        </w:rPr>
        <w:t>.</w:t>
      </w:r>
    </w:p>
    <w:p w14:paraId="3DEFE5F7" w14:textId="1615CCBF" w:rsidR="00D90BBF" w:rsidRPr="009A7D8D" w:rsidRDefault="00114652" w:rsidP="00D9081C">
      <w:pPr>
        <w:numPr>
          <w:ilvl w:val="0"/>
          <w:numId w:val="2"/>
        </w:numPr>
        <w:spacing w:after="120"/>
        <w:ind w:left="357" w:hanging="357"/>
        <w:rPr>
          <w:rFonts w:asciiTheme="minorHAnsi" w:hAnsiTheme="minorHAnsi" w:cstheme="minorHAnsi"/>
          <w:color w:val="1F497D" w:themeColor="text2"/>
          <w:szCs w:val="22"/>
        </w:rPr>
      </w:pPr>
      <w:r w:rsidRPr="009A7D8D">
        <w:rPr>
          <w:rFonts w:asciiTheme="minorHAnsi" w:hAnsiTheme="minorHAnsi" w:cstheme="minorHAnsi"/>
          <w:szCs w:val="22"/>
        </w:rPr>
        <w:t xml:space="preserve">Wykonawca zobowiązuje się do stałej współpracy z Zamawiającym w trakcie realizacji </w:t>
      </w:r>
      <w:r w:rsidR="009C7BD7" w:rsidRPr="009A7D8D">
        <w:rPr>
          <w:rFonts w:asciiTheme="minorHAnsi" w:hAnsiTheme="minorHAnsi" w:cstheme="minorHAnsi"/>
          <w:szCs w:val="22"/>
        </w:rPr>
        <w:t xml:space="preserve">Przedmiotu </w:t>
      </w:r>
      <w:r w:rsidR="009D64EB" w:rsidRPr="009A7D8D">
        <w:rPr>
          <w:rFonts w:asciiTheme="minorHAnsi" w:hAnsiTheme="minorHAnsi" w:cstheme="minorHAnsi"/>
          <w:szCs w:val="22"/>
        </w:rPr>
        <w:t>Umowy</w:t>
      </w:r>
      <w:r w:rsidR="00012866">
        <w:rPr>
          <w:rFonts w:asciiTheme="minorHAnsi" w:hAnsiTheme="minorHAnsi" w:cstheme="minorHAnsi"/>
          <w:szCs w:val="22"/>
        </w:rPr>
        <w:t>, w szczególności do wyznaczenia osoby odpowiedzialnej za kontakt z Zamawiającym</w:t>
      </w:r>
      <w:r w:rsidR="0087675A">
        <w:rPr>
          <w:rFonts w:asciiTheme="minorHAnsi" w:hAnsiTheme="minorHAnsi" w:cstheme="minorHAnsi"/>
          <w:szCs w:val="22"/>
        </w:rPr>
        <w:t>.</w:t>
      </w:r>
    </w:p>
    <w:p w14:paraId="4EC75B56" w14:textId="01E5E705" w:rsidR="00AC35BC" w:rsidRPr="0084499F" w:rsidRDefault="652EB0E6" w:rsidP="00D9081C">
      <w:pPr>
        <w:numPr>
          <w:ilvl w:val="0"/>
          <w:numId w:val="2"/>
        </w:numPr>
        <w:spacing w:after="120"/>
        <w:ind w:left="357" w:hanging="357"/>
        <w:rPr>
          <w:rFonts w:asciiTheme="minorHAnsi" w:eastAsia="Calibri" w:hAnsiTheme="minorHAnsi" w:cstheme="minorBidi"/>
          <w:color w:val="00000A"/>
          <w:lang w:eastAsia="en-US"/>
        </w:rPr>
      </w:pPr>
      <w:r w:rsidRPr="6B7CC030">
        <w:rPr>
          <w:rFonts w:asciiTheme="minorHAnsi" w:eastAsia="Calibri" w:hAnsiTheme="minorHAnsi" w:cstheme="minorBidi"/>
          <w:color w:val="00000A"/>
          <w:lang w:eastAsia="en-US"/>
        </w:rPr>
        <w:t>Wykonawca zobowiązany jest zapewnić do realizacji Przedmiotu Umowy osoby wskazane w</w:t>
      </w:r>
      <w:r w:rsidR="73EC6E20" w:rsidRPr="6B7CC030">
        <w:rPr>
          <w:rFonts w:asciiTheme="minorHAnsi" w:eastAsia="Calibri" w:hAnsiTheme="minorHAnsi" w:cstheme="minorBidi"/>
          <w:color w:val="00000A"/>
          <w:lang w:eastAsia="en-US"/>
        </w:rPr>
        <w:t> </w:t>
      </w:r>
      <w:r w:rsidRPr="00E744F1">
        <w:rPr>
          <w:rFonts w:asciiTheme="minorHAnsi" w:eastAsia="Calibri" w:hAnsiTheme="minorHAnsi" w:cstheme="minorBidi"/>
          <w:b/>
          <w:bCs/>
          <w:color w:val="00000A"/>
          <w:lang w:eastAsia="en-US"/>
        </w:rPr>
        <w:t xml:space="preserve">Załączniku nr </w:t>
      </w:r>
      <w:r w:rsidR="3C3C54C9" w:rsidRPr="00E744F1">
        <w:rPr>
          <w:rFonts w:asciiTheme="minorHAnsi" w:eastAsia="Calibri" w:hAnsiTheme="minorHAnsi" w:cstheme="minorBidi"/>
          <w:b/>
          <w:bCs/>
          <w:color w:val="00000A"/>
          <w:lang w:eastAsia="en-US"/>
        </w:rPr>
        <w:t>5</w:t>
      </w:r>
      <w:r w:rsidRPr="6B7CC030">
        <w:rPr>
          <w:rFonts w:asciiTheme="minorHAnsi" w:eastAsia="Calibri" w:hAnsiTheme="minorHAnsi" w:cstheme="minorBidi"/>
          <w:color w:val="00000A"/>
          <w:lang w:eastAsia="en-US"/>
        </w:rPr>
        <w:t xml:space="preserve"> do Umowy „</w:t>
      </w:r>
      <w:bookmarkStart w:id="4" w:name="_Hlk221533923"/>
      <w:r w:rsidRPr="6B7CC030">
        <w:rPr>
          <w:rFonts w:asciiTheme="minorHAnsi" w:eastAsia="Calibri" w:hAnsiTheme="minorHAnsi" w:cstheme="minorBidi"/>
          <w:color w:val="00000A"/>
          <w:lang w:eastAsia="en-US"/>
        </w:rPr>
        <w:t>W</w:t>
      </w:r>
      <w:r w:rsidR="73EC6E20" w:rsidRPr="6B7CC030">
        <w:rPr>
          <w:rFonts w:asciiTheme="minorHAnsi" w:eastAsia="Calibri" w:hAnsiTheme="minorHAnsi" w:cstheme="minorBidi"/>
          <w:color w:val="00000A"/>
          <w:lang w:eastAsia="en-US"/>
        </w:rPr>
        <w:t>ykaz osób</w:t>
      </w:r>
      <w:r w:rsidRPr="6B7CC030">
        <w:rPr>
          <w:rFonts w:asciiTheme="minorHAnsi" w:eastAsia="Calibri" w:hAnsiTheme="minorHAnsi" w:cstheme="minorBidi"/>
          <w:color w:val="00000A"/>
          <w:lang w:eastAsia="en-US"/>
        </w:rPr>
        <w:t xml:space="preserve"> skierowanych przez Wykonawcę do realizacji </w:t>
      </w:r>
      <w:r w:rsidRPr="0084499F">
        <w:rPr>
          <w:rFonts w:asciiTheme="minorHAnsi" w:eastAsia="Calibri" w:hAnsiTheme="minorHAnsi" w:cstheme="minorBidi"/>
          <w:color w:val="00000A"/>
          <w:lang w:eastAsia="en-US"/>
        </w:rPr>
        <w:t>zamówienia publicznego</w:t>
      </w:r>
      <w:bookmarkEnd w:id="4"/>
      <w:r w:rsidRPr="0084499F">
        <w:rPr>
          <w:rFonts w:asciiTheme="minorHAnsi" w:eastAsia="Calibri" w:hAnsiTheme="minorHAnsi" w:cstheme="minorBidi"/>
          <w:color w:val="00000A"/>
          <w:lang w:eastAsia="en-US"/>
        </w:rPr>
        <w:t>” zgodnie z Ofertą.</w:t>
      </w:r>
    </w:p>
    <w:p w14:paraId="28D040BC" w14:textId="303DA998" w:rsidR="004B0E08" w:rsidRPr="009770A9" w:rsidRDefault="00AC35BC" w:rsidP="00D9081C">
      <w:pPr>
        <w:pStyle w:val="Akapitzlist"/>
        <w:numPr>
          <w:ilvl w:val="0"/>
          <w:numId w:val="2"/>
        </w:numPr>
        <w:spacing w:after="120"/>
        <w:ind w:left="357" w:hanging="357"/>
        <w:contextualSpacing w:val="0"/>
        <w:rPr>
          <w:rFonts w:cs="Calibri"/>
          <w:szCs w:val="22"/>
        </w:rPr>
      </w:pPr>
      <w:r w:rsidRPr="009770A9">
        <w:rPr>
          <w:rFonts w:cs="Calibri"/>
          <w:szCs w:val="22"/>
        </w:rPr>
        <w:t>Wykonawca jest zobowiązany do przekazania Zamawiającemu dokumentów potwierdzających kwalifikacje i doświadczenie osób skierowanych przez Wykonawcę do realizacji zamówienia, w terminie 7 dni od przekazania żądania Zamawiającego.</w:t>
      </w:r>
    </w:p>
    <w:p w14:paraId="78C02E2D" w14:textId="76D9CC73" w:rsidR="00422626" w:rsidRPr="009770A9" w:rsidRDefault="00B44BB7" w:rsidP="00D9081C">
      <w:pPr>
        <w:numPr>
          <w:ilvl w:val="0"/>
          <w:numId w:val="2"/>
        </w:numPr>
        <w:spacing w:after="120"/>
        <w:ind w:left="357" w:hanging="357"/>
        <w:rPr>
          <w:rFonts w:cs="Calibri"/>
          <w:szCs w:val="22"/>
        </w:rPr>
      </w:pPr>
      <w:r w:rsidRPr="009770A9">
        <w:rPr>
          <w:rFonts w:asciiTheme="minorHAnsi" w:hAnsiTheme="minorHAnsi" w:cstheme="minorHAnsi"/>
          <w:bCs/>
        </w:rPr>
        <w:t>Wykonawca jest uprawniony do dokonania zmiany osób wskazanych w Załączniku nr</w:t>
      </w:r>
      <w:r w:rsidR="002B714C" w:rsidRPr="009770A9">
        <w:rPr>
          <w:rFonts w:asciiTheme="minorHAnsi" w:hAnsiTheme="minorHAnsi" w:cstheme="minorHAnsi"/>
          <w:bCs/>
        </w:rPr>
        <w:t xml:space="preserve"> 5</w:t>
      </w:r>
      <w:r w:rsidRPr="009770A9">
        <w:rPr>
          <w:rFonts w:asciiTheme="minorHAnsi" w:hAnsiTheme="minorHAnsi" w:cstheme="minorHAnsi"/>
          <w:bCs/>
        </w:rPr>
        <w:t xml:space="preserve"> do</w:t>
      </w:r>
      <w:r w:rsidR="00EF11F9" w:rsidRPr="009770A9">
        <w:rPr>
          <w:rFonts w:asciiTheme="minorHAnsi" w:hAnsiTheme="minorHAnsi" w:cstheme="minorHAnsi"/>
          <w:bCs/>
        </w:rPr>
        <w:t> </w:t>
      </w:r>
      <w:r w:rsidRPr="009770A9">
        <w:rPr>
          <w:rFonts w:asciiTheme="minorHAnsi" w:hAnsiTheme="minorHAnsi" w:cstheme="minorHAnsi"/>
          <w:bCs/>
        </w:rPr>
        <w:t xml:space="preserve">Umowy, z zastrzeżeniem, że w takim przypadku Wykonawca prześle Zamawiającemu zaktualizowany </w:t>
      </w:r>
      <w:r w:rsidRPr="009770A9">
        <w:rPr>
          <w:rFonts w:asciiTheme="minorHAnsi" w:eastAsia="Calibri" w:hAnsiTheme="minorHAnsi" w:cstheme="minorHAnsi"/>
          <w:color w:val="00000A"/>
          <w:szCs w:val="22"/>
          <w:lang w:eastAsia="en-US"/>
        </w:rPr>
        <w:t>„</w:t>
      </w:r>
      <w:r w:rsidRPr="009770A9">
        <w:rPr>
          <w:rFonts w:cs="Calibri"/>
          <w:szCs w:val="22"/>
        </w:rPr>
        <w:t>W</w:t>
      </w:r>
      <w:r w:rsidR="00266F34" w:rsidRPr="009770A9">
        <w:rPr>
          <w:rFonts w:cs="Calibri"/>
          <w:szCs w:val="22"/>
        </w:rPr>
        <w:t xml:space="preserve">ykaz osób </w:t>
      </w:r>
      <w:r w:rsidRPr="009770A9">
        <w:rPr>
          <w:rFonts w:cs="Calibri"/>
          <w:szCs w:val="22"/>
        </w:rPr>
        <w:t xml:space="preserve">skierowanych przez Wykonawcę do realizacji zamówienia publicznego” wraz z dokumentami potwierdzającymi spełnienie przez nowe osoby warunków określonych w </w:t>
      </w:r>
      <w:r w:rsidRPr="009770A9">
        <w:rPr>
          <w:rFonts w:cs="Calibri"/>
          <w:b/>
          <w:bCs/>
          <w:szCs w:val="22"/>
        </w:rPr>
        <w:t>Załączniku nr</w:t>
      </w:r>
      <w:r w:rsidR="002B714C" w:rsidRPr="009770A9">
        <w:rPr>
          <w:rFonts w:cs="Calibri"/>
          <w:b/>
          <w:bCs/>
          <w:szCs w:val="22"/>
        </w:rPr>
        <w:t xml:space="preserve"> 5</w:t>
      </w:r>
      <w:r w:rsidR="00422626" w:rsidRPr="009770A9">
        <w:rPr>
          <w:rFonts w:cs="Calibri"/>
          <w:szCs w:val="22"/>
        </w:rPr>
        <w:t xml:space="preserve"> </w:t>
      </w:r>
      <w:r w:rsidRPr="009770A9">
        <w:rPr>
          <w:rFonts w:cs="Calibri"/>
          <w:szCs w:val="22"/>
        </w:rPr>
        <w:t xml:space="preserve">do umowy. </w:t>
      </w:r>
      <w:r w:rsidRPr="009770A9">
        <w:rPr>
          <w:rFonts w:asciiTheme="minorHAnsi" w:eastAsia="Calibri" w:hAnsiTheme="minorHAnsi" w:cstheme="minorHAnsi"/>
          <w:color w:val="00000A"/>
          <w:szCs w:val="22"/>
          <w:lang w:eastAsia="en-US"/>
        </w:rPr>
        <w:t>Zmianę osoby należy zgłosić Zamawiającemu niezwłocznie, nie dłużej niż w terminie 7 dni od dokonania zmiany.</w:t>
      </w:r>
      <w:r w:rsidRPr="009770A9">
        <w:rPr>
          <w:rFonts w:cs="Calibri"/>
          <w:szCs w:val="22"/>
        </w:rPr>
        <w:t xml:space="preserve"> Przedmiotowa zmiana nie</w:t>
      </w:r>
      <w:r w:rsidR="00EF11F9" w:rsidRPr="009770A9">
        <w:rPr>
          <w:rFonts w:cs="Calibri"/>
          <w:szCs w:val="22"/>
        </w:rPr>
        <w:t> </w:t>
      </w:r>
      <w:r w:rsidRPr="009770A9">
        <w:rPr>
          <w:rFonts w:cs="Calibri"/>
          <w:szCs w:val="22"/>
        </w:rPr>
        <w:t>wymaga zawarcia aneksu do umowy</w:t>
      </w:r>
      <w:r w:rsidR="004E5089" w:rsidRPr="009770A9">
        <w:rPr>
          <w:rFonts w:cs="Calibri"/>
          <w:szCs w:val="22"/>
        </w:rPr>
        <w:t>.</w:t>
      </w:r>
    </w:p>
    <w:p w14:paraId="51A94D57" w14:textId="3A553780" w:rsidR="004E5089" w:rsidRPr="004E5089" w:rsidRDefault="00114652" w:rsidP="00D9081C">
      <w:pPr>
        <w:pStyle w:val="Akapitzlist"/>
        <w:numPr>
          <w:ilvl w:val="0"/>
          <w:numId w:val="2"/>
        </w:numPr>
        <w:spacing w:after="120"/>
        <w:ind w:left="357" w:hanging="357"/>
        <w:contextualSpacing w:val="0"/>
        <w:rPr>
          <w:rFonts w:asciiTheme="minorHAnsi" w:hAnsiTheme="minorHAnsi" w:cstheme="minorHAnsi"/>
          <w:spacing w:val="-3"/>
          <w:szCs w:val="22"/>
        </w:rPr>
      </w:pPr>
      <w:r w:rsidRPr="004E5089">
        <w:rPr>
          <w:rFonts w:asciiTheme="minorHAnsi" w:hAnsiTheme="minorHAnsi" w:cstheme="minorHAnsi"/>
          <w:spacing w:val="-3"/>
          <w:szCs w:val="22"/>
        </w:rPr>
        <w:t>Wykonawca zobowiązany jest niezwłocznie uwzględniać wytyczne Zamawiającego zgłaszane w</w:t>
      </w:r>
      <w:r w:rsidR="00390D61" w:rsidRPr="004E5089">
        <w:rPr>
          <w:rFonts w:asciiTheme="minorHAnsi" w:hAnsiTheme="minorHAnsi" w:cstheme="minorHAnsi"/>
          <w:spacing w:val="-3"/>
          <w:szCs w:val="22"/>
        </w:rPr>
        <w:t> </w:t>
      </w:r>
      <w:r w:rsidRPr="004E5089">
        <w:rPr>
          <w:rFonts w:asciiTheme="minorHAnsi" w:hAnsiTheme="minorHAnsi" w:cstheme="minorHAnsi"/>
          <w:spacing w:val="-3"/>
          <w:szCs w:val="22"/>
        </w:rPr>
        <w:t xml:space="preserve">trakcie wykonywania </w:t>
      </w:r>
      <w:r w:rsidR="00A5737A" w:rsidRPr="004E5089">
        <w:rPr>
          <w:rFonts w:asciiTheme="minorHAnsi" w:hAnsiTheme="minorHAnsi" w:cstheme="minorHAnsi"/>
          <w:spacing w:val="-3"/>
          <w:szCs w:val="22"/>
        </w:rPr>
        <w:t>Umowy</w:t>
      </w:r>
      <w:r w:rsidR="004E5089" w:rsidRPr="004E5089">
        <w:t xml:space="preserve"> </w:t>
      </w:r>
      <w:r w:rsidR="004E5089" w:rsidRPr="004E5089">
        <w:rPr>
          <w:rFonts w:asciiTheme="minorHAnsi" w:hAnsiTheme="minorHAnsi" w:cstheme="minorHAnsi"/>
          <w:spacing w:val="-3"/>
          <w:szCs w:val="22"/>
        </w:rPr>
        <w:t>w formie pisemnej, elektronicznej lub na adres email wskazany w Umowie</w:t>
      </w:r>
      <w:r w:rsidR="004E5089">
        <w:rPr>
          <w:rFonts w:asciiTheme="minorHAnsi" w:hAnsiTheme="minorHAnsi" w:cstheme="minorHAnsi"/>
          <w:spacing w:val="-3"/>
          <w:szCs w:val="22"/>
        </w:rPr>
        <w:t>.</w:t>
      </w:r>
    </w:p>
    <w:p w14:paraId="39BC0180" w14:textId="4B183B08" w:rsidR="008621B1" w:rsidRPr="009A7D8D" w:rsidRDefault="00114652" w:rsidP="00D9081C">
      <w:pPr>
        <w:numPr>
          <w:ilvl w:val="0"/>
          <w:numId w:val="2"/>
        </w:numPr>
        <w:spacing w:after="120"/>
        <w:ind w:left="357" w:hanging="357"/>
        <w:rPr>
          <w:rFonts w:asciiTheme="minorHAnsi" w:hAnsiTheme="minorHAnsi" w:cstheme="minorHAnsi"/>
          <w:color w:val="1F497D" w:themeColor="text2"/>
          <w:szCs w:val="22"/>
        </w:rPr>
      </w:pPr>
      <w:r w:rsidRPr="009A7D8D">
        <w:rPr>
          <w:rFonts w:asciiTheme="minorHAnsi" w:eastAsia="Calibri" w:hAnsiTheme="minorHAnsi" w:cstheme="minorHAnsi"/>
          <w:szCs w:val="22"/>
        </w:rPr>
        <w:lastRenderedPageBreak/>
        <w:t>Wykonawca zobowiązany jest do dopełnienia niezbędnych kwestii formalnych i pokrycia kosztów tantiem autorskich</w:t>
      </w:r>
      <w:r w:rsidR="004B0E08" w:rsidRPr="009A7D8D">
        <w:rPr>
          <w:rFonts w:asciiTheme="minorHAnsi" w:eastAsia="Calibri" w:hAnsiTheme="minorHAnsi" w:cstheme="minorHAnsi"/>
          <w:szCs w:val="22"/>
        </w:rPr>
        <w:t>,</w:t>
      </w:r>
      <w:r w:rsidRPr="009A7D8D">
        <w:rPr>
          <w:rFonts w:asciiTheme="minorHAnsi" w:eastAsia="Calibri" w:hAnsiTheme="minorHAnsi" w:cstheme="minorHAnsi"/>
          <w:szCs w:val="22"/>
        </w:rPr>
        <w:t xml:space="preserve"> powstałych w związku z wykonaniem </w:t>
      </w:r>
      <w:r w:rsidR="009C7BD7" w:rsidRPr="009A7D8D">
        <w:rPr>
          <w:rFonts w:asciiTheme="minorHAnsi" w:eastAsia="Calibri" w:hAnsiTheme="minorHAnsi" w:cstheme="minorHAnsi"/>
          <w:szCs w:val="22"/>
        </w:rPr>
        <w:t xml:space="preserve">Przedmiotu </w:t>
      </w:r>
      <w:r w:rsidR="009551A1" w:rsidRPr="009A7D8D">
        <w:rPr>
          <w:rFonts w:asciiTheme="minorHAnsi" w:eastAsia="Calibri" w:hAnsiTheme="minorHAnsi" w:cstheme="minorHAnsi"/>
          <w:szCs w:val="22"/>
        </w:rPr>
        <w:t>Umowy</w:t>
      </w:r>
      <w:r w:rsidR="008621B1" w:rsidRPr="009A7D8D">
        <w:rPr>
          <w:rFonts w:asciiTheme="minorHAnsi" w:hAnsiTheme="minorHAnsi" w:cstheme="minorHAnsi"/>
          <w:szCs w:val="22"/>
        </w:rPr>
        <w:t>.</w:t>
      </w:r>
    </w:p>
    <w:p w14:paraId="1CA81746" w14:textId="31775638" w:rsidR="008E760B" w:rsidRPr="00D9081C" w:rsidRDefault="008E760B" w:rsidP="00405F53">
      <w:pPr>
        <w:numPr>
          <w:ilvl w:val="0"/>
          <w:numId w:val="2"/>
        </w:numPr>
        <w:spacing w:after="120"/>
        <w:ind w:left="357" w:hanging="357"/>
        <w:rPr>
          <w:rFonts w:asciiTheme="minorHAnsi" w:hAnsiTheme="minorHAnsi" w:cstheme="minorHAnsi"/>
          <w:szCs w:val="22"/>
        </w:rPr>
      </w:pPr>
      <w:r w:rsidRPr="00D9081C">
        <w:rPr>
          <w:rFonts w:asciiTheme="minorHAnsi" w:hAnsiTheme="minorHAnsi" w:cstheme="minorHAnsi"/>
          <w:szCs w:val="22"/>
        </w:rPr>
        <w:t>Wykonawca ponosi odpowiedzialność za wszelkie roszczenia cywilno-prawne osób trzecich, mogące powstać w wyniku niewłaściwego bądź niezgodnego z Umową wykonywania prac.</w:t>
      </w:r>
    </w:p>
    <w:p w14:paraId="42A9AD6B" w14:textId="77777777" w:rsidR="009375F3" w:rsidRDefault="008E760B" w:rsidP="00D9081C">
      <w:pPr>
        <w:numPr>
          <w:ilvl w:val="0"/>
          <w:numId w:val="2"/>
        </w:numPr>
        <w:spacing w:after="120"/>
        <w:ind w:left="357" w:hanging="357"/>
        <w:rPr>
          <w:rFonts w:asciiTheme="minorHAnsi" w:hAnsiTheme="minorHAnsi" w:cstheme="minorHAnsi"/>
          <w:szCs w:val="22"/>
        </w:rPr>
      </w:pPr>
      <w:r w:rsidRPr="008E760B">
        <w:rPr>
          <w:rFonts w:asciiTheme="minorHAnsi" w:hAnsiTheme="minorHAnsi" w:cstheme="minorHAnsi"/>
          <w:szCs w:val="22"/>
        </w:rPr>
        <w:t xml:space="preserve">W ramach wykonywania Przedmiotu Umowy Wykonawca nie jest uprawniony do zaciągania </w:t>
      </w:r>
      <w:r w:rsidRPr="00A93545">
        <w:rPr>
          <w:rFonts w:asciiTheme="minorHAnsi" w:hAnsiTheme="minorHAnsi" w:cstheme="minorHAnsi"/>
          <w:szCs w:val="22"/>
        </w:rPr>
        <w:t>jakichkolwiek zobowiązań w imieniu Zamawiającego, ani też do przyjmowania jakichkolwiek świadczeń pieniężnych na rzecz Zamawiającego.</w:t>
      </w:r>
    </w:p>
    <w:p w14:paraId="04491E48" w14:textId="2A48B738" w:rsidR="008E760B" w:rsidRPr="009375F3" w:rsidRDefault="008E760B" w:rsidP="00D9081C">
      <w:pPr>
        <w:numPr>
          <w:ilvl w:val="0"/>
          <w:numId w:val="2"/>
        </w:numPr>
        <w:spacing w:after="120"/>
        <w:ind w:left="357" w:hanging="357"/>
        <w:rPr>
          <w:rFonts w:asciiTheme="minorHAnsi" w:hAnsiTheme="minorHAnsi" w:cstheme="minorHAnsi"/>
          <w:szCs w:val="22"/>
        </w:rPr>
      </w:pPr>
      <w:r w:rsidRPr="009375F3">
        <w:rPr>
          <w:rFonts w:asciiTheme="minorHAnsi" w:hAnsiTheme="minorHAnsi" w:cstheme="minorHAnsi"/>
          <w:szCs w:val="22"/>
        </w:rPr>
        <w:t xml:space="preserve"> Wykonawca przyjmuje pełną odpowiedzialność cywilną za wszelkie wyrządzone przez Wykonawcę i jego podwykonawców oraz inne osoby działające na jego zlecenie lub w jego imieniu szkody osobiste i majątkowe, wyrządzone osobom trzecim, w związku z wykonywaniem Umowy i zobowiązuje się do przejęcia obowiązku zapłaty kwot zasądzonych z tego tytułu od Zamawiającego lub osób upoważnionych do jego reprezentacji, pracowników i innych osób działających w imieniu Zamawiającego, łącznie z obowiązkiem zapłaty zasądzonych odsetek i kosztów postępowania sądowego.</w:t>
      </w:r>
    </w:p>
    <w:p w14:paraId="2DD91F87" w14:textId="6DFD95B7" w:rsidR="00451936" w:rsidRPr="00552C44" w:rsidRDefault="008E760B" w:rsidP="00552C44">
      <w:pPr>
        <w:numPr>
          <w:ilvl w:val="0"/>
          <w:numId w:val="2"/>
        </w:numPr>
        <w:spacing w:before="120" w:after="120"/>
        <w:ind w:left="426" w:hanging="426"/>
        <w:rPr>
          <w:rFonts w:asciiTheme="minorHAnsi" w:hAnsiTheme="minorHAnsi" w:cstheme="minorHAnsi"/>
          <w:color w:val="1F497D" w:themeColor="text2"/>
          <w:szCs w:val="22"/>
        </w:rPr>
      </w:pPr>
      <w:r w:rsidRPr="008E760B">
        <w:rPr>
          <w:rFonts w:asciiTheme="minorHAnsi" w:hAnsiTheme="minorHAnsi" w:cstheme="minorHAnsi"/>
          <w:szCs w:val="22"/>
        </w:rPr>
        <w:t xml:space="preserve"> </w:t>
      </w:r>
      <w:r w:rsidR="00451936" w:rsidRPr="00AA5607">
        <w:rPr>
          <w:rFonts w:asciiTheme="minorHAnsi" w:hAnsiTheme="minorHAnsi" w:cstheme="minorHAnsi"/>
          <w:szCs w:val="22"/>
        </w:rPr>
        <w:t>Wykonawca zapewnia, że przy wykonywaniu Przedmiotu Umowy będzie wykorzystywać jedynie materiały, dane i informacje oraz programy komputerowe, które są zgodne z obowiązującymi przepisami prawa oraz że wykonanie Przedmiotu Umowy nie spowoduje naruszenia praw osób trzecich, w szczególności majątkowych lub osobistych praw autorskich i praw pokrewnych, dóbr osobistych, praw do wizerunku, oraz ochrony danych osobowych. W przypadku, gdyby doszło do takiego naruszenia Wykonawca zaspokoi wszelkie roszczenia zgłaszane przez osoby trzecie oraz zwolni Zamawiającego z obowiązku zaspokojenia tych roszczeń, jak również zwróci Zamawiającemu w pełnej wysokości wraz z odsetkami ustawowymi wszelkie koszty poniesione przez niego wskutek uchybienia tym obowiązkom.</w:t>
      </w:r>
    </w:p>
    <w:p w14:paraId="0F17ED8C" w14:textId="3A5018ED" w:rsidR="006C2AB7" w:rsidRDefault="008E760B" w:rsidP="00296535">
      <w:pPr>
        <w:numPr>
          <w:ilvl w:val="0"/>
          <w:numId w:val="2"/>
        </w:numPr>
        <w:spacing w:after="120"/>
        <w:ind w:left="357" w:hanging="357"/>
      </w:pPr>
      <w:r w:rsidRPr="008E760B">
        <w:rPr>
          <w:rFonts w:asciiTheme="minorHAnsi" w:hAnsiTheme="minorHAnsi" w:cstheme="minorHAnsi"/>
          <w:szCs w:val="22"/>
        </w:rPr>
        <w:t xml:space="preserve">Wykonawca zobowiązuje się do dostarczenia Przedmiotu Umowy na swój koszt we wskazane </w:t>
      </w:r>
      <w:r w:rsidRPr="00D9081C">
        <w:t>przez Zamawiającego miejsce.</w:t>
      </w:r>
    </w:p>
    <w:p w14:paraId="729FA113" w14:textId="77777777" w:rsidR="002E1324" w:rsidRDefault="006C5254" w:rsidP="002F65F9">
      <w:pPr>
        <w:pStyle w:val="Nagwek1"/>
        <w:spacing w:before="120" w:after="120" w:line="300" w:lineRule="auto"/>
        <w:contextualSpacing w:val="0"/>
      </w:pPr>
      <w:r w:rsidRPr="009A7D8D">
        <w:t>§ 6</w:t>
      </w:r>
    </w:p>
    <w:p w14:paraId="2CF6180C" w14:textId="2F51DD32" w:rsidR="006C5254" w:rsidRPr="009A7D8D" w:rsidRDefault="006C5254" w:rsidP="002F65F9">
      <w:pPr>
        <w:pStyle w:val="Nagwek1"/>
        <w:spacing w:before="120" w:after="120" w:line="300" w:lineRule="auto"/>
        <w:contextualSpacing w:val="0"/>
      </w:pPr>
      <w:r w:rsidRPr="009A7D8D">
        <w:t>Tryb akceptacji, odbiory, gwarancje</w:t>
      </w:r>
    </w:p>
    <w:p w14:paraId="1AE7F025" w14:textId="4E7573AB" w:rsidR="0065793A" w:rsidRPr="00D9081C" w:rsidRDefault="0065793A" w:rsidP="004141DD">
      <w:pPr>
        <w:pStyle w:val="Akapitzlist"/>
        <w:numPr>
          <w:ilvl w:val="6"/>
          <w:numId w:val="2"/>
        </w:numPr>
        <w:tabs>
          <w:tab w:val="clear" w:pos="5040"/>
        </w:tabs>
        <w:spacing w:after="120"/>
        <w:ind w:left="357" w:hanging="357"/>
        <w:contextualSpacing w:val="0"/>
        <w:rPr>
          <w:rFonts w:asciiTheme="minorHAnsi" w:hAnsiTheme="minorHAnsi" w:cstheme="minorHAnsi"/>
          <w:szCs w:val="22"/>
        </w:rPr>
      </w:pPr>
      <w:r w:rsidRPr="00D9081C">
        <w:rPr>
          <w:rFonts w:asciiTheme="minorHAnsi" w:hAnsiTheme="minorHAnsi" w:cstheme="minorHAnsi"/>
          <w:szCs w:val="22"/>
        </w:rPr>
        <w:t>Za termin wykonania Przedmiotu Umowy uważa się dzień podpisania przez Zamawiającego protokołu odbioru bez zastrzeżeń, potwierdzającego wykonanie i dostarczenie Przedmiotu Umowy zgodnego z Umową i wolnego od wad, którego wzór stanowi załącznik nr 5 do Umowy.</w:t>
      </w:r>
    </w:p>
    <w:p w14:paraId="415F4C43" w14:textId="10895936" w:rsidR="0065793A" w:rsidRPr="00D9081C" w:rsidRDefault="0065793A" w:rsidP="00F77AE7">
      <w:pPr>
        <w:pStyle w:val="Akapitzlist"/>
        <w:numPr>
          <w:ilvl w:val="6"/>
          <w:numId w:val="2"/>
        </w:numPr>
        <w:tabs>
          <w:tab w:val="clear" w:pos="5040"/>
        </w:tabs>
        <w:spacing w:after="120"/>
        <w:ind w:left="357" w:hanging="357"/>
        <w:contextualSpacing w:val="0"/>
        <w:rPr>
          <w:rFonts w:asciiTheme="minorHAnsi" w:hAnsiTheme="minorHAnsi" w:cstheme="minorHAnsi"/>
          <w:szCs w:val="22"/>
        </w:rPr>
      </w:pPr>
      <w:r w:rsidRPr="00D9081C">
        <w:rPr>
          <w:rFonts w:asciiTheme="minorHAnsi" w:hAnsiTheme="minorHAnsi" w:cstheme="minorHAnsi"/>
          <w:szCs w:val="22"/>
        </w:rPr>
        <w:t xml:space="preserve"> Podpisanie protokołu odbioru nastąpi w terminie 3 dni roboczych od dnia otrzymania przez Zamawiającego Przedmiotu Umowy wraz z protokołem kontroli, wykonanym przez Wykonawcę, zgodnie z zapisami OPZ.</w:t>
      </w:r>
    </w:p>
    <w:p w14:paraId="3C928638" w14:textId="458CFB1F" w:rsidR="0065793A" w:rsidRPr="00D9081C" w:rsidRDefault="0065793A" w:rsidP="006A6029">
      <w:pPr>
        <w:pStyle w:val="Akapitzlist"/>
        <w:numPr>
          <w:ilvl w:val="6"/>
          <w:numId w:val="2"/>
        </w:numPr>
        <w:tabs>
          <w:tab w:val="clear" w:pos="5040"/>
        </w:tabs>
        <w:spacing w:after="120"/>
        <w:ind w:left="357" w:hanging="357"/>
        <w:contextualSpacing w:val="0"/>
        <w:rPr>
          <w:rFonts w:asciiTheme="minorHAnsi" w:hAnsiTheme="minorHAnsi" w:cstheme="minorHAnsi"/>
          <w:szCs w:val="22"/>
        </w:rPr>
      </w:pPr>
      <w:r w:rsidRPr="00D9081C">
        <w:rPr>
          <w:rFonts w:asciiTheme="minorHAnsi" w:hAnsiTheme="minorHAnsi" w:cstheme="minorHAnsi"/>
          <w:szCs w:val="22"/>
        </w:rPr>
        <w:t>Jeżeli w toku czynności odbioru Przedmiotu umowy zostaną stwierdzone wady, Zamawiającemu będą przysługiwały następujące uprawnienia, w przypadku:</w:t>
      </w:r>
    </w:p>
    <w:p w14:paraId="4C74B5B7" w14:textId="017AE091" w:rsidR="0065793A" w:rsidRPr="006F5487" w:rsidRDefault="0065793A" w:rsidP="00D9081C">
      <w:pPr>
        <w:pStyle w:val="Akapitzlist"/>
        <w:numPr>
          <w:ilvl w:val="0"/>
          <w:numId w:val="42"/>
        </w:numPr>
        <w:spacing w:after="120"/>
        <w:ind w:left="850" w:hanging="425"/>
        <w:contextualSpacing w:val="0"/>
        <w:rPr>
          <w:rFonts w:asciiTheme="minorHAnsi" w:hAnsiTheme="minorHAnsi" w:cstheme="minorHAnsi"/>
          <w:szCs w:val="22"/>
        </w:rPr>
      </w:pPr>
      <w:r w:rsidRPr="00292476">
        <w:rPr>
          <w:rFonts w:asciiTheme="minorHAnsi" w:hAnsiTheme="minorHAnsi" w:cstheme="minorHAnsi"/>
          <w:szCs w:val="22"/>
        </w:rPr>
        <w:t xml:space="preserve">wad nieistotnych nadających się do usunięcia – Zamawiający dokona odbioru, wyznaczając </w:t>
      </w:r>
      <w:r w:rsidRPr="006F5487">
        <w:rPr>
          <w:rFonts w:asciiTheme="minorHAnsi" w:hAnsiTheme="minorHAnsi" w:cstheme="minorHAnsi"/>
          <w:szCs w:val="22"/>
        </w:rPr>
        <w:t>jednocześnie termin na ich usunięcie;</w:t>
      </w:r>
    </w:p>
    <w:p w14:paraId="2FAC631A" w14:textId="784EEDF8" w:rsidR="0065793A" w:rsidRPr="00292476" w:rsidRDefault="0065793A" w:rsidP="00D9081C">
      <w:pPr>
        <w:pStyle w:val="Akapitzlist"/>
        <w:numPr>
          <w:ilvl w:val="0"/>
          <w:numId w:val="42"/>
        </w:numPr>
        <w:spacing w:after="120"/>
        <w:ind w:left="850" w:hanging="425"/>
        <w:contextualSpacing w:val="0"/>
        <w:rPr>
          <w:rFonts w:asciiTheme="minorHAnsi" w:hAnsiTheme="minorHAnsi" w:cstheme="minorHAnsi"/>
          <w:szCs w:val="22"/>
        </w:rPr>
      </w:pPr>
      <w:r w:rsidRPr="00292476">
        <w:rPr>
          <w:rFonts w:asciiTheme="minorHAnsi" w:hAnsiTheme="minorHAnsi" w:cstheme="minorHAnsi"/>
          <w:szCs w:val="22"/>
        </w:rPr>
        <w:lastRenderedPageBreak/>
        <w:t>wad istotnych nadających się do usunięcia – Zamawiający nie dokona odbioru, wyznaczając jednocześnie termin na ich usunięcie;</w:t>
      </w:r>
    </w:p>
    <w:p w14:paraId="0362976B" w14:textId="2ABC4214" w:rsidR="0065793A" w:rsidRPr="00292476" w:rsidRDefault="0065793A" w:rsidP="00D9081C">
      <w:pPr>
        <w:pStyle w:val="Akapitzlist"/>
        <w:numPr>
          <w:ilvl w:val="0"/>
          <w:numId w:val="42"/>
        </w:numPr>
        <w:spacing w:after="120"/>
        <w:ind w:left="850" w:hanging="425"/>
        <w:contextualSpacing w:val="0"/>
        <w:rPr>
          <w:rFonts w:asciiTheme="minorHAnsi" w:hAnsiTheme="minorHAnsi" w:cstheme="minorHAnsi"/>
          <w:szCs w:val="22"/>
        </w:rPr>
      </w:pPr>
      <w:r w:rsidRPr="00292476">
        <w:rPr>
          <w:rFonts w:asciiTheme="minorHAnsi" w:hAnsiTheme="minorHAnsi" w:cstheme="minorHAnsi"/>
          <w:szCs w:val="22"/>
        </w:rPr>
        <w:t>wad nie nadających się do usunięcia – Zamawiający będzie mógł:</w:t>
      </w:r>
    </w:p>
    <w:p w14:paraId="7BF7F2FC" w14:textId="162343D7" w:rsidR="00D431CD" w:rsidRPr="00C230D4" w:rsidRDefault="0065793A" w:rsidP="00D9081C">
      <w:pPr>
        <w:pStyle w:val="Akapitzlist"/>
        <w:numPr>
          <w:ilvl w:val="0"/>
          <w:numId w:val="43"/>
        </w:numPr>
        <w:spacing w:after="120"/>
        <w:ind w:left="1276" w:hanging="425"/>
        <w:contextualSpacing w:val="0"/>
        <w:rPr>
          <w:rFonts w:asciiTheme="minorHAnsi" w:eastAsia="Calibri" w:hAnsiTheme="minorHAnsi" w:cstheme="minorHAnsi"/>
          <w:color w:val="00000A"/>
          <w:szCs w:val="22"/>
          <w:lang w:eastAsia="en-US"/>
        </w:rPr>
      </w:pPr>
      <w:r w:rsidRPr="00C230D4">
        <w:rPr>
          <w:rFonts w:asciiTheme="minorHAnsi" w:eastAsia="Calibri" w:hAnsiTheme="minorHAnsi" w:cstheme="minorHAnsi"/>
          <w:color w:val="00000A"/>
          <w:szCs w:val="22"/>
          <w:lang w:eastAsia="en-US"/>
        </w:rPr>
        <w:t>obniżyć wynagrodzenie,</w:t>
      </w:r>
    </w:p>
    <w:p w14:paraId="360AC324" w14:textId="7370502E" w:rsidR="0065793A" w:rsidRPr="00C230D4" w:rsidRDefault="0065793A" w:rsidP="00D9081C">
      <w:pPr>
        <w:pStyle w:val="Akapitzlist"/>
        <w:numPr>
          <w:ilvl w:val="0"/>
          <w:numId w:val="43"/>
        </w:numPr>
        <w:spacing w:after="120"/>
        <w:ind w:left="1276" w:hanging="425"/>
        <w:contextualSpacing w:val="0"/>
        <w:rPr>
          <w:rFonts w:asciiTheme="minorHAnsi" w:eastAsia="Calibri" w:hAnsiTheme="minorHAnsi" w:cstheme="minorHAnsi"/>
          <w:color w:val="00000A"/>
          <w:szCs w:val="22"/>
          <w:lang w:eastAsia="en-US"/>
        </w:rPr>
      </w:pPr>
      <w:r w:rsidRPr="00C230D4">
        <w:rPr>
          <w:rFonts w:asciiTheme="minorHAnsi" w:eastAsia="Calibri" w:hAnsiTheme="minorHAnsi" w:cstheme="minorHAnsi"/>
          <w:color w:val="00000A"/>
          <w:szCs w:val="22"/>
          <w:lang w:eastAsia="en-US"/>
        </w:rPr>
        <w:t>a gdy uniemożliwiają użytkowanie zgodnie z przeznaczeniem – odstąpić od Umowy</w:t>
      </w:r>
      <w:r w:rsidR="00BE339A" w:rsidRPr="00C230D4">
        <w:rPr>
          <w:rFonts w:asciiTheme="minorHAnsi" w:eastAsia="Calibri" w:hAnsiTheme="minorHAnsi" w:cstheme="minorHAnsi"/>
          <w:color w:val="00000A"/>
          <w:szCs w:val="22"/>
          <w:lang w:eastAsia="en-US"/>
        </w:rPr>
        <w:t xml:space="preserve"> </w:t>
      </w:r>
      <w:r w:rsidRPr="00C230D4">
        <w:rPr>
          <w:rFonts w:asciiTheme="minorHAnsi" w:eastAsia="Calibri" w:hAnsiTheme="minorHAnsi" w:cstheme="minorHAnsi"/>
          <w:color w:val="00000A"/>
          <w:szCs w:val="22"/>
          <w:lang w:eastAsia="en-US"/>
        </w:rPr>
        <w:t>lub żądać wykonania przedmiotu odbioru po raz drugi, zachowując przy tym prawo do naliczania kar oraz do domagania się naprawienia szkody wynikłej ze zwłoki.</w:t>
      </w:r>
    </w:p>
    <w:p w14:paraId="026635F2" w14:textId="130A8E27" w:rsidR="0065793A" w:rsidRPr="00D9081C" w:rsidRDefault="0065793A" w:rsidP="00EF2F64">
      <w:pPr>
        <w:pStyle w:val="Akapitzlist"/>
        <w:numPr>
          <w:ilvl w:val="6"/>
          <w:numId w:val="2"/>
        </w:numPr>
        <w:tabs>
          <w:tab w:val="clear" w:pos="5040"/>
        </w:tabs>
        <w:spacing w:after="120"/>
        <w:ind w:left="357" w:hanging="357"/>
        <w:contextualSpacing w:val="0"/>
        <w:rPr>
          <w:rFonts w:asciiTheme="minorHAnsi" w:hAnsiTheme="minorHAnsi" w:cstheme="minorHAnsi"/>
          <w:szCs w:val="22"/>
        </w:rPr>
      </w:pPr>
      <w:r w:rsidRPr="00D9081C">
        <w:rPr>
          <w:rFonts w:asciiTheme="minorHAnsi" w:hAnsiTheme="minorHAnsi" w:cstheme="minorHAnsi"/>
          <w:szCs w:val="22"/>
        </w:rPr>
        <w:t xml:space="preserve"> Wykonawca udziela gwarancji na wykonany Przedmiot Umowy. Gwarancja na wykonany Przedmiot Umowy wynosi 12 miesięcy licząc od dnia podpisania protokołu odbioru.</w:t>
      </w:r>
    </w:p>
    <w:p w14:paraId="22326E8A" w14:textId="5E348848" w:rsidR="0065793A" w:rsidRPr="00D9081C" w:rsidRDefault="0065793A" w:rsidP="00336172">
      <w:pPr>
        <w:pStyle w:val="Akapitzlist"/>
        <w:numPr>
          <w:ilvl w:val="6"/>
          <w:numId w:val="2"/>
        </w:numPr>
        <w:tabs>
          <w:tab w:val="clear" w:pos="5040"/>
        </w:tabs>
        <w:spacing w:after="120"/>
        <w:ind w:left="357" w:hanging="357"/>
        <w:contextualSpacing w:val="0"/>
        <w:rPr>
          <w:rFonts w:asciiTheme="minorHAnsi" w:hAnsiTheme="minorHAnsi" w:cstheme="minorHAnsi"/>
          <w:szCs w:val="22"/>
        </w:rPr>
      </w:pPr>
      <w:r w:rsidRPr="00D9081C">
        <w:rPr>
          <w:rFonts w:asciiTheme="minorHAnsi" w:eastAsia="Calibri" w:hAnsiTheme="minorHAnsi" w:cstheme="minorHAnsi"/>
          <w:color w:val="00000A"/>
          <w:szCs w:val="22"/>
          <w:lang w:eastAsia="en-US"/>
        </w:rPr>
        <w:t xml:space="preserve"> </w:t>
      </w:r>
      <w:r w:rsidRPr="00D9081C">
        <w:rPr>
          <w:rFonts w:asciiTheme="minorHAnsi" w:hAnsiTheme="minorHAnsi" w:cstheme="minorHAnsi"/>
          <w:szCs w:val="22"/>
        </w:rPr>
        <w:t>Wykonawca odpowiada za wadę również po upływie okresu gwarancji, jeżeli Zamawiający powiadomi Wykonawcę o wadzie przed upływem tego okresu.</w:t>
      </w:r>
    </w:p>
    <w:p w14:paraId="5BDC0A6B" w14:textId="189462D7" w:rsidR="0065793A" w:rsidRPr="00D9081C" w:rsidRDefault="0065793A" w:rsidP="001C2E80">
      <w:pPr>
        <w:pStyle w:val="Akapitzlist"/>
        <w:numPr>
          <w:ilvl w:val="6"/>
          <w:numId w:val="2"/>
        </w:numPr>
        <w:tabs>
          <w:tab w:val="clear" w:pos="5040"/>
        </w:tabs>
        <w:spacing w:after="120"/>
        <w:ind w:left="357" w:hanging="357"/>
        <w:contextualSpacing w:val="0"/>
        <w:rPr>
          <w:rFonts w:asciiTheme="minorHAnsi" w:hAnsiTheme="minorHAnsi" w:cstheme="minorHAnsi"/>
          <w:szCs w:val="22"/>
        </w:rPr>
      </w:pPr>
      <w:r w:rsidRPr="00D9081C">
        <w:rPr>
          <w:rFonts w:asciiTheme="minorHAnsi" w:hAnsiTheme="minorHAnsi" w:cstheme="minorHAnsi"/>
          <w:szCs w:val="22"/>
        </w:rPr>
        <w:t>Okres gwarancji ulega przedłużeniu o czas naprawy/w przypadku wymiany Przedmiotu Umowy</w:t>
      </w:r>
      <w:r w:rsidR="00D9081C" w:rsidRPr="00D9081C">
        <w:rPr>
          <w:rFonts w:asciiTheme="minorHAnsi" w:hAnsiTheme="minorHAnsi" w:cstheme="minorHAnsi"/>
          <w:szCs w:val="22"/>
        </w:rPr>
        <w:t xml:space="preserve"> </w:t>
      </w:r>
      <w:r w:rsidRPr="00D9081C">
        <w:rPr>
          <w:rFonts w:asciiTheme="minorHAnsi" w:hAnsiTheme="minorHAnsi" w:cstheme="minorHAnsi"/>
          <w:szCs w:val="22"/>
        </w:rPr>
        <w:t>na nowe</w:t>
      </w:r>
      <w:r w:rsidR="0084499F" w:rsidRPr="00D9081C">
        <w:rPr>
          <w:rFonts w:asciiTheme="minorHAnsi" w:hAnsiTheme="minorHAnsi" w:cstheme="minorHAnsi"/>
          <w:szCs w:val="22"/>
        </w:rPr>
        <w:t>,</w:t>
      </w:r>
      <w:r w:rsidRPr="00D9081C">
        <w:rPr>
          <w:rFonts w:asciiTheme="minorHAnsi" w:hAnsiTheme="minorHAnsi" w:cstheme="minorHAnsi"/>
          <w:szCs w:val="22"/>
        </w:rPr>
        <w:t xml:space="preserve"> okres gwarancji biegnie na nowo od dnia dostarczenia Przedmiotu Umowy do miejsca wskazanego przez Zamawiającego.</w:t>
      </w:r>
    </w:p>
    <w:p w14:paraId="321AE4D1" w14:textId="5CB373C7" w:rsidR="0065793A" w:rsidRPr="00D9081C" w:rsidRDefault="0065793A" w:rsidP="00DD4A5C">
      <w:pPr>
        <w:pStyle w:val="Akapitzlist"/>
        <w:numPr>
          <w:ilvl w:val="6"/>
          <w:numId w:val="2"/>
        </w:numPr>
        <w:tabs>
          <w:tab w:val="clear" w:pos="5040"/>
        </w:tabs>
        <w:spacing w:after="120"/>
        <w:ind w:left="357" w:hanging="357"/>
        <w:contextualSpacing w:val="0"/>
        <w:rPr>
          <w:rFonts w:asciiTheme="minorHAnsi" w:hAnsiTheme="minorHAnsi" w:cstheme="minorHAnsi"/>
          <w:szCs w:val="22"/>
        </w:rPr>
      </w:pPr>
      <w:r w:rsidRPr="00D9081C">
        <w:rPr>
          <w:rFonts w:asciiTheme="minorHAnsi" w:hAnsiTheme="minorHAnsi" w:cstheme="minorHAnsi"/>
          <w:szCs w:val="22"/>
        </w:rPr>
        <w:t xml:space="preserve"> Zamawiający wykonując uprawnienia z tytułu gwarancji może zażądać od Wykonawcy bezpłatnego usunięcia wad w wyznaczonym terminie, bez względu na wysokość związanych z tym kosztów. W tym celu Zamawiający wezwie Wykonawcę pisemnie wskazując zakres i rozmiar koniecznych do usunięcia wad. W przypadku nieusunięcia wad w wyznaczonym przez Zamawiającego terminie, Zamawiający będzie mógł usunąć wady we własnym zakresie lub powierzyć usunięcie wady osobie trzeciej bez upoważnienia sądu, na ryzyko i koszt Wykonawcy, na co Wykonawca wyraża zgodę.</w:t>
      </w:r>
    </w:p>
    <w:p w14:paraId="541D49FD" w14:textId="144BD709" w:rsidR="0065793A" w:rsidRPr="00D9081C" w:rsidRDefault="0065793A" w:rsidP="00E05029">
      <w:pPr>
        <w:pStyle w:val="Akapitzlist"/>
        <w:numPr>
          <w:ilvl w:val="6"/>
          <w:numId w:val="2"/>
        </w:numPr>
        <w:tabs>
          <w:tab w:val="clear" w:pos="5040"/>
        </w:tabs>
        <w:spacing w:after="120"/>
        <w:ind w:left="357" w:hanging="357"/>
        <w:contextualSpacing w:val="0"/>
        <w:rPr>
          <w:rFonts w:asciiTheme="minorHAnsi" w:hAnsiTheme="minorHAnsi" w:cstheme="minorHAnsi"/>
          <w:szCs w:val="22"/>
        </w:rPr>
      </w:pPr>
      <w:r w:rsidRPr="00D9081C">
        <w:rPr>
          <w:rFonts w:asciiTheme="minorHAnsi" w:hAnsiTheme="minorHAnsi" w:cstheme="minorHAnsi"/>
          <w:szCs w:val="22"/>
        </w:rPr>
        <w:t xml:space="preserve"> Wykonawca ponosi wszelkie koszty związane z usuwaniem wad w ramach gwarancji, w szczególności koszty transportu naprawianego lub wymienianego Przedmiotu Umowy.</w:t>
      </w:r>
    </w:p>
    <w:p w14:paraId="658C6BFE" w14:textId="3C852B6B" w:rsidR="00FF47B1" w:rsidRPr="006014B5" w:rsidRDefault="0065793A" w:rsidP="00D9081C">
      <w:pPr>
        <w:pStyle w:val="Akapitzlist"/>
        <w:numPr>
          <w:ilvl w:val="6"/>
          <w:numId w:val="2"/>
        </w:numPr>
        <w:tabs>
          <w:tab w:val="clear" w:pos="5040"/>
        </w:tabs>
        <w:spacing w:after="120"/>
        <w:ind w:left="357" w:hanging="357"/>
        <w:contextualSpacing w:val="0"/>
      </w:pPr>
      <w:r w:rsidRPr="00E744F1">
        <w:rPr>
          <w:rFonts w:asciiTheme="minorHAnsi" w:hAnsiTheme="minorHAnsi" w:cstheme="minorHAnsi"/>
          <w:szCs w:val="22"/>
        </w:rPr>
        <w:t xml:space="preserve">Zamawiający może wykonywać uprawnienia z tytułu gwarancji niezależnie od uprawnień z tytułu </w:t>
      </w:r>
      <w:r w:rsidRPr="00E744F1">
        <w:t>rękojmi za wady Przedmiotu Umowy</w:t>
      </w:r>
      <w:r w:rsidR="00D9081C">
        <w:t>.</w:t>
      </w:r>
    </w:p>
    <w:p w14:paraId="1544C2CF" w14:textId="77777777" w:rsidR="002E1324" w:rsidRDefault="001B2978" w:rsidP="002F65F9">
      <w:pPr>
        <w:pStyle w:val="Nagwek1"/>
        <w:spacing w:before="120" w:after="120" w:line="300" w:lineRule="auto"/>
        <w:contextualSpacing w:val="0"/>
      </w:pPr>
      <w:r w:rsidRPr="009A7D8D">
        <w:t>§ 7</w:t>
      </w:r>
    </w:p>
    <w:p w14:paraId="37336FC8" w14:textId="0E740DDE" w:rsidR="001B2978" w:rsidRPr="009A7D8D" w:rsidRDefault="001B2978" w:rsidP="002F65F9">
      <w:pPr>
        <w:pStyle w:val="Nagwek1"/>
        <w:spacing w:before="120" w:after="120" w:line="300" w:lineRule="auto"/>
        <w:contextualSpacing w:val="0"/>
      </w:pPr>
      <w:r w:rsidRPr="009A7D8D">
        <w:t>Fakturowanie i rozliczanie</w:t>
      </w:r>
    </w:p>
    <w:p w14:paraId="63801534" w14:textId="1EFA84C7" w:rsidR="00854CD9" w:rsidRPr="009A7D8D" w:rsidRDefault="00173C8E" w:rsidP="00D9081C">
      <w:pPr>
        <w:pStyle w:val="Tekstpodstawowy2"/>
        <w:numPr>
          <w:ilvl w:val="2"/>
          <w:numId w:val="15"/>
        </w:numPr>
        <w:suppressAutoHyphens w:val="0"/>
        <w:spacing w:line="300" w:lineRule="auto"/>
        <w:ind w:left="357" w:hanging="357"/>
        <w:rPr>
          <w:rFonts w:asciiTheme="minorHAnsi" w:hAnsiTheme="minorHAnsi" w:cstheme="minorHAnsi"/>
          <w:szCs w:val="22"/>
        </w:rPr>
      </w:pPr>
      <w:r w:rsidRPr="009A7D8D">
        <w:rPr>
          <w:rFonts w:asciiTheme="minorHAnsi" w:hAnsiTheme="minorHAnsi" w:cstheme="minorHAnsi"/>
          <w:bCs/>
          <w:szCs w:val="22"/>
        </w:rPr>
        <w:t xml:space="preserve">Rozliczenie Wynagrodzenia za Przedmiot Umowy </w:t>
      </w:r>
      <w:r w:rsidRPr="009A7D8D">
        <w:rPr>
          <w:rFonts w:asciiTheme="minorHAnsi" w:hAnsiTheme="minorHAnsi" w:cstheme="minorHAnsi"/>
          <w:szCs w:val="22"/>
        </w:rPr>
        <w:t>nastąpi</w:t>
      </w:r>
      <w:r w:rsidR="002B714C" w:rsidRPr="009A7D8D">
        <w:rPr>
          <w:rFonts w:asciiTheme="minorHAnsi" w:hAnsiTheme="minorHAnsi" w:cstheme="minorHAnsi"/>
          <w:szCs w:val="22"/>
        </w:rPr>
        <w:t xml:space="preserve"> </w:t>
      </w:r>
      <w:r w:rsidR="00B231D5" w:rsidRPr="009A7D8D">
        <w:rPr>
          <w:rFonts w:asciiTheme="minorHAnsi" w:hAnsiTheme="minorHAnsi" w:cstheme="minorHAnsi"/>
          <w:szCs w:val="22"/>
        </w:rPr>
        <w:t xml:space="preserve">na podstawie </w:t>
      </w:r>
      <w:r w:rsidRPr="009A7D8D">
        <w:rPr>
          <w:rFonts w:asciiTheme="minorHAnsi" w:hAnsiTheme="minorHAnsi" w:cstheme="minorHAnsi"/>
          <w:szCs w:val="22"/>
        </w:rPr>
        <w:t>faktur</w:t>
      </w:r>
      <w:r w:rsidR="0084499F">
        <w:rPr>
          <w:rFonts w:asciiTheme="minorHAnsi" w:hAnsiTheme="minorHAnsi" w:cstheme="minorHAnsi"/>
          <w:szCs w:val="22"/>
        </w:rPr>
        <w:t>y</w:t>
      </w:r>
      <w:r w:rsidR="00B231D5" w:rsidRPr="009A7D8D">
        <w:rPr>
          <w:rFonts w:asciiTheme="minorHAnsi" w:hAnsiTheme="minorHAnsi" w:cstheme="minorHAnsi"/>
          <w:szCs w:val="22"/>
        </w:rPr>
        <w:t xml:space="preserve"> </w:t>
      </w:r>
      <w:r w:rsidR="002B714C" w:rsidRPr="009A7D8D">
        <w:rPr>
          <w:rFonts w:asciiTheme="minorHAnsi" w:hAnsiTheme="minorHAnsi" w:cstheme="minorHAnsi"/>
          <w:szCs w:val="22"/>
        </w:rPr>
        <w:t>w wysokości wynagrodzenia określone</w:t>
      </w:r>
      <w:r w:rsidR="0017252E">
        <w:rPr>
          <w:rFonts w:asciiTheme="minorHAnsi" w:hAnsiTheme="minorHAnsi" w:cstheme="minorHAnsi"/>
          <w:szCs w:val="22"/>
        </w:rPr>
        <w:t>j</w:t>
      </w:r>
      <w:r w:rsidR="002B714C" w:rsidRPr="009A7D8D">
        <w:rPr>
          <w:rFonts w:asciiTheme="minorHAnsi" w:hAnsiTheme="minorHAnsi" w:cstheme="minorHAnsi"/>
          <w:szCs w:val="22"/>
        </w:rPr>
        <w:t xml:space="preserve"> w § 3 umowy</w:t>
      </w:r>
      <w:r w:rsidR="002B714C" w:rsidRPr="009A7D8D">
        <w:rPr>
          <w:rFonts w:asciiTheme="minorHAnsi" w:hAnsiTheme="minorHAnsi" w:cstheme="minorHAnsi"/>
          <w:b/>
          <w:bCs/>
          <w:szCs w:val="22"/>
        </w:rPr>
        <w:t xml:space="preserve">, </w:t>
      </w:r>
      <w:r w:rsidRPr="009A7D8D">
        <w:rPr>
          <w:rFonts w:asciiTheme="minorHAnsi" w:hAnsiTheme="minorHAnsi" w:cstheme="minorHAnsi"/>
          <w:szCs w:val="22"/>
        </w:rPr>
        <w:t>na podstawie protokoł</w:t>
      </w:r>
      <w:r w:rsidR="0017252E">
        <w:rPr>
          <w:rFonts w:asciiTheme="minorHAnsi" w:hAnsiTheme="minorHAnsi" w:cstheme="minorHAnsi"/>
          <w:szCs w:val="22"/>
        </w:rPr>
        <w:t>u</w:t>
      </w:r>
      <w:r w:rsidRPr="009A7D8D">
        <w:rPr>
          <w:rFonts w:asciiTheme="minorHAnsi" w:hAnsiTheme="minorHAnsi" w:cstheme="minorHAnsi"/>
          <w:szCs w:val="22"/>
        </w:rPr>
        <w:t xml:space="preserve"> odbioru, zgodnie z trybem i zasadami określonymi w </w:t>
      </w:r>
      <w:r w:rsidR="003B03FA" w:rsidRPr="009A7D8D">
        <w:rPr>
          <w:rFonts w:asciiTheme="minorHAnsi" w:hAnsiTheme="minorHAnsi" w:cstheme="minorHAnsi"/>
          <w:szCs w:val="22"/>
        </w:rPr>
        <w:t xml:space="preserve">załączniku </w:t>
      </w:r>
      <w:r w:rsidR="00A747FC" w:rsidRPr="009A7D8D">
        <w:rPr>
          <w:rFonts w:asciiTheme="minorHAnsi" w:hAnsiTheme="minorHAnsi" w:cstheme="minorHAnsi"/>
          <w:szCs w:val="22"/>
        </w:rPr>
        <w:t>4</w:t>
      </w:r>
      <w:r w:rsidRPr="009A7D8D">
        <w:rPr>
          <w:rFonts w:asciiTheme="minorHAnsi" w:hAnsiTheme="minorHAnsi" w:cstheme="minorHAnsi"/>
          <w:szCs w:val="22"/>
        </w:rPr>
        <w:t xml:space="preserve"> </w:t>
      </w:r>
      <w:r w:rsidR="003B03FA" w:rsidRPr="009A7D8D">
        <w:rPr>
          <w:rFonts w:asciiTheme="minorHAnsi" w:hAnsiTheme="minorHAnsi" w:cstheme="minorHAnsi"/>
          <w:szCs w:val="22"/>
        </w:rPr>
        <w:t xml:space="preserve">do </w:t>
      </w:r>
      <w:r w:rsidRPr="009A7D8D">
        <w:rPr>
          <w:rFonts w:asciiTheme="minorHAnsi" w:hAnsiTheme="minorHAnsi" w:cstheme="minorHAnsi"/>
          <w:szCs w:val="22"/>
        </w:rPr>
        <w:t>Umowy</w:t>
      </w:r>
      <w:r w:rsidR="002B714C" w:rsidRPr="009A7D8D">
        <w:rPr>
          <w:rFonts w:asciiTheme="minorHAnsi" w:hAnsiTheme="minorHAnsi" w:cstheme="minorHAnsi"/>
          <w:szCs w:val="22"/>
        </w:rPr>
        <w:t>.</w:t>
      </w:r>
      <w:bookmarkStart w:id="5" w:name="_Hlk201051842"/>
    </w:p>
    <w:bookmarkEnd w:id="5"/>
    <w:p w14:paraId="43BA48BA" w14:textId="77777777" w:rsidR="00854CD9" w:rsidRPr="009A7D8D" w:rsidRDefault="00854CD9" w:rsidP="00D9081C">
      <w:pPr>
        <w:numPr>
          <w:ilvl w:val="0"/>
          <w:numId w:val="28"/>
        </w:numPr>
        <w:suppressAutoHyphens w:val="0"/>
        <w:spacing w:after="120"/>
        <w:ind w:left="357" w:hanging="357"/>
        <w:rPr>
          <w:rFonts w:eastAsia="Calibri"/>
        </w:rPr>
      </w:pPr>
      <w:r w:rsidRPr="009A7D8D">
        <w:rPr>
          <w:rFonts w:eastAsia="Calibri"/>
        </w:rPr>
        <w:t>Zamawiający oświadcza, że:</w:t>
      </w:r>
    </w:p>
    <w:p w14:paraId="5C84E36E" w14:textId="77777777" w:rsidR="00854CD9" w:rsidRPr="009A7D8D" w:rsidRDefault="00854CD9" w:rsidP="00D9081C">
      <w:pPr>
        <w:numPr>
          <w:ilvl w:val="0"/>
          <w:numId w:val="29"/>
        </w:numPr>
        <w:suppressAutoHyphens w:val="0"/>
        <w:spacing w:after="120"/>
        <w:ind w:left="850" w:hanging="425"/>
        <w:rPr>
          <w:rFonts w:eastAsia="Calibri"/>
        </w:rPr>
      </w:pPr>
      <w:r w:rsidRPr="009A7D8D">
        <w:rPr>
          <w:rFonts w:eastAsia="Calibri"/>
        </w:rPr>
        <w:t xml:space="preserve">w przypadku, gdy Wykonawca stanie się podatnikiem podatku od towarów i usług to dokona płatności za wykonany Przedmiot umowy z zastosowaniem mechanizmu podzielonej </w:t>
      </w:r>
      <w:r w:rsidRPr="009A7D8D">
        <w:rPr>
          <w:rFonts w:eastAsia="Calibri"/>
        </w:rPr>
        <w:lastRenderedPageBreak/>
        <w:t>płatności/ płatność za wykonany Przedmiot Umowy dokonana będzie z zastosowaniem mechanizmu podzielonej płatności</w:t>
      </w:r>
      <w:r w:rsidRPr="009A7D8D">
        <w:rPr>
          <w:rFonts w:eastAsia="Calibri"/>
          <w:vertAlign w:val="superscript"/>
        </w:rPr>
        <w:footnoteReference w:id="4"/>
      </w:r>
      <w:r w:rsidRPr="009A7D8D">
        <w:rPr>
          <w:rFonts w:eastAsia="Calibri"/>
          <w:vertAlign w:val="superscript"/>
        </w:rPr>
        <w:t xml:space="preserve"> </w:t>
      </w:r>
      <w:r w:rsidRPr="009A7D8D">
        <w:rPr>
          <w:rFonts w:eastAsia="Calibri"/>
        </w:rPr>
        <w:t>,</w:t>
      </w:r>
    </w:p>
    <w:p w14:paraId="7115E752" w14:textId="266D0686" w:rsidR="00854CD9" w:rsidRPr="009A7D8D" w:rsidRDefault="00854CD9" w:rsidP="00D9081C">
      <w:pPr>
        <w:numPr>
          <w:ilvl w:val="0"/>
          <w:numId w:val="29"/>
        </w:numPr>
        <w:suppressAutoHyphens w:val="0"/>
        <w:spacing w:after="120"/>
        <w:ind w:left="850" w:hanging="425"/>
        <w:rPr>
          <w:rFonts w:eastAsia="Calibri"/>
        </w:rPr>
      </w:pPr>
      <w:r w:rsidRPr="009A7D8D">
        <w:rPr>
          <w:rFonts w:eastAsia="Calibri"/>
        </w:rPr>
        <w:t>posiada status dużego przedsiębiorcy w rozumieniu art. 4 pkt 6 ustawy z dnia 8 marca 2013 r. o przeciwdziałaniu nadmiernym opóźnieniom w transakcjach handlowych.</w:t>
      </w:r>
    </w:p>
    <w:p w14:paraId="7058385C" w14:textId="77777777" w:rsidR="00854CD9" w:rsidRPr="009A7D8D" w:rsidRDefault="00854CD9" w:rsidP="00D9081C">
      <w:pPr>
        <w:numPr>
          <w:ilvl w:val="0"/>
          <w:numId w:val="28"/>
        </w:numPr>
        <w:suppressAutoHyphens w:val="0"/>
        <w:spacing w:after="120"/>
        <w:ind w:left="357" w:hanging="357"/>
        <w:rPr>
          <w:rFonts w:eastAsia="Calibri"/>
        </w:rPr>
      </w:pPr>
      <w:r w:rsidRPr="009A7D8D">
        <w:rPr>
          <w:rFonts w:eastAsia="Calibri"/>
        </w:rPr>
        <w:t>Wykonawca oświadcza, że:</w:t>
      </w:r>
    </w:p>
    <w:p w14:paraId="03772021" w14:textId="77777777" w:rsidR="00854CD9" w:rsidRPr="009A7D8D" w:rsidRDefault="00854CD9" w:rsidP="002F65F9">
      <w:pPr>
        <w:numPr>
          <w:ilvl w:val="1"/>
          <w:numId w:val="30"/>
        </w:numPr>
        <w:suppressAutoHyphens w:val="0"/>
        <w:spacing w:after="120"/>
        <w:ind w:left="850" w:hanging="425"/>
        <w:rPr>
          <w:rFonts w:eastAsia="Calibri"/>
          <w:bCs/>
          <w:iCs/>
        </w:rPr>
      </w:pPr>
      <w:proofErr w:type="spellStart"/>
      <w:r w:rsidRPr="009A7D8D">
        <w:rPr>
          <w:rFonts w:eastAsia="Calibri"/>
          <w:bCs/>
          <w:iCs/>
          <w:lang w:val="x-none"/>
        </w:rPr>
        <w:t>wskaz</w:t>
      </w:r>
      <w:r w:rsidRPr="009A7D8D">
        <w:rPr>
          <w:rFonts w:eastAsia="Calibri"/>
          <w:bCs/>
          <w:iCs/>
        </w:rPr>
        <w:t>a</w:t>
      </w:r>
      <w:r w:rsidRPr="009A7D8D">
        <w:rPr>
          <w:rFonts w:eastAsia="Calibri"/>
          <w:bCs/>
          <w:iCs/>
          <w:lang w:val="x-none"/>
        </w:rPr>
        <w:t>ny</w:t>
      </w:r>
      <w:proofErr w:type="spellEnd"/>
      <w:r w:rsidRPr="009A7D8D">
        <w:rPr>
          <w:rFonts w:eastAsia="Calibri"/>
          <w:bCs/>
          <w:iCs/>
          <w:lang w:val="x-none"/>
        </w:rPr>
        <w:t xml:space="preserve"> w fakturze rachunek bankowy jest rachunkiem rozliczeniowym, służącym wyłącznie w</w:t>
      </w:r>
      <w:r w:rsidRPr="009A7D8D">
        <w:rPr>
          <w:rFonts w:eastAsia="Calibri"/>
          <w:bCs/>
          <w:iCs/>
        </w:rPr>
        <w:t> </w:t>
      </w:r>
      <w:r w:rsidRPr="009A7D8D">
        <w:rPr>
          <w:rFonts w:eastAsia="Calibri"/>
          <w:bCs/>
          <w:iCs/>
          <w:lang w:val="x-none"/>
        </w:rPr>
        <w:t>celu rozliczeń z tytułu prowadzonej przez niego działalności gospodarczej</w:t>
      </w:r>
      <w:r w:rsidRPr="009A7D8D">
        <w:rPr>
          <w:rFonts w:eastAsia="Calibri"/>
          <w:bCs/>
          <w:iCs/>
          <w:vertAlign w:val="superscript"/>
          <w:lang w:val="x-none"/>
        </w:rPr>
        <w:footnoteReference w:id="5"/>
      </w:r>
      <w:r w:rsidRPr="009A7D8D">
        <w:rPr>
          <w:rFonts w:eastAsia="Calibri"/>
          <w:bCs/>
          <w:iCs/>
        </w:rPr>
        <w:t>,</w:t>
      </w:r>
    </w:p>
    <w:p w14:paraId="0C184B76" w14:textId="77777777" w:rsidR="00854CD9" w:rsidRPr="009A7D8D" w:rsidRDefault="00854CD9" w:rsidP="002F65F9">
      <w:pPr>
        <w:numPr>
          <w:ilvl w:val="1"/>
          <w:numId w:val="30"/>
        </w:numPr>
        <w:suppressAutoHyphens w:val="0"/>
        <w:spacing w:after="120"/>
        <w:ind w:left="850" w:hanging="425"/>
        <w:rPr>
          <w:rFonts w:eastAsia="Calibri"/>
          <w:bCs/>
          <w:iCs/>
        </w:rPr>
      </w:pPr>
      <w:r w:rsidRPr="009A7D8D">
        <w:rPr>
          <w:rFonts w:eastAsia="Calibri"/>
        </w:rPr>
        <w:t>nie posiada statusu / posiada status</w:t>
      </w:r>
      <w:r w:rsidRPr="009A7D8D">
        <w:rPr>
          <w:rFonts w:eastAsia="Calibri"/>
          <w:vertAlign w:val="superscript"/>
        </w:rPr>
        <w:footnoteReference w:id="6"/>
      </w:r>
      <w:r w:rsidRPr="009A7D8D">
        <w:rPr>
          <w:rFonts w:eastAsia="Calibri"/>
        </w:rPr>
        <w:t xml:space="preserve"> dużego przedsiębiorcy w rozumieniu art. 4 pkt 6 ustawy z dnia 8 marca 2013 r. o przeciwdziałaniu nadmiernym opóźnieniom w transakcjach handlowych</w:t>
      </w:r>
      <w:r w:rsidRPr="009A7D8D">
        <w:rPr>
          <w:rFonts w:eastAsia="Calibri"/>
          <w:bCs/>
          <w:iCs/>
        </w:rPr>
        <w:t>,</w:t>
      </w:r>
    </w:p>
    <w:p w14:paraId="1B13AD8F" w14:textId="77777777" w:rsidR="00854CD9" w:rsidRPr="009A7D8D" w:rsidRDefault="00854CD9" w:rsidP="002F65F9">
      <w:pPr>
        <w:numPr>
          <w:ilvl w:val="1"/>
          <w:numId w:val="30"/>
        </w:numPr>
        <w:suppressAutoHyphens w:val="0"/>
        <w:spacing w:after="120"/>
        <w:ind w:left="850" w:hanging="425"/>
        <w:rPr>
          <w:rFonts w:eastAsia="Calibri"/>
          <w:bCs/>
          <w:iCs/>
        </w:rPr>
      </w:pPr>
      <w:r w:rsidRPr="009A7D8D">
        <w:rPr>
          <w:rFonts w:eastAsia="Calibri"/>
          <w:bCs/>
        </w:rPr>
        <w:t>jest/nie jest</w:t>
      </w:r>
      <w:r w:rsidRPr="009A7D8D">
        <w:rPr>
          <w:rFonts w:eastAsia="Calibri"/>
          <w:bCs/>
          <w:vertAlign w:val="superscript"/>
        </w:rPr>
        <w:footnoteReference w:id="7"/>
      </w:r>
      <w:r w:rsidRPr="009A7D8D">
        <w:rPr>
          <w:rFonts w:eastAsia="Calibri"/>
          <w:bCs/>
        </w:rPr>
        <w:t xml:space="preserve"> zarejestrowany w Rzeczypospolitej Polskiej jako czynny podmiot podlegający podatkowi od towarów i usług,</w:t>
      </w:r>
    </w:p>
    <w:p w14:paraId="1FB836B7" w14:textId="77777777" w:rsidR="002F65F9" w:rsidRPr="002F65F9" w:rsidRDefault="00854CD9" w:rsidP="00986CB2">
      <w:pPr>
        <w:numPr>
          <w:ilvl w:val="1"/>
          <w:numId w:val="30"/>
        </w:numPr>
        <w:suppressAutoHyphens w:val="0"/>
        <w:spacing w:after="120"/>
        <w:ind w:left="850" w:hanging="425"/>
        <w:rPr>
          <w:rFonts w:eastAsia="Calibri"/>
        </w:rPr>
      </w:pPr>
      <w:r w:rsidRPr="002F65F9">
        <w:rPr>
          <w:rFonts w:eastAsia="Calibri"/>
          <w:bCs/>
        </w:rPr>
        <w:t xml:space="preserve">wystawia faktury w </w:t>
      </w:r>
      <w:bookmarkStart w:id="6" w:name="_Hlk217384499"/>
      <w:r w:rsidRPr="002F65F9">
        <w:rPr>
          <w:rFonts w:eastAsia="Calibri"/>
          <w:bCs/>
        </w:rPr>
        <w:t xml:space="preserve">Krajowym Systemie e-Faktur zwanym dalej </w:t>
      </w:r>
      <w:proofErr w:type="spellStart"/>
      <w:r w:rsidRPr="002F65F9">
        <w:rPr>
          <w:rFonts w:eastAsia="Calibri"/>
          <w:bCs/>
        </w:rPr>
        <w:t>KSeF</w:t>
      </w:r>
      <w:bookmarkEnd w:id="6"/>
      <w:proofErr w:type="spellEnd"/>
      <w:r w:rsidR="002F65F9">
        <w:rPr>
          <w:rFonts w:eastAsia="Calibri"/>
          <w:bCs/>
        </w:rPr>
        <w:t xml:space="preserve"> </w:t>
      </w:r>
    </w:p>
    <w:p w14:paraId="2A18C547" w14:textId="77777777" w:rsidR="002F65F9" w:rsidRDefault="00854CD9" w:rsidP="002F65F9">
      <w:pPr>
        <w:suppressAutoHyphens w:val="0"/>
        <w:spacing w:after="120"/>
        <w:ind w:left="850"/>
        <w:rPr>
          <w:rFonts w:eastAsia="Calibri"/>
        </w:rPr>
      </w:pPr>
      <w:r w:rsidRPr="002F65F9">
        <w:rPr>
          <w:rFonts w:eastAsia="Calibri"/>
          <w:bCs/>
        </w:rPr>
        <w:t xml:space="preserve">będzie wystawiał faktury w Krajowym Systemie e-Faktur zwanym dalej </w:t>
      </w:r>
      <w:proofErr w:type="spellStart"/>
      <w:r w:rsidRPr="002F65F9">
        <w:rPr>
          <w:rFonts w:eastAsia="Calibri"/>
          <w:bCs/>
        </w:rPr>
        <w:t>KSeF</w:t>
      </w:r>
      <w:proofErr w:type="spellEnd"/>
      <w:r w:rsidRPr="002F65F9">
        <w:rPr>
          <w:rFonts w:eastAsia="Calibri"/>
          <w:bCs/>
        </w:rPr>
        <w:t xml:space="preserve"> od dnia …………………</w:t>
      </w:r>
      <w:r w:rsidRPr="002F65F9">
        <w:rPr>
          <w:rFonts w:eastAsia="Calibri"/>
        </w:rPr>
        <w:t>.</w:t>
      </w:r>
    </w:p>
    <w:p w14:paraId="68BB335E" w14:textId="22296BC9" w:rsidR="00854CD9" w:rsidRPr="009A7D8D" w:rsidRDefault="00854CD9" w:rsidP="002F65F9">
      <w:pPr>
        <w:suppressAutoHyphens w:val="0"/>
        <w:spacing w:after="120"/>
        <w:ind w:left="850"/>
        <w:rPr>
          <w:rFonts w:eastAsia="Calibri"/>
          <w:bCs/>
          <w:iCs/>
        </w:rPr>
      </w:pPr>
      <w:r w:rsidRPr="009A7D8D">
        <w:rPr>
          <w:rFonts w:eastAsia="Calibri"/>
        </w:rPr>
        <w:t xml:space="preserve">nie będzie wystawiał faktur w </w:t>
      </w:r>
      <w:r w:rsidRPr="009A7D8D">
        <w:rPr>
          <w:rFonts w:eastAsia="Calibri"/>
          <w:bCs/>
        </w:rPr>
        <w:t xml:space="preserve">Krajowym Systemie e-Faktur zwanym dalej </w:t>
      </w:r>
      <w:proofErr w:type="spellStart"/>
      <w:r w:rsidRPr="009A7D8D">
        <w:rPr>
          <w:rFonts w:eastAsia="Calibri"/>
          <w:bCs/>
        </w:rPr>
        <w:t>KSeF</w:t>
      </w:r>
      <w:proofErr w:type="spellEnd"/>
      <w:r w:rsidRPr="009A7D8D">
        <w:rPr>
          <w:rFonts w:eastAsia="Calibri"/>
          <w:bCs/>
          <w:vertAlign w:val="superscript"/>
        </w:rPr>
        <w:footnoteReference w:id="8"/>
      </w:r>
      <w:r w:rsidRPr="009A7D8D">
        <w:rPr>
          <w:rFonts w:eastAsia="Calibri"/>
          <w:bCs/>
        </w:rPr>
        <w:t>.</w:t>
      </w:r>
    </w:p>
    <w:p w14:paraId="70AE90AF" w14:textId="50F22772" w:rsidR="00854CD9" w:rsidRPr="009A7D8D" w:rsidRDefault="00854CD9" w:rsidP="002F65F9">
      <w:pPr>
        <w:spacing w:after="120"/>
        <w:ind w:left="425"/>
        <w:rPr>
          <w:rFonts w:eastAsia="Calibri"/>
        </w:rPr>
      </w:pPr>
      <w:r w:rsidRPr="009A7D8D">
        <w:rPr>
          <w:rFonts w:eastAsia="Calibri"/>
        </w:rPr>
        <w:t xml:space="preserve">W przypadku, gdy zgodnie z obowiązującymi przepisami Wykonawca nie jest zobowiązany do wystawiania faktur za pośrednictwem </w:t>
      </w:r>
      <w:proofErr w:type="spellStart"/>
      <w:r w:rsidRPr="009A7D8D">
        <w:rPr>
          <w:rFonts w:eastAsia="Calibri"/>
        </w:rPr>
        <w:t>KSef</w:t>
      </w:r>
      <w:proofErr w:type="spellEnd"/>
      <w:r w:rsidRPr="009A7D8D">
        <w:rPr>
          <w:rFonts w:eastAsia="Calibri"/>
        </w:rPr>
        <w:t>, faktury będą przesyłane w formie elektronicznej w formacie pliku PDF za pośrednictwem poczty elektronicznej z adresu e-mail Wykonawcy ………………………</w:t>
      </w:r>
      <w:proofErr w:type="gramStart"/>
      <w:r w:rsidRPr="009A7D8D">
        <w:rPr>
          <w:rFonts w:eastAsia="Calibri"/>
        </w:rPr>
        <w:t>…….</w:t>
      </w:r>
      <w:proofErr w:type="gramEnd"/>
      <w:r w:rsidRPr="009A7D8D">
        <w:rPr>
          <w:rFonts w:eastAsia="Calibri"/>
        </w:rPr>
        <w:t xml:space="preserve">. na adres e-mail </w:t>
      </w:r>
      <w:hyperlink r:id="rId11" w:history="1">
        <w:r w:rsidRPr="009A7D8D">
          <w:rPr>
            <w:rStyle w:val="Hipercze"/>
            <w:rFonts w:eastAsia="Calibri"/>
          </w:rPr>
          <w:t>kontakt@zzw.waw.pl</w:t>
        </w:r>
      </w:hyperlink>
      <w:r w:rsidRPr="009A7D8D">
        <w:rPr>
          <w:rFonts w:eastAsia="Calibri"/>
        </w:rPr>
        <w:t xml:space="preserve">. Za dzień otrzymania faktury uznaje się dzień potwierdzenia otrzymania wiadomości zawierającej fakturę w formacie pliku PDF na adres e-mail </w:t>
      </w:r>
      <w:hyperlink r:id="rId12" w:history="1">
        <w:r w:rsidRPr="009A7D8D">
          <w:rPr>
            <w:rStyle w:val="Hipercze"/>
            <w:rFonts w:eastAsia="Calibri"/>
          </w:rPr>
          <w:t>kontakt@zzw.waw.pl</w:t>
        </w:r>
      </w:hyperlink>
      <w:r w:rsidRPr="009A7D8D">
        <w:rPr>
          <w:rFonts w:eastAsia="Calibri"/>
        </w:rPr>
        <w:t>.</w:t>
      </w:r>
      <w:r w:rsidRPr="009A7D8D">
        <w:t xml:space="preserve"> </w:t>
      </w:r>
      <w:bookmarkStart w:id="7" w:name="_Hlk219279017"/>
      <w:r w:rsidRPr="009A7D8D">
        <w:t>Wykonawca zastosuje automatyczne potwierdzenie odbioru.</w:t>
      </w:r>
      <w:bookmarkEnd w:id="7"/>
      <w:r w:rsidRPr="009A7D8D">
        <w:t xml:space="preserve"> </w:t>
      </w:r>
      <w:r w:rsidRPr="009A7D8D">
        <w:rPr>
          <w:rFonts w:eastAsia="Calibri"/>
        </w:rPr>
        <w:t>Zapłata wynagrodzenia nastąpi na podstawie prawidłowo wystawionej faktury w terminie 21 dni liczonym od pierwszego dnia roboczego po dniu jej otrzymania</w:t>
      </w:r>
      <w:r w:rsidRPr="009A7D8D">
        <w:rPr>
          <w:rStyle w:val="Odwoaniedokomentarza"/>
          <w:rFonts w:eastAsia="Calibri"/>
          <w:sz w:val="24"/>
          <w:szCs w:val="24"/>
        </w:rPr>
        <w:t>,</w:t>
      </w:r>
      <w:r w:rsidRPr="009A7D8D">
        <w:rPr>
          <w:rFonts w:eastAsia="Calibri"/>
        </w:rPr>
        <w:t xml:space="preserve"> na rachunek bankowy Wykonawcy wskazany w fakturze.</w:t>
      </w:r>
      <w:r w:rsidRPr="009A7D8D">
        <w:t xml:space="preserve"> Prawidłowo wystawiona faktura to faktura wystawiona zgodnie z przepisami prawa oraz prawidłowa pod względem formalnym i rachunkowym oraz zawierająca numer umowy, na podstawie której jest wystawiona.</w:t>
      </w:r>
    </w:p>
    <w:p w14:paraId="73F18D38" w14:textId="77777777" w:rsidR="00854CD9" w:rsidRPr="009A7D8D" w:rsidRDefault="00854CD9" w:rsidP="002F65F9">
      <w:pPr>
        <w:numPr>
          <w:ilvl w:val="0"/>
          <w:numId w:val="28"/>
        </w:numPr>
        <w:suppressAutoHyphens w:val="0"/>
        <w:spacing w:after="120"/>
        <w:ind w:left="357" w:hanging="357"/>
        <w:rPr>
          <w:rFonts w:eastAsia="Calibri"/>
        </w:rPr>
      </w:pPr>
      <w:r w:rsidRPr="009A7D8D">
        <w:rPr>
          <w:rFonts w:eastAsia="Calibri"/>
        </w:rPr>
        <w:t xml:space="preserve">Fakturę należy wystawić na rzecz: </w:t>
      </w:r>
    </w:p>
    <w:p w14:paraId="14C3A318" w14:textId="77777777" w:rsidR="00854CD9" w:rsidRPr="009A7D8D" w:rsidRDefault="00854CD9" w:rsidP="002F65F9">
      <w:pPr>
        <w:pStyle w:val="Akapitzlist"/>
        <w:spacing w:after="120"/>
        <w:ind w:left="425"/>
        <w:contextualSpacing w:val="0"/>
      </w:pPr>
      <w:r w:rsidRPr="009A7D8D">
        <w:rPr>
          <w:rFonts w:eastAsia="Calibri"/>
        </w:rPr>
        <w:t xml:space="preserve">Nabywca (podmiot2): </w:t>
      </w:r>
      <w:r w:rsidRPr="009A7D8D">
        <w:t>Miasto Stołeczne Warszawa</w:t>
      </w:r>
    </w:p>
    <w:p w14:paraId="30548C0A" w14:textId="77777777" w:rsidR="00854CD9" w:rsidRPr="009A7D8D" w:rsidRDefault="00854CD9" w:rsidP="002F65F9">
      <w:pPr>
        <w:spacing w:after="120"/>
        <w:ind w:left="425"/>
        <w:rPr>
          <w:rFonts w:eastAsia="Calibri"/>
        </w:rPr>
      </w:pPr>
      <w:r w:rsidRPr="009A7D8D">
        <w:rPr>
          <w:rFonts w:eastAsia="Calibri"/>
        </w:rPr>
        <w:lastRenderedPageBreak/>
        <w:t>Pl. Bankowy 3/5, 00-950 Warszawa</w:t>
      </w:r>
    </w:p>
    <w:p w14:paraId="368D1794" w14:textId="77777777" w:rsidR="00854CD9" w:rsidRPr="009A7D8D" w:rsidRDefault="00854CD9" w:rsidP="002F65F9">
      <w:pPr>
        <w:spacing w:after="120"/>
        <w:ind w:left="425"/>
        <w:rPr>
          <w:rFonts w:eastAsia="Calibri"/>
        </w:rPr>
      </w:pPr>
      <w:r w:rsidRPr="009A7D8D">
        <w:rPr>
          <w:rFonts w:eastAsia="Calibri"/>
        </w:rPr>
        <w:t>NIP 5252248481</w:t>
      </w:r>
    </w:p>
    <w:p w14:paraId="5DCE483A" w14:textId="77777777" w:rsidR="00854CD9" w:rsidRPr="009A7D8D" w:rsidRDefault="00854CD9" w:rsidP="002F65F9">
      <w:pPr>
        <w:spacing w:after="120"/>
        <w:ind w:left="425"/>
        <w:rPr>
          <w:rFonts w:eastAsia="Calibri"/>
        </w:rPr>
      </w:pPr>
      <w:r w:rsidRPr="009A7D8D">
        <w:rPr>
          <w:rFonts w:eastAsia="Calibri"/>
        </w:rPr>
        <w:t>Odbiorca (podmiot inny/podmiot3)</w:t>
      </w:r>
      <w:r w:rsidRPr="009A7D8D">
        <w:rPr>
          <w:rFonts w:eastAsia="Calibri"/>
          <w:vertAlign w:val="superscript"/>
        </w:rPr>
        <w:footnoteReference w:id="9"/>
      </w:r>
      <w:r w:rsidRPr="009A7D8D">
        <w:rPr>
          <w:rFonts w:eastAsia="Calibri"/>
        </w:rPr>
        <w:t>: Zarząd Zieleni m.st. Warszawy</w:t>
      </w:r>
    </w:p>
    <w:p w14:paraId="4DB5D381" w14:textId="77777777" w:rsidR="00854CD9" w:rsidRPr="009A7D8D" w:rsidRDefault="00854CD9" w:rsidP="002F65F9">
      <w:pPr>
        <w:spacing w:after="120"/>
        <w:ind w:left="425"/>
        <w:rPr>
          <w:rFonts w:eastAsia="Calibri"/>
        </w:rPr>
      </w:pPr>
      <w:r w:rsidRPr="009A7D8D">
        <w:rPr>
          <w:rFonts w:eastAsia="Calibri"/>
        </w:rPr>
        <w:t>ul. Hoża 13A, 00-528 Warszawa</w:t>
      </w:r>
    </w:p>
    <w:p w14:paraId="537FCE0F" w14:textId="77777777" w:rsidR="00854CD9" w:rsidRPr="009A7D8D" w:rsidRDefault="00854CD9" w:rsidP="002F65F9">
      <w:pPr>
        <w:spacing w:after="120"/>
        <w:ind w:left="425"/>
        <w:rPr>
          <w:rFonts w:eastAsia="Calibri"/>
        </w:rPr>
      </w:pPr>
      <w:r w:rsidRPr="009A7D8D">
        <w:rPr>
          <w:rFonts w:eastAsia="Calibri"/>
        </w:rPr>
        <w:t>NIP 5213748392</w:t>
      </w:r>
    </w:p>
    <w:p w14:paraId="6910F940" w14:textId="77777777" w:rsidR="00854CD9" w:rsidRPr="009A7D8D" w:rsidRDefault="00854CD9" w:rsidP="002F65F9">
      <w:pPr>
        <w:numPr>
          <w:ilvl w:val="0"/>
          <w:numId w:val="28"/>
        </w:numPr>
        <w:suppressAutoHyphens w:val="0"/>
        <w:spacing w:after="120"/>
        <w:ind w:left="357" w:hanging="357"/>
        <w:rPr>
          <w:rFonts w:eastAsia="Calibri"/>
        </w:rPr>
      </w:pPr>
      <w:r w:rsidRPr="009A7D8D">
        <w:rPr>
          <w:rFonts w:eastAsia="Calibri"/>
        </w:rPr>
        <w:t xml:space="preserve">Z zastrzeżeniem ust. 3 pkt 4, Strony zgodnie oświadczają, że faktury będą wystawiane i odbierane za pośrednictwem </w:t>
      </w:r>
      <w:proofErr w:type="spellStart"/>
      <w:r w:rsidRPr="009A7D8D">
        <w:rPr>
          <w:rFonts w:eastAsia="Calibri"/>
        </w:rPr>
        <w:t>KSeF</w:t>
      </w:r>
      <w:proofErr w:type="spellEnd"/>
      <w:r w:rsidRPr="009A7D8D">
        <w:rPr>
          <w:rFonts w:eastAsia="Calibri"/>
        </w:rPr>
        <w:t xml:space="preserve">, zgodnie z obowiązującymi przepisami prawa. Za dzień otrzymania faktury uznaje się dzień przydzielenia jej numeru w </w:t>
      </w:r>
      <w:proofErr w:type="spellStart"/>
      <w:r w:rsidRPr="009A7D8D">
        <w:rPr>
          <w:rFonts w:eastAsia="Calibri"/>
        </w:rPr>
        <w:t>KSeF</w:t>
      </w:r>
      <w:proofErr w:type="spellEnd"/>
      <w:r w:rsidRPr="009A7D8D">
        <w:rPr>
          <w:rFonts w:eastAsia="Calibri"/>
        </w:rPr>
        <w:t xml:space="preserve">, z zastrzeżeniem ust. 6. </w:t>
      </w:r>
    </w:p>
    <w:p w14:paraId="4B370A5B" w14:textId="0E20E603" w:rsidR="00854CD9" w:rsidRPr="009A7D8D" w:rsidRDefault="00854CD9" w:rsidP="002F65F9">
      <w:pPr>
        <w:numPr>
          <w:ilvl w:val="0"/>
          <w:numId w:val="28"/>
        </w:numPr>
        <w:suppressAutoHyphens w:val="0"/>
        <w:spacing w:after="120"/>
        <w:ind w:left="357" w:hanging="357"/>
        <w:rPr>
          <w:rFonts w:eastAsia="Calibri"/>
        </w:rPr>
      </w:pPr>
      <w:r w:rsidRPr="009A7D8D">
        <w:rPr>
          <w:rFonts w:eastAsia="Calibri"/>
        </w:rPr>
        <w:t xml:space="preserve">W przypadku awarii </w:t>
      </w:r>
      <w:proofErr w:type="spellStart"/>
      <w:r w:rsidRPr="009A7D8D">
        <w:rPr>
          <w:rFonts w:eastAsia="Calibri"/>
        </w:rPr>
        <w:t>KSeF</w:t>
      </w:r>
      <w:proofErr w:type="spellEnd"/>
      <w:r w:rsidRPr="009A7D8D">
        <w:rPr>
          <w:rFonts w:eastAsia="Calibri"/>
        </w:rPr>
        <w:t xml:space="preserve">, faktury </w:t>
      </w:r>
      <w:bookmarkStart w:id="8" w:name="_Hlk219201378"/>
      <w:r w:rsidRPr="009A7D8D">
        <w:rPr>
          <w:rFonts w:eastAsia="Calibri"/>
        </w:rPr>
        <w:t xml:space="preserve">będą tymczasowo przesyłane w formie elektronicznej w formacie pliku PDF za pośrednictwem poczty elektronicznej na adres e-mail </w:t>
      </w:r>
      <w:hyperlink r:id="rId13" w:history="1">
        <w:r w:rsidRPr="009A7D8D">
          <w:rPr>
            <w:rStyle w:val="Hipercze"/>
            <w:rFonts w:eastAsia="Calibri"/>
          </w:rPr>
          <w:t>kontakt@zzw.waw.pl</w:t>
        </w:r>
      </w:hyperlink>
      <w:r w:rsidRPr="009A7D8D">
        <w:rPr>
          <w:rFonts w:eastAsia="Calibri"/>
        </w:rPr>
        <w:t xml:space="preserve">. Za dzień otrzymania faktury wystawionej w czasie trwania awarii </w:t>
      </w:r>
      <w:proofErr w:type="spellStart"/>
      <w:r w:rsidRPr="009A7D8D">
        <w:rPr>
          <w:rFonts w:eastAsia="Calibri"/>
        </w:rPr>
        <w:t>KSeF</w:t>
      </w:r>
      <w:proofErr w:type="spellEnd"/>
      <w:r w:rsidRPr="009A7D8D">
        <w:rPr>
          <w:rFonts w:eastAsia="Calibri"/>
        </w:rPr>
        <w:t xml:space="preserve"> uznaje się dzień potwierdzenia otrzymania wiadomości zawierającej fakturę w formacie pliku PDF na adres e-mail </w:t>
      </w:r>
      <w:hyperlink r:id="rId14" w:history="1">
        <w:r w:rsidRPr="009A7D8D">
          <w:rPr>
            <w:rStyle w:val="Hipercze"/>
            <w:rFonts w:eastAsia="Calibri"/>
          </w:rPr>
          <w:t>kontakt@zzw.waw.pl</w:t>
        </w:r>
      </w:hyperlink>
      <w:bookmarkEnd w:id="8"/>
      <w:r w:rsidRPr="009A7D8D">
        <w:rPr>
          <w:rFonts w:eastAsia="Calibri"/>
        </w:rPr>
        <w:t xml:space="preserve"> albo dzień przydzielenia jej numeru w </w:t>
      </w:r>
      <w:proofErr w:type="spellStart"/>
      <w:r w:rsidRPr="009A7D8D">
        <w:rPr>
          <w:rFonts w:eastAsia="Calibri"/>
        </w:rPr>
        <w:t>KSeF</w:t>
      </w:r>
      <w:proofErr w:type="spellEnd"/>
      <w:r w:rsidRPr="009A7D8D">
        <w:rPr>
          <w:rFonts w:eastAsia="Calibri"/>
        </w:rPr>
        <w:t xml:space="preserve">, w zależności od tego, które z tych zdarzeń nastąpiło wcześniej. </w:t>
      </w:r>
      <w:r w:rsidRPr="009A7D8D">
        <w:t>Wykonawca zastosuje automatyczne potwierdzenie odbioru.</w:t>
      </w:r>
    </w:p>
    <w:p w14:paraId="19951370" w14:textId="77777777" w:rsidR="00854CD9" w:rsidRPr="009A7D8D" w:rsidRDefault="00854CD9" w:rsidP="002F65F9">
      <w:pPr>
        <w:numPr>
          <w:ilvl w:val="0"/>
          <w:numId w:val="28"/>
        </w:numPr>
        <w:suppressAutoHyphens w:val="0"/>
        <w:spacing w:after="120"/>
        <w:ind w:left="357" w:hanging="357"/>
        <w:rPr>
          <w:rFonts w:eastAsia="Calibri"/>
        </w:rPr>
      </w:pPr>
      <w:r w:rsidRPr="009A7D8D">
        <w:rPr>
          <w:rFonts w:eastAsia="Calibri"/>
        </w:rPr>
        <w:t xml:space="preserve">W przypadku niedostępności </w:t>
      </w:r>
      <w:proofErr w:type="spellStart"/>
      <w:r w:rsidRPr="009A7D8D">
        <w:rPr>
          <w:rFonts w:eastAsia="Calibri"/>
        </w:rPr>
        <w:t>KSeF</w:t>
      </w:r>
      <w:proofErr w:type="spellEnd"/>
      <w:r w:rsidRPr="009A7D8D">
        <w:rPr>
          <w:rFonts w:eastAsia="Calibri"/>
        </w:rPr>
        <w:t xml:space="preserve"> po stronie Wykonawcy za dzień otrzymania faktury uznaje się dzień przydzielenia jej numeru w </w:t>
      </w:r>
      <w:proofErr w:type="spellStart"/>
      <w:r w:rsidRPr="009A7D8D">
        <w:rPr>
          <w:rFonts w:eastAsia="Calibri"/>
        </w:rPr>
        <w:t>KSeF</w:t>
      </w:r>
      <w:proofErr w:type="spellEnd"/>
      <w:r w:rsidRPr="009A7D8D">
        <w:rPr>
          <w:rFonts w:eastAsia="Calibri"/>
        </w:rPr>
        <w:t>.</w:t>
      </w:r>
    </w:p>
    <w:p w14:paraId="07176304" w14:textId="77777777" w:rsidR="00854CD9" w:rsidRPr="009A7D8D" w:rsidRDefault="00854CD9" w:rsidP="002F65F9">
      <w:pPr>
        <w:numPr>
          <w:ilvl w:val="0"/>
          <w:numId w:val="28"/>
        </w:numPr>
        <w:suppressAutoHyphens w:val="0"/>
        <w:spacing w:after="120"/>
        <w:ind w:left="357" w:hanging="357"/>
        <w:rPr>
          <w:rFonts w:eastAsia="Calibri"/>
        </w:rPr>
      </w:pPr>
      <w:bookmarkStart w:id="9" w:name="_Hlk219202505"/>
      <w:r w:rsidRPr="009A7D8D">
        <w:rPr>
          <w:rFonts w:eastAsia="Calibri"/>
        </w:rPr>
        <w:t>Zapłata wynagrodzenia nastąpi na podstawie prawidłowo wystawionej faktury w terminie 21 dni liczonym od pierwszego dnia roboczego po dniu jej otrzymania zgodnie z ust. 5 z zastrzeżeniem ust. 6 i 7 na rachunek bankowy Wykonawcy wskazany w fakturze.</w:t>
      </w:r>
    </w:p>
    <w:bookmarkEnd w:id="9"/>
    <w:p w14:paraId="273E5431" w14:textId="77777777" w:rsidR="00854CD9" w:rsidRPr="009A7D8D" w:rsidRDefault="00854CD9" w:rsidP="002F65F9">
      <w:pPr>
        <w:numPr>
          <w:ilvl w:val="0"/>
          <w:numId w:val="28"/>
        </w:numPr>
        <w:suppressAutoHyphens w:val="0"/>
        <w:spacing w:after="120"/>
        <w:ind w:left="357" w:hanging="357"/>
        <w:rPr>
          <w:rFonts w:eastAsia="Calibri"/>
        </w:rPr>
      </w:pPr>
      <w:r w:rsidRPr="009A7D8D">
        <w:rPr>
          <w:rFonts w:eastAsia="Calibri"/>
        </w:rPr>
        <w:t>Zamawiający zastrzega, że płatność wynagrodzenia nastąpi na podstawie prawidłowo wystawionej faktury. Za prawidłowo wystawioną fakturę uznaje się fakturę:</w:t>
      </w:r>
    </w:p>
    <w:p w14:paraId="1D309712" w14:textId="77777777" w:rsidR="00854CD9" w:rsidRPr="009A7D8D" w:rsidRDefault="00854CD9" w:rsidP="002F65F9">
      <w:pPr>
        <w:pStyle w:val="Akapitzlist"/>
        <w:numPr>
          <w:ilvl w:val="0"/>
          <w:numId w:val="32"/>
        </w:numPr>
        <w:suppressAutoHyphens w:val="0"/>
        <w:spacing w:after="120"/>
        <w:ind w:left="850" w:hanging="425"/>
        <w:contextualSpacing w:val="0"/>
        <w:rPr>
          <w:rFonts w:eastAsia="Calibri"/>
        </w:rPr>
      </w:pPr>
      <w:r w:rsidRPr="009A7D8D">
        <w:rPr>
          <w:rFonts w:eastAsia="Calibri"/>
        </w:rPr>
        <w:t xml:space="preserve">wystawioną w </w:t>
      </w:r>
      <w:proofErr w:type="spellStart"/>
      <w:r w:rsidRPr="009A7D8D">
        <w:rPr>
          <w:rFonts w:eastAsia="Calibri"/>
        </w:rPr>
        <w:t>KSeF</w:t>
      </w:r>
      <w:proofErr w:type="spellEnd"/>
      <w:r w:rsidRPr="009A7D8D">
        <w:rPr>
          <w:rFonts w:eastAsia="Calibri"/>
        </w:rPr>
        <w:t xml:space="preserve"> (z wyjątkiem przypadków, kiedy faktura wystawiona jest w czasie awarii </w:t>
      </w:r>
      <w:proofErr w:type="spellStart"/>
      <w:r w:rsidRPr="009A7D8D">
        <w:rPr>
          <w:rFonts w:eastAsia="Calibri"/>
        </w:rPr>
        <w:t>KSeF</w:t>
      </w:r>
      <w:proofErr w:type="spellEnd"/>
      <w:r w:rsidRPr="009A7D8D">
        <w:rPr>
          <w:rFonts w:eastAsia="Calibri"/>
        </w:rPr>
        <w:t>), gdzie w zakresie prawidłowego określenia nabywcy w polu „Podmiot2” w pozycji „JST” wpisano „1”, oraz w polu „Podmiot inny/Podmiot3” wpisano NIP Zarządu Zieleni m.st. Warszawy oraz w polu „Rola” wpisano „8” – JST odbiorca,</w:t>
      </w:r>
    </w:p>
    <w:p w14:paraId="6C205B03" w14:textId="77777777" w:rsidR="00854CD9" w:rsidRPr="009A7D8D" w:rsidRDefault="00854CD9" w:rsidP="002F65F9">
      <w:pPr>
        <w:pStyle w:val="Akapitzlist"/>
        <w:numPr>
          <w:ilvl w:val="0"/>
          <w:numId w:val="32"/>
        </w:numPr>
        <w:suppressAutoHyphens w:val="0"/>
        <w:spacing w:after="120"/>
        <w:ind w:left="850" w:hanging="425"/>
        <w:contextualSpacing w:val="0"/>
        <w:rPr>
          <w:rFonts w:eastAsia="Calibri"/>
        </w:rPr>
      </w:pPr>
      <w:r w:rsidRPr="009A7D8D">
        <w:rPr>
          <w:rFonts w:eastAsia="Calibri"/>
        </w:rPr>
        <w:t>zawierającą w swojej treści numer umowy, której dotyczy,</w:t>
      </w:r>
    </w:p>
    <w:p w14:paraId="30507B40" w14:textId="77777777" w:rsidR="00854CD9" w:rsidRPr="009A7D8D" w:rsidRDefault="00854CD9" w:rsidP="002F65F9">
      <w:pPr>
        <w:pStyle w:val="Akapitzlist"/>
        <w:numPr>
          <w:ilvl w:val="0"/>
          <w:numId w:val="32"/>
        </w:numPr>
        <w:suppressAutoHyphens w:val="0"/>
        <w:spacing w:after="120"/>
        <w:ind w:left="850" w:hanging="425"/>
        <w:contextualSpacing w:val="0"/>
        <w:rPr>
          <w:rFonts w:eastAsia="Calibri"/>
        </w:rPr>
      </w:pPr>
      <w:r w:rsidRPr="009A7D8D">
        <w:rPr>
          <w:rFonts w:eastAsia="Calibri"/>
        </w:rPr>
        <w:t>wystawioną zgodnie z przepisami prawa oraz prawidłową pod względem formalnym i rachunkowym.</w:t>
      </w:r>
    </w:p>
    <w:p w14:paraId="1A951527" w14:textId="77777777" w:rsidR="00854CD9" w:rsidRPr="009A7D8D" w:rsidRDefault="00854CD9" w:rsidP="002F65F9">
      <w:pPr>
        <w:spacing w:after="120"/>
        <w:ind w:left="425"/>
        <w:rPr>
          <w:rFonts w:eastAsia="Calibri"/>
        </w:rPr>
      </w:pPr>
      <w:r w:rsidRPr="009A7D8D">
        <w:rPr>
          <w:rFonts w:eastAsia="Calibri"/>
        </w:rPr>
        <w:lastRenderedPageBreak/>
        <w:t>W przypadku wystawienia faktury w sposób niezgodny z powyższym, Zamawiający zastrzega sobie prawo wstrzymania zapłaty do czasu otrzymania prawidłowo wystawionej faktury. Po otrzymaniu prawidłowo wystawionej faktury termin płatności będzie liczony zgodnie z ust. 8.</w:t>
      </w:r>
    </w:p>
    <w:p w14:paraId="645936E8" w14:textId="77777777" w:rsidR="00854CD9" w:rsidRPr="009A7D8D" w:rsidRDefault="00854CD9" w:rsidP="002F65F9">
      <w:pPr>
        <w:numPr>
          <w:ilvl w:val="0"/>
          <w:numId w:val="28"/>
        </w:numPr>
        <w:suppressAutoHyphens w:val="0"/>
        <w:spacing w:after="120"/>
        <w:ind w:left="357" w:hanging="357"/>
        <w:rPr>
          <w:rFonts w:eastAsia="Calibri"/>
        </w:rPr>
      </w:pPr>
      <w:r w:rsidRPr="009A7D8D">
        <w:rPr>
          <w:rFonts w:eastAsia="Calibri"/>
        </w:rPr>
        <w:t xml:space="preserve">Załączniki, które nie mogą zgodnie z obowiązującymi przepisami stanowić załącznika do faktury wystawionej w </w:t>
      </w:r>
      <w:proofErr w:type="spellStart"/>
      <w:r w:rsidRPr="009A7D8D">
        <w:rPr>
          <w:rFonts w:eastAsia="Calibri"/>
        </w:rPr>
        <w:t>KSeF</w:t>
      </w:r>
      <w:proofErr w:type="spellEnd"/>
      <w:r w:rsidRPr="009A7D8D">
        <w:rPr>
          <w:rFonts w:eastAsia="Calibri"/>
        </w:rPr>
        <w:t xml:space="preserve">, należy przesłać w formie elektronicznej w formacie pliku PDF za pośrednictwem poczty elektronicznej na adres e-mail </w:t>
      </w:r>
      <w:hyperlink r:id="rId15" w:history="1">
        <w:r w:rsidRPr="009A7D8D">
          <w:rPr>
            <w:rStyle w:val="Hipercze"/>
            <w:rFonts w:eastAsia="Calibri"/>
          </w:rPr>
          <w:t>kontakt@zzw.waw.pl</w:t>
        </w:r>
      </w:hyperlink>
      <w:r w:rsidRPr="009A7D8D">
        <w:rPr>
          <w:rFonts w:eastAsia="Calibri"/>
        </w:rPr>
        <w:t xml:space="preserve"> w terminie do 3 dni roboczych od otrzymania faktury, zgodnie z ust. 5, z zastrzeżeniem ust. 6.</w:t>
      </w:r>
    </w:p>
    <w:p w14:paraId="01981673" w14:textId="77777777" w:rsidR="00854CD9" w:rsidRPr="009A7D8D" w:rsidRDefault="00854CD9" w:rsidP="002F65F9">
      <w:pPr>
        <w:numPr>
          <w:ilvl w:val="0"/>
          <w:numId w:val="28"/>
        </w:numPr>
        <w:suppressAutoHyphens w:val="0"/>
        <w:spacing w:after="120"/>
        <w:ind w:left="357" w:hanging="357"/>
        <w:rPr>
          <w:rFonts w:eastAsia="Calibri"/>
        </w:rPr>
      </w:pPr>
      <w:r w:rsidRPr="009A7D8D">
        <w:rPr>
          <w:rFonts w:eastAsia="Calibri"/>
        </w:rPr>
        <w:t xml:space="preserve">Pozostałe postanowienia umowne dotyczące faktur ustrukturyzowanych, w tym dotyczące prawidłowo wystawionej faktury, awarii i niedostępności </w:t>
      </w:r>
      <w:proofErr w:type="spellStart"/>
      <w:r w:rsidRPr="009A7D8D">
        <w:rPr>
          <w:rFonts w:eastAsia="Calibri"/>
        </w:rPr>
        <w:t>KSeF</w:t>
      </w:r>
      <w:proofErr w:type="spellEnd"/>
      <w:r w:rsidRPr="009A7D8D">
        <w:rPr>
          <w:rFonts w:eastAsia="Calibri"/>
        </w:rPr>
        <w:t xml:space="preserve">, rozpoczęcia biegu terminu płatności stosuje się do faktur elektronicznych, o których mowa w </w:t>
      </w:r>
      <w:bookmarkStart w:id="10" w:name="_Hlk219202419"/>
      <w:r w:rsidRPr="009A7D8D">
        <w:rPr>
          <w:rFonts w:eastAsia="Calibri"/>
        </w:rPr>
        <w:t>ustawie z dnia 9 listopada 2018 r. o elektronicznym fakturowaniu w zamówieniach publicznych, koncesjach na roboty budowlane lub usługi oraz partnerstwie publiczno-prywatnym</w:t>
      </w:r>
      <w:bookmarkEnd w:id="10"/>
      <w:r w:rsidRPr="009A7D8D">
        <w:rPr>
          <w:rFonts w:eastAsia="Calibri"/>
        </w:rPr>
        <w:t xml:space="preserve">, którym przydziela się numery </w:t>
      </w:r>
      <w:proofErr w:type="spellStart"/>
      <w:r w:rsidRPr="009A7D8D">
        <w:rPr>
          <w:rFonts w:eastAsia="Calibri"/>
        </w:rPr>
        <w:t>KSeF</w:t>
      </w:r>
      <w:proofErr w:type="spellEnd"/>
      <w:r w:rsidRPr="009A7D8D">
        <w:rPr>
          <w:rFonts w:eastAsia="Calibri"/>
        </w:rPr>
        <w:t>.</w:t>
      </w:r>
    </w:p>
    <w:p w14:paraId="42A1EE9A" w14:textId="77777777" w:rsidR="00854CD9" w:rsidRPr="009A7D8D" w:rsidRDefault="00854CD9" w:rsidP="002F65F9">
      <w:pPr>
        <w:numPr>
          <w:ilvl w:val="0"/>
          <w:numId w:val="28"/>
        </w:numPr>
        <w:suppressAutoHyphens w:val="0"/>
        <w:spacing w:after="120"/>
        <w:ind w:left="357" w:hanging="357"/>
        <w:rPr>
          <w:rFonts w:eastAsia="Calibri"/>
        </w:rPr>
      </w:pPr>
      <w:r w:rsidRPr="009A7D8D">
        <w:rPr>
          <w:rFonts w:eastAsia="Calibri"/>
        </w:rPr>
        <w:t>Za dzień zapłaty uznaje się datę obciążenia rachunku bankowego Zamawiającego.</w:t>
      </w:r>
    </w:p>
    <w:p w14:paraId="7454D3D6" w14:textId="77777777" w:rsidR="002E1324" w:rsidRDefault="001B2978" w:rsidP="002F65F9">
      <w:pPr>
        <w:pStyle w:val="Nagwek1"/>
        <w:spacing w:before="120" w:after="120" w:line="300" w:lineRule="auto"/>
        <w:contextualSpacing w:val="0"/>
      </w:pPr>
      <w:r w:rsidRPr="009A7D8D">
        <w:t xml:space="preserve">§ </w:t>
      </w:r>
      <w:r w:rsidR="002B06F7" w:rsidRPr="009A7D8D">
        <w:t>8</w:t>
      </w:r>
    </w:p>
    <w:p w14:paraId="1064C6DA" w14:textId="2465E6D2" w:rsidR="001B2978" w:rsidRPr="009A7D8D" w:rsidRDefault="001B2978" w:rsidP="002F65F9">
      <w:pPr>
        <w:pStyle w:val="Nagwek1"/>
        <w:spacing w:before="120" w:after="120" w:line="300" w:lineRule="auto"/>
        <w:contextualSpacing w:val="0"/>
      </w:pPr>
      <w:r w:rsidRPr="009A7D8D">
        <w:t>Kary umowne i odszkodowanie</w:t>
      </w:r>
    </w:p>
    <w:p w14:paraId="068C9C29" w14:textId="000DB2C1" w:rsidR="007F1922" w:rsidRPr="009A7D8D" w:rsidRDefault="007F1922" w:rsidP="002F65F9">
      <w:pPr>
        <w:pStyle w:val="Akapitzlist"/>
        <w:numPr>
          <w:ilvl w:val="0"/>
          <w:numId w:val="24"/>
        </w:numPr>
        <w:tabs>
          <w:tab w:val="clear" w:pos="360"/>
          <w:tab w:val="num" w:pos="426"/>
        </w:tabs>
        <w:suppressAutoHyphens w:val="0"/>
        <w:spacing w:after="120"/>
        <w:ind w:left="357" w:hanging="357"/>
        <w:contextualSpacing w:val="0"/>
        <w:rPr>
          <w:rFonts w:asciiTheme="minorHAnsi" w:hAnsiTheme="minorHAnsi" w:cstheme="minorHAnsi"/>
        </w:rPr>
      </w:pPr>
      <w:r w:rsidRPr="009A7D8D">
        <w:rPr>
          <w:rFonts w:asciiTheme="minorHAnsi" w:hAnsiTheme="minorHAnsi" w:cstheme="minorHAnsi"/>
        </w:rPr>
        <w:t xml:space="preserve">Wykonawca jest zobowiązany do zapłaty na rzecz Zamawiającego </w:t>
      </w:r>
      <w:r w:rsidR="001036CE" w:rsidRPr="009A7D8D">
        <w:rPr>
          <w:rFonts w:asciiTheme="minorHAnsi" w:hAnsiTheme="minorHAnsi" w:cstheme="minorHAnsi"/>
        </w:rPr>
        <w:t xml:space="preserve">niżej wymienionych </w:t>
      </w:r>
      <w:r w:rsidRPr="009A7D8D">
        <w:rPr>
          <w:rFonts w:asciiTheme="minorHAnsi" w:hAnsiTheme="minorHAnsi" w:cstheme="minorHAnsi"/>
        </w:rPr>
        <w:t xml:space="preserve">kar </w:t>
      </w:r>
      <w:r w:rsidR="0063186B">
        <w:rPr>
          <w:rFonts w:asciiTheme="minorHAnsi" w:hAnsiTheme="minorHAnsi" w:cstheme="minorHAnsi"/>
        </w:rPr>
        <w:t>umownych przypadkach i wysokości wskazanych poniżej</w:t>
      </w:r>
      <w:r w:rsidR="001036CE" w:rsidRPr="009A7D8D">
        <w:rPr>
          <w:rFonts w:asciiTheme="minorHAnsi" w:hAnsiTheme="minorHAnsi" w:cstheme="minorHAnsi"/>
          <w:b/>
          <w:bCs/>
        </w:rPr>
        <w:t>:</w:t>
      </w:r>
    </w:p>
    <w:p w14:paraId="60599822" w14:textId="4E6BE785" w:rsidR="00FA3E84" w:rsidRPr="009A7D8D" w:rsidRDefault="00B0483A" w:rsidP="002F65F9">
      <w:pPr>
        <w:numPr>
          <w:ilvl w:val="0"/>
          <w:numId w:val="13"/>
        </w:numPr>
        <w:tabs>
          <w:tab w:val="clear" w:pos="1455"/>
          <w:tab w:val="left" w:pos="8364"/>
          <w:tab w:val="right" w:pos="8505"/>
        </w:tabs>
        <w:suppressAutoHyphens w:val="0"/>
        <w:spacing w:after="120"/>
        <w:ind w:left="850" w:hanging="425"/>
        <w:rPr>
          <w:rFonts w:asciiTheme="minorHAnsi" w:hAnsiTheme="minorHAnsi" w:cstheme="minorHAnsi"/>
          <w:szCs w:val="22"/>
        </w:rPr>
      </w:pPr>
      <w:r w:rsidRPr="009A7D8D">
        <w:rPr>
          <w:rFonts w:asciiTheme="minorHAnsi" w:hAnsiTheme="minorHAnsi" w:cstheme="minorHAnsi"/>
          <w:szCs w:val="22"/>
        </w:rPr>
        <w:t xml:space="preserve">z tytułu zwłoki w przekazaniu Zamawiającemu </w:t>
      </w:r>
      <w:r w:rsidR="002B714C" w:rsidRPr="009A7D8D">
        <w:rPr>
          <w:rFonts w:asciiTheme="minorHAnsi" w:hAnsiTheme="minorHAnsi" w:cstheme="minorHAnsi"/>
          <w:szCs w:val="22"/>
        </w:rPr>
        <w:t>Projektów do sprawdzenia zgodnie z</w:t>
      </w:r>
      <w:r w:rsidR="00F05AAB" w:rsidRPr="009A7D8D">
        <w:rPr>
          <w:rFonts w:asciiTheme="minorHAnsi" w:hAnsiTheme="minorHAnsi" w:cstheme="minorHAnsi"/>
          <w:szCs w:val="22"/>
        </w:rPr>
        <w:t> </w:t>
      </w:r>
      <w:r w:rsidR="002B714C" w:rsidRPr="004E0707">
        <w:rPr>
          <w:rFonts w:asciiTheme="minorHAnsi" w:hAnsiTheme="minorHAnsi" w:cstheme="minorHAnsi"/>
          <w:b/>
          <w:bCs/>
          <w:szCs w:val="22"/>
        </w:rPr>
        <w:t xml:space="preserve">Załącznikiem nr </w:t>
      </w:r>
      <w:r w:rsidR="00A747FC" w:rsidRPr="004E0707">
        <w:rPr>
          <w:rFonts w:asciiTheme="minorHAnsi" w:hAnsiTheme="minorHAnsi" w:cstheme="minorHAnsi"/>
          <w:b/>
          <w:bCs/>
          <w:szCs w:val="22"/>
        </w:rPr>
        <w:t>4</w:t>
      </w:r>
      <w:r w:rsidR="002B714C" w:rsidRPr="009A7D8D">
        <w:rPr>
          <w:rFonts w:asciiTheme="minorHAnsi" w:hAnsiTheme="minorHAnsi" w:cstheme="minorHAnsi"/>
          <w:szCs w:val="22"/>
        </w:rPr>
        <w:t xml:space="preserve"> do </w:t>
      </w:r>
      <w:r w:rsidR="00F05AAB" w:rsidRPr="009A7D8D">
        <w:rPr>
          <w:rFonts w:asciiTheme="minorHAnsi" w:hAnsiTheme="minorHAnsi" w:cstheme="minorHAnsi"/>
          <w:szCs w:val="22"/>
        </w:rPr>
        <w:t>U</w:t>
      </w:r>
      <w:r w:rsidR="002B714C" w:rsidRPr="009A7D8D">
        <w:rPr>
          <w:rFonts w:asciiTheme="minorHAnsi" w:hAnsiTheme="minorHAnsi" w:cstheme="minorHAnsi"/>
          <w:szCs w:val="22"/>
        </w:rPr>
        <w:t xml:space="preserve">mowy, </w:t>
      </w:r>
      <w:r w:rsidRPr="009A7D8D">
        <w:rPr>
          <w:rFonts w:asciiTheme="minorHAnsi" w:hAnsiTheme="minorHAnsi" w:cstheme="minorHAnsi"/>
          <w:szCs w:val="22"/>
        </w:rPr>
        <w:t>w wysokości 500</w:t>
      </w:r>
      <w:r w:rsidR="00940328" w:rsidRPr="009A7D8D">
        <w:rPr>
          <w:rFonts w:asciiTheme="minorHAnsi" w:hAnsiTheme="minorHAnsi" w:cstheme="minorHAnsi"/>
          <w:szCs w:val="22"/>
        </w:rPr>
        <w:t>,00</w:t>
      </w:r>
      <w:r w:rsidRPr="009A7D8D">
        <w:rPr>
          <w:rFonts w:asciiTheme="minorHAnsi" w:hAnsiTheme="minorHAnsi" w:cstheme="minorHAnsi"/>
          <w:szCs w:val="22"/>
        </w:rPr>
        <w:t xml:space="preserve"> zł (słownie złotych: pięćset i 00/</w:t>
      </w:r>
      <w:r w:rsidR="00940328" w:rsidRPr="009A7D8D">
        <w:rPr>
          <w:rFonts w:asciiTheme="minorHAnsi" w:hAnsiTheme="minorHAnsi" w:cstheme="minorHAnsi"/>
          <w:szCs w:val="22"/>
        </w:rPr>
        <w:t>100</w:t>
      </w:r>
      <w:r w:rsidRPr="009A7D8D">
        <w:rPr>
          <w:rFonts w:asciiTheme="minorHAnsi" w:hAnsiTheme="minorHAnsi" w:cstheme="minorHAnsi"/>
          <w:szCs w:val="22"/>
        </w:rPr>
        <w:t>) za</w:t>
      </w:r>
      <w:r w:rsidR="00FB256D" w:rsidRPr="009A7D8D">
        <w:rPr>
          <w:rFonts w:asciiTheme="minorHAnsi" w:hAnsiTheme="minorHAnsi" w:cstheme="minorHAnsi"/>
          <w:szCs w:val="22"/>
        </w:rPr>
        <w:t> </w:t>
      </w:r>
      <w:r w:rsidRPr="009A7D8D">
        <w:rPr>
          <w:rFonts w:asciiTheme="minorHAnsi" w:hAnsiTheme="minorHAnsi" w:cstheme="minorHAnsi"/>
          <w:szCs w:val="22"/>
        </w:rPr>
        <w:t>każdy rozpoczęty dzień zwłoki,</w:t>
      </w:r>
      <w:r w:rsidR="002B714C" w:rsidRPr="009A7D8D">
        <w:rPr>
          <w:rFonts w:asciiTheme="minorHAnsi" w:hAnsiTheme="minorHAnsi" w:cstheme="minorHAnsi"/>
          <w:szCs w:val="22"/>
        </w:rPr>
        <w:t xml:space="preserve"> licząc od upływu terminów określonych w Harmonogramie,</w:t>
      </w:r>
    </w:p>
    <w:p w14:paraId="61AAF76B" w14:textId="6861FD8A" w:rsidR="00B0483A" w:rsidRPr="009A7D8D" w:rsidRDefault="00B0483A" w:rsidP="002F65F9">
      <w:pPr>
        <w:numPr>
          <w:ilvl w:val="0"/>
          <w:numId w:val="13"/>
        </w:numPr>
        <w:tabs>
          <w:tab w:val="clear" w:pos="1455"/>
          <w:tab w:val="left" w:pos="8364"/>
          <w:tab w:val="right" w:pos="8505"/>
        </w:tabs>
        <w:suppressAutoHyphens w:val="0"/>
        <w:spacing w:after="120"/>
        <w:ind w:left="850" w:hanging="425"/>
        <w:rPr>
          <w:rFonts w:asciiTheme="minorHAnsi" w:hAnsiTheme="minorHAnsi" w:cstheme="minorHAnsi"/>
          <w:szCs w:val="22"/>
        </w:rPr>
      </w:pPr>
      <w:r w:rsidRPr="009A7D8D">
        <w:rPr>
          <w:rFonts w:asciiTheme="minorHAnsi" w:hAnsiTheme="minorHAnsi" w:cstheme="minorHAnsi"/>
          <w:szCs w:val="22"/>
        </w:rPr>
        <w:t xml:space="preserve">z tytułu zwłoki we wprowadzeniu </w:t>
      </w:r>
      <w:r w:rsidR="002B714C" w:rsidRPr="009A7D8D">
        <w:rPr>
          <w:rFonts w:asciiTheme="minorHAnsi" w:hAnsiTheme="minorHAnsi" w:cstheme="minorHAnsi"/>
          <w:szCs w:val="22"/>
        </w:rPr>
        <w:t>modyfikacji/uzupełnień do Projektów zgodnie z Załącznikiem nr</w:t>
      </w:r>
      <w:r w:rsidR="00F05AAB" w:rsidRPr="009A7D8D">
        <w:rPr>
          <w:rFonts w:asciiTheme="minorHAnsi" w:hAnsiTheme="minorHAnsi" w:cstheme="minorHAnsi"/>
          <w:szCs w:val="22"/>
        </w:rPr>
        <w:t> </w:t>
      </w:r>
      <w:r w:rsidR="00A747FC" w:rsidRPr="009A7D8D">
        <w:rPr>
          <w:rFonts w:asciiTheme="minorHAnsi" w:hAnsiTheme="minorHAnsi" w:cstheme="minorHAnsi"/>
          <w:szCs w:val="22"/>
        </w:rPr>
        <w:t>4</w:t>
      </w:r>
      <w:r w:rsidR="002B714C" w:rsidRPr="009A7D8D">
        <w:rPr>
          <w:rFonts w:asciiTheme="minorHAnsi" w:hAnsiTheme="minorHAnsi" w:cstheme="minorHAnsi"/>
          <w:szCs w:val="22"/>
        </w:rPr>
        <w:t xml:space="preserve"> do </w:t>
      </w:r>
      <w:r w:rsidR="00F05AAB" w:rsidRPr="009A7D8D">
        <w:rPr>
          <w:rFonts w:asciiTheme="minorHAnsi" w:hAnsiTheme="minorHAnsi" w:cstheme="minorHAnsi"/>
          <w:szCs w:val="22"/>
        </w:rPr>
        <w:t>U</w:t>
      </w:r>
      <w:r w:rsidR="002B714C" w:rsidRPr="009A7D8D">
        <w:rPr>
          <w:rFonts w:asciiTheme="minorHAnsi" w:hAnsiTheme="minorHAnsi" w:cstheme="minorHAnsi"/>
          <w:szCs w:val="22"/>
        </w:rPr>
        <w:t xml:space="preserve">mowy, </w:t>
      </w:r>
      <w:r w:rsidRPr="009A7D8D">
        <w:rPr>
          <w:rFonts w:asciiTheme="minorHAnsi" w:hAnsiTheme="minorHAnsi" w:cstheme="minorHAnsi"/>
          <w:szCs w:val="22"/>
        </w:rPr>
        <w:t>w wysokości 500</w:t>
      </w:r>
      <w:r w:rsidR="00940328" w:rsidRPr="009A7D8D">
        <w:rPr>
          <w:rFonts w:asciiTheme="minorHAnsi" w:hAnsiTheme="minorHAnsi" w:cstheme="minorHAnsi"/>
          <w:szCs w:val="22"/>
        </w:rPr>
        <w:t>,00</w:t>
      </w:r>
      <w:r w:rsidRPr="009A7D8D">
        <w:rPr>
          <w:rFonts w:asciiTheme="minorHAnsi" w:hAnsiTheme="minorHAnsi" w:cstheme="minorHAnsi"/>
          <w:szCs w:val="22"/>
        </w:rPr>
        <w:t xml:space="preserve"> zł (słownie złotych: pięćset i 00/100) za każdy rozpoczęty dzień zwłoki licząc od </w:t>
      </w:r>
      <w:r w:rsidR="002B714C" w:rsidRPr="009A7D8D">
        <w:rPr>
          <w:rFonts w:asciiTheme="minorHAnsi" w:hAnsiTheme="minorHAnsi" w:cstheme="minorHAnsi"/>
          <w:szCs w:val="22"/>
        </w:rPr>
        <w:t>upływu wyznaczonego przez Zamawiającego terminu</w:t>
      </w:r>
      <w:r w:rsidR="00302CFF" w:rsidRPr="009A7D8D">
        <w:rPr>
          <w:rFonts w:asciiTheme="minorHAnsi" w:hAnsiTheme="minorHAnsi" w:cstheme="minorHAnsi"/>
          <w:szCs w:val="22"/>
        </w:rPr>
        <w:t>,</w:t>
      </w:r>
    </w:p>
    <w:p w14:paraId="3BC1A6D1" w14:textId="31514084" w:rsidR="00E10EBC" w:rsidRPr="009A7D8D" w:rsidRDefault="00E10EBC" w:rsidP="002F65F9">
      <w:pPr>
        <w:pStyle w:val="Akapitzlist"/>
        <w:numPr>
          <w:ilvl w:val="0"/>
          <w:numId w:val="13"/>
        </w:numPr>
        <w:tabs>
          <w:tab w:val="clear" w:pos="1455"/>
        </w:tabs>
        <w:suppressAutoHyphens w:val="0"/>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 xml:space="preserve">z tytułu zwłoki w przekazaniu </w:t>
      </w:r>
      <w:r w:rsidR="00B30F60" w:rsidRPr="009A7D8D">
        <w:rPr>
          <w:rFonts w:asciiTheme="minorHAnsi" w:hAnsiTheme="minorHAnsi" w:cstheme="minorHAnsi"/>
          <w:szCs w:val="22"/>
        </w:rPr>
        <w:t xml:space="preserve">danego </w:t>
      </w:r>
      <w:r w:rsidRPr="009A7D8D">
        <w:rPr>
          <w:rFonts w:asciiTheme="minorHAnsi" w:hAnsiTheme="minorHAnsi" w:cstheme="minorHAnsi"/>
          <w:szCs w:val="22"/>
        </w:rPr>
        <w:t>Etapu</w:t>
      </w:r>
      <w:r w:rsidR="003C6C7F" w:rsidRPr="009A7D8D">
        <w:rPr>
          <w:rFonts w:asciiTheme="minorHAnsi" w:hAnsiTheme="minorHAnsi" w:cstheme="minorHAnsi"/>
          <w:szCs w:val="22"/>
        </w:rPr>
        <w:t>,</w:t>
      </w:r>
      <w:r w:rsidR="004A33F0" w:rsidRPr="009A7D8D">
        <w:rPr>
          <w:rFonts w:asciiTheme="minorHAnsi" w:hAnsiTheme="minorHAnsi" w:cstheme="minorHAnsi"/>
          <w:szCs w:val="22"/>
        </w:rPr>
        <w:t xml:space="preserve"> w wysokości </w:t>
      </w:r>
      <w:r w:rsidR="00B2082D">
        <w:rPr>
          <w:rFonts w:asciiTheme="minorHAnsi" w:hAnsiTheme="minorHAnsi" w:cstheme="minorHAnsi"/>
          <w:szCs w:val="22"/>
        </w:rPr>
        <w:t>10</w:t>
      </w:r>
      <w:r w:rsidR="00CE61A8" w:rsidRPr="009A7D8D">
        <w:rPr>
          <w:rFonts w:asciiTheme="minorHAnsi" w:hAnsiTheme="minorHAnsi" w:cstheme="minorHAnsi"/>
          <w:szCs w:val="22"/>
        </w:rPr>
        <w:t>00</w:t>
      </w:r>
      <w:r w:rsidR="00940328" w:rsidRPr="009A7D8D">
        <w:rPr>
          <w:rFonts w:asciiTheme="minorHAnsi" w:hAnsiTheme="minorHAnsi" w:cstheme="minorHAnsi"/>
          <w:szCs w:val="22"/>
        </w:rPr>
        <w:t>,00</w:t>
      </w:r>
      <w:r w:rsidR="00CE61A8" w:rsidRPr="009A7D8D">
        <w:rPr>
          <w:rFonts w:asciiTheme="minorHAnsi" w:hAnsiTheme="minorHAnsi" w:cstheme="minorHAnsi"/>
          <w:szCs w:val="22"/>
        </w:rPr>
        <w:t xml:space="preserve"> zł (słownie złotych: </w:t>
      </w:r>
      <w:r w:rsidR="00B2082D">
        <w:rPr>
          <w:rFonts w:asciiTheme="minorHAnsi" w:hAnsiTheme="minorHAnsi" w:cstheme="minorHAnsi"/>
          <w:szCs w:val="22"/>
        </w:rPr>
        <w:t xml:space="preserve">tysiąc </w:t>
      </w:r>
      <w:r w:rsidR="00CE61A8" w:rsidRPr="009A7D8D">
        <w:rPr>
          <w:rFonts w:asciiTheme="minorHAnsi" w:hAnsiTheme="minorHAnsi" w:cstheme="minorHAnsi"/>
          <w:szCs w:val="22"/>
        </w:rPr>
        <w:t xml:space="preserve">i 00/100) </w:t>
      </w:r>
      <w:r w:rsidR="004A33F0" w:rsidRPr="009A7D8D">
        <w:rPr>
          <w:rFonts w:asciiTheme="minorHAnsi" w:hAnsiTheme="minorHAnsi" w:cstheme="minorHAnsi"/>
          <w:szCs w:val="22"/>
        </w:rPr>
        <w:t>za każdy rozpoczęty dzień zwłoki,</w:t>
      </w:r>
      <w:r w:rsidR="00B30F60" w:rsidRPr="009A7D8D">
        <w:rPr>
          <w:rFonts w:asciiTheme="minorHAnsi" w:hAnsiTheme="minorHAnsi" w:cstheme="minorHAnsi"/>
          <w:szCs w:val="22"/>
        </w:rPr>
        <w:t xml:space="preserve"> licząc od upływu terminów określonych odpowiednio w § 2 ust. 1 </w:t>
      </w:r>
      <w:r w:rsidR="00A804B8" w:rsidRPr="009A7D8D">
        <w:rPr>
          <w:rFonts w:asciiTheme="minorHAnsi" w:hAnsiTheme="minorHAnsi" w:cstheme="minorHAnsi"/>
          <w:szCs w:val="22"/>
        </w:rPr>
        <w:t>U</w:t>
      </w:r>
      <w:r w:rsidR="00B30F60" w:rsidRPr="009A7D8D">
        <w:rPr>
          <w:rFonts w:asciiTheme="minorHAnsi" w:hAnsiTheme="minorHAnsi" w:cstheme="minorHAnsi"/>
          <w:szCs w:val="22"/>
        </w:rPr>
        <w:t>mowy</w:t>
      </w:r>
      <w:r w:rsidR="00F66289" w:rsidRPr="009A7D8D">
        <w:rPr>
          <w:rFonts w:asciiTheme="minorHAnsi" w:hAnsiTheme="minorHAnsi" w:cstheme="minorHAnsi"/>
          <w:szCs w:val="22"/>
        </w:rPr>
        <w:t>,</w:t>
      </w:r>
    </w:p>
    <w:p w14:paraId="36889855" w14:textId="2B77B9A3" w:rsidR="00B0483A" w:rsidRPr="009A7D8D" w:rsidRDefault="00B0483A" w:rsidP="002F65F9">
      <w:pPr>
        <w:pStyle w:val="Akapitzlist"/>
        <w:numPr>
          <w:ilvl w:val="0"/>
          <w:numId w:val="13"/>
        </w:numPr>
        <w:tabs>
          <w:tab w:val="clear" w:pos="1455"/>
        </w:tabs>
        <w:suppressAutoHyphens w:val="0"/>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z tytułu zwłoki w usunięciu wad w Przedmiocie Umowy</w:t>
      </w:r>
      <w:r w:rsidR="00562B81">
        <w:rPr>
          <w:rFonts w:asciiTheme="minorHAnsi" w:hAnsiTheme="minorHAnsi" w:cstheme="minorHAnsi"/>
          <w:szCs w:val="22"/>
        </w:rPr>
        <w:t xml:space="preserve"> danego Etapu</w:t>
      </w:r>
      <w:r w:rsidRPr="009A7D8D">
        <w:rPr>
          <w:rFonts w:asciiTheme="minorHAnsi" w:hAnsiTheme="minorHAnsi" w:cstheme="minorHAnsi"/>
          <w:szCs w:val="22"/>
        </w:rPr>
        <w:t xml:space="preserve"> </w:t>
      </w:r>
      <w:r w:rsidR="00B30F60" w:rsidRPr="009A7D8D">
        <w:rPr>
          <w:rFonts w:asciiTheme="minorHAnsi" w:hAnsiTheme="minorHAnsi" w:cstheme="minorHAnsi"/>
          <w:szCs w:val="22"/>
        </w:rPr>
        <w:t xml:space="preserve">stwierdzonych </w:t>
      </w:r>
      <w:r w:rsidRPr="009A7D8D">
        <w:rPr>
          <w:rFonts w:asciiTheme="minorHAnsi" w:hAnsiTheme="minorHAnsi" w:cstheme="minorHAnsi"/>
          <w:szCs w:val="22"/>
        </w:rPr>
        <w:t xml:space="preserve">w trakcie odbioru </w:t>
      </w:r>
      <w:r w:rsidR="00B30F60" w:rsidRPr="009A7D8D">
        <w:rPr>
          <w:rFonts w:asciiTheme="minorHAnsi" w:hAnsiTheme="minorHAnsi" w:cstheme="minorHAnsi"/>
          <w:szCs w:val="22"/>
        </w:rPr>
        <w:t xml:space="preserve">lub w okresie gwarancji i rękojmi </w:t>
      </w:r>
      <w:r w:rsidR="008B2730" w:rsidRPr="009A7D8D">
        <w:rPr>
          <w:rFonts w:asciiTheme="minorHAnsi" w:hAnsiTheme="minorHAnsi" w:cstheme="minorHAnsi"/>
          <w:szCs w:val="22"/>
        </w:rPr>
        <w:t>–</w:t>
      </w:r>
      <w:r w:rsidRPr="009A7D8D">
        <w:rPr>
          <w:rFonts w:asciiTheme="minorHAnsi" w:hAnsiTheme="minorHAnsi" w:cstheme="minorHAnsi"/>
          <w:szCs w:val="22"/>
        </w:rPr>
        <w:t xml:space="preserve"> w</w:t>
      </w:r>
      <w:r w:rsidR="008B2730" w:rsidRPr="009A7D8D">
        <w:rPr>
          <w:rFonts w:asciiTheme="minorHAnsi" w:hAnsiTheme="minorHAnsi" w:cstheme="minorHAnsi"/>
          <w:szCs w:val="22"/>
        </w:rPr>
        <w:t xml:space="preserve"> </w:t>
      </w:r>
      <w:r w:rsidRPr="009A7D8D">
        <w:rPr>
          <w:rFonts w:asciiTheme="minorHAnsi" w:hAnsiTheme="minorHAnsi" w:cstheme="minorHAnsi"/>
          <w:szCs w:val="22"/>
        </w:rPr>
        <w:t xml:space="preserve">wysokości 0,5% Wynagrodzenia brutto określonego w § 3 ust. 1 </w:t>
      </w:r>
      <w:r w:rsidR="00562B81">
        <w:rPr>
          <w:rFonts w:asciiTheme="minorHAnsi" w:hAnsiTheme="minorHAnsi" w:cstheme="minorHAnsi"/>
          <w:szCs w:val="22"/>
        </w:rPr>
        <w:t xml:space="preserve">za dany Etap </w:t>
      </w:r>
      <w:r w:rsidRPr="009A7D8D">
        <w:rPr>
          <w:rFonts w:asciiTheme="minorHAnsi" w:hAnsiTheme="minorHAnsi" w:cstheme="minorHAnsi"/>
          <w:szCs w:val="22"/>
        </w:rPr>
        <w:t>Umowy, za</w:t>
      </w:r>
      <w:r w:rsidR="008B2730" w:rsidRPr="009A7D8D">
        <w:rPr>
          <w:rFonts w:asciiTheme="minorHAnsi" w:hAnsiTheme="minorHAnsi" w:cstheme="minorHAnsi"/>
          <w:szCs w:val="22"/>
        </w:rPr>
        <w:t xml:space="preserve"> </w:t>
      </w:r>
      <w:r w:rsidRPr="009A7D8D">
        <w:rPr>
          <w:rFonts w:asciiTheme="minorHAnsi" w:hAnsiTheme="minorHAnsi" w:cstheme="minorHAnsi"/>
          <w:szCs w:val="22"/>
        </w:rPr>
        <w:t>każdy rozpoczęty dzień zwłoki liczony od</w:t>
      </w:r>
      <w:r w:rsidR="00940328" w:rsidRPr="009A7D8D">
        <w:rPr>
          <w:rFonts w:asciiTheme="minorHAnsi" w:hAnsiTheme="minorHAnsi" w:cstheme="minorHAnsi"/>
          <w:szCs w:val="22"/>
        </w:rPr>
        <w:t xml:space="preserve"> </w:t>
      </w:r>
      <w:r w:rsidRPr="009A7D8D">
        <w:rPr>
          <w:rFonts w:asciiTheme="minorHAnsi" w:hAnsiTheme="minorHAnsi" w:cstheme="minorHAnsi"/>
          <w:szCs w:val="22"/>
        </w:rPr>
        <w:t>dnia następnego po terminie wyznaczonym przez Zamawiającego na usunięcie wad,</w:t>
      </w:r>
    </w:p>
    <w:p w14:paraId="0D928E4D" w14:textId="5A9D637E" w:rsidR="009032A8" w:rsidRPr="009A7D8D" w:rsidRDefault="009032A8" w:rsidP="002F65F9">
      <w:pPr>
        <w:numPr>
          <w:ilvl w:val="0"/>
          <w:numId w:val="13"/>
        </w:numPr>
        <w:tabs>
          <w:tab w:val="clear" w:pos="1455"/>
          <w:tab w:val="left" w:pos="8364"/>
          <w:tab w:val="right" w:pos="8505"/>
        </w:tabs>
        <w:suppressAutoHyphens w:val="0"/>
        <w:spacing w:after="120"/>
        <w:ind w:left="850" w:hanging="425"/>
        <w:rPr>
          <w:rFonts w:asciiTheme="minorHAnsi" w:hAnsiTheme="minorHAnsi" w:cstheme="minorHAnsi"/>
          <w:szCs w:val="22"/>
        </w:rPr>
      </w:pPr>
      <w:r w:rsidRPr="009A7D8D">
        <w:rPr>
          <w:rFonts w:asciiTheme="minorHAnsi" w:hAnsiTheme="minorHAnsi" w:cstheme="minorHAnsi"/>
          <w:szCs w:val="22"/>
          <w:lang w:eastAsia="pl-PL"/>
        </w:rPr>
        <w:t xml:space="preserve">z tytułu odstąpienia od Umowy </w:t>
      </w:r>
      <w:r w:rsidR="006670A8" w:rsidRPr="009A7D8D">
        <w:rPr>
          <w:rFonts w:asciiTheme="minorHAnsi" w:hAnsiTheme="minorHAnsi" w:cstheme="minorHAnsi"/>
          <w:szCs w:val="22"/>
        </w:rPr>
        <w:t xml:space="preserve">przez którąkolwiek ze Stron </w:t>
      </w:r>
      <w:r w:rsidRPr="009A7D8D">
        <w:rPr>
          <w:rFonts w:asciiTheme="minorHAnsi" w:hAnsiTheme="minorHAnsi" w:cstheme="minorHAnsi"/>
          <w:szCs w:val="22"/>
          <w:lang w:eastAsia="pl-PL"/>
        </w:rPr>
        <w:t>z przyczyn leżących po stronie Wykonawcy, w wysokości 20% Wynagrodzenia Wykonawcy brutto,</w:t>
      </w:r>
    </w:p>
    <w:p w14:paraId="4109D2A4" w14:textId="29BBA3A8" w:rsidR="00A0266E" w:rsidRPr="009A7D8D" w:rsidRDefault="00DD1E35" w:rsidP="002F65F9">
      <w:pPr>
        <w:numPr>
          <w:ilvl w:val="0"/>
          <w:numId w:val="13"/>
        </w:numPr>
        <w:tabs>
          <w:tab w:val="clear" w:pos="1455"/>
          <w:tab w:val="left" w:pos="8364"/>
          <w:tab w:val="right" w:pos="8505"/>
        </w:tabs>
        <w:suppressAutoHyphens w:val="0"/>
        <w:spacing w:after="120"/>
        <w:ind w:left="850" w:hanging="425"/>
        <w:rPr>
          <w:rFonts w:asciiTheme="minorHAnsi" w:hAnsiTheme="minorHAnsi" w:cstheme="minorHAnsi"/>
          <w:szCs w:val="22"/>
        </w:rPr>
      </w:pPr>
      <w:r w:rsidRPr="009A7D8D">
        <w:rPr>
          <w:rFonts w:asciiTheme="minorHAnsi" w:eastAsia="Calibri" w:hAnsiTheme="minorHAnsi" w:cstheme="minorHAnsi"/>
          <w:szCs w:val="22"/>
          <w:lang w:eastAsia="en-US"/>
        </w:rPr>
        <w:t xml:space="preserve">z tytułu częściowego odstąpienia od Umowy przez którąkolwiek ze Stron – z przyczyn leżących po stronie Wykonawcy – w wysokości </w:t>
      </w:r>
      <w:r w:rsidR="00B30F60" w:rsidRPr="009A7D8D">
        <w:rPr>
          <w:rFonts w:asciiTheme="minorHAnsi" w:eastAsia="Calibri" w:hAnsiTheme="minorHAnsi" w:cstheme="minorHAnsi"/>
          <w:szCs w:val="22"/>
          <w:lang w:eastAsia="en-US"/>
        </w:rPr>
        <w:t>30</w:t>
      </w:r>
      <w:r w:rsidRPr="009A7D8D">
        <w:rPr>
          <w:rFonts w:asciiTheme="minorHAnsi" w:eastAsia="Calibri" w:hAnsiTheme="minorHAnsi" w:cstheme="minorHAnsi"/>
          <w:szCs w:val="22"/>
          <w:lang w:eastAsia="en-US"/>
        </w:rPr>
        <w:t xml:space="preserve">% wynagrodzenia brutto za </w:t>
      </w:r>
      <w:r w:rsidR="00B30F60" w:rsidRPr="009A7D8D">
        <w:rPr>
          <w:rFonts w:asciiTheme="minorHAnsi" w:eastAsia="Calibri" w:hAnsiTheme="minorHAnsi" w:cstheme="minorHAnsi"/>
          <w:szCs w:val="22"/>
          <w:lang w:eastAsia="en-US"/>
        </w:rPr>
        <w:t xml:space="preserve">niewykonaną </w:t>
      </w:r>
      <w:r w:rsidRPr="009A7D8D">
        <w:rPr>
          <w:rFonts w:asciiTheme="minorHAnsi" w:eastAsia="Calibri" w:hAnsiTheme="minorHAnsi" w:cstheme="minorHAnsi"/>
          <w:szCs w:val="22"/>
          <w:lang w:eastAsia="en-US"/>
        </w:rPr>
        <w:t>do dnia odstąpienia część Przedmiotu Umowy. Wartość wynagrodzenia brutto za</w:t>
      </w:r>
      <w:r w:rsidR="00940328" w:rsidRPr="009A7D8D">
        <w:rPr>
          <w:rFonts w:asciiTheme="minorHAnsi" w:eastAsia="Calibri" w:hAnsiTheme="minorHAnsi" w:cstheme="minorHAnsi"/>
          <w:szCs w:val="22"/>
          <w:lang w:eastAsia="en-US"/>
        </w:rPr>
        <w:t xml:space="preserve"> </w:t>
      </w:r>
      <w:r w:rsidR="00B30F60" w:rsidRPr="009A7D8D">
        <w:rPr>
          <w:rFonts w:asciiTheme="minorHAnsi" w:eastAsia="Calibri" w:hAnsiTheme="minorHAnsi" w:cstheme="minorHAnsi"/>
          <w:szCs w:val="22"/>
          <w:lang w:eastAsia="en-US"/>
        </w:rPr>
        <w:t xml:space="preserve">niewykonaną </w:t>
      </w:r>
      <w:r w:rsidRPr="009A7D8D">
        <w:rPr>
          <w:rFonts w:asciiTheme="minorHAnsi" w:eastAsia="Calibri" w:hAnsiTheme="minorHAnsi" w:cstheme="minorHAnsi"/>
          <w:szCs w:val="22"/>
          <w:lang w:eastAsia="en-US"/>
        </w:rPr>
        <w:t xml:space="preserve">do dnia odstąpienia część Przedmiotu Umowy zostanie określona </w:t>
      </w:r>
      <w:r w:rsidR="00B30F60" w:rsidRPr="009A7D8D">
        <w:rPr>
          <w:rFonts w:asciiTheme="minorHAnsi" w:eastAsia="Calibri" w:hAnsiTheme="minorHAnsi" w:cstheme="minorHAnsi"/>
          <w:szCs w:val="22"/>
          <w:lang w:eastAsia="en-US"/>
        </w:rPr>
        <w:t>na podstawie inwentaryzacji wykonanego i odebranego przez Zamawiającego Przedmiotu Umowy</w:t>
      </w:r>
      <w:r w:rsidRPr="009A7D8D">
        <w:rPr>
          <w:rFonts w:asciiTheme="minorHAnsi" w:eastAsia="Calibri" w:hAnsiTheme="minorHAnsi" w:cstheme="minorHAnsi"/>
          <w:szCs w:val="22"/>
          <w:lang w:eastAsia="en-US"/>
        </w:rPr>
        <w:t>,</w:t>
      </w:r>
    </w:p>
    <w:p w14:paraId="05E958CC" w14:textId="5C68F11C" w:rsidR="00110893" w:rsidRPr="009A7D8D" w:rsidRDefault="008A428E" w:rsidP="002F65F9">
      <w:pPr>
        <w:numPr>
          <w:ilvl w:val="0"/>
          <w:numId w:val="13"/>
        </w:numPr>
        <w:tabs>
          <w:tab w:val="clear" w:pos="1455"/>
          <w:tab w:val="left" w:pos="8364"/>
          <w:tab w:val="right" w:pos="8505"/>
        </w:tabs>
        <w:suppressAutoHyphens w:val="0"/>
        <w:spacing w:after="120"/>
        <w:ind w:left="850" w:hanging="425"/>
        <w:rPr>
          <w:rFonts w:asciiTheme="minorHAnsi" w:hAnsiTheme="minorHAnsi" w:cstheme="minorHAnsi"/>
          <w:szCs w:val="22"/>
        </w:rPr>
      </w:pPr>
      <w:r w:rsidRPr="009A7D8D">
        <w:rPr>
          <w:rFonts w:asciiTheme="minorHAnsi" w:hAnsiTheme="minorHAnsi" w:cstheme="minorHAnsi"/>
          <w:szCs w:val="22"/>
        </w:rPr>
        <w:lastRenderedPageBreak/>
        <w:t>z tytułu</w:t>
      </w:r>
      <w:r w:rsidR="00110893" w:rsidRPr="009A7D8D">
        <w:rPr>
          <w:rFonts w:asciiTheme="minorHAnsi" w:hAnsiTheme="minorHAnsi" w:cstheme="minorHAnsi"/>
          <w:szCs w:val="22"/>
        </w:rPr>
        <w:t xml:space="preserve"> zwłok</w:t>
      </w:r>
      <w:r w:rsidRPr="009A7D8D">
        <w:rPr>
          <w:rFonts w:asciiTheme="minorHAnsi" w:hAnsiTheme="minorHAnsi" w:cstheme="minorHAnsi"/>
          <w:szCs w:val="22"/>
        </w:rPr>
        <w:t>i</w:t>
      </w:r>
      <w:r w:rsidR="00110893" w:rsidRPr="009A7D8D">
        <w:rPr>
          <w:rFonts w:asciiTheme="minorHAnsi" w:hAnsiTheme="minorHAnsi" w:cstheme="minorHAnsi"/>
          <w:szCs w:val="22"/>
        </w:rPr>
        <w:t xml:space="preserve"> w przekazaniu Zamawiającemu Harmonogramu w wysokości 500,00</w:t>
      </w:r>
      <w:r w:rsidR="00940328" w:rsidRPr="009A7D8D">
        <w:rPr>
          <w:rFonts w:asciiTheme="minorHAnsi" w:hAnsiTheme="minorHAnsi" w:cstheme="minorHAnsi"/>
          <w:szCs w:val="22"/>
        </w:rPr>
        <w:t xml:space="preserve"> </w:t>
      </w:r>
      <w:r w:rsidR="00110893" w:rsidRPr="009A7D8D">
        <w:rPr>
          <w:rFonts w:asciiTheme="minorHAnsi" w:hAnsiTheme="minorHAnsi" w:cstheme="minorHAnsi"/>
          <w:szCs w:val="22"/>
        </w:rPr>
        <w:t xml:space="preserve">zł </w:t>
      </w:r>
      <w:r w:rsidR="00940328" w:rsidRPr="009A7D8D">
        <w:rPr>
          <w:rFonts w:asciiTheme="minorHAnsi" w:hAnsiTheme="minorHAnsi" w:cstheme="minorHAnsi"/>
          <w:szCs w:val="22"/>
        </w:rPr>
        <w:t>(słownie złotych: pięćset i 00/100)</w:t>
      </w:r>
      <w:r w:rsidR="0094059F">
        <w:rPr>
          <w:rFonts w:asciiTheme="minorHAnsi" w:hAnsiTheme="minorHAnsi" w:cstheme="minorHAnsi"/>
          <w:szCs w:val="22"/>
        </w:rPr>
        <w:t xml:space="preserve"> </w:t>
      </w:r>
      <w:r w:rsidR="00110893" w:rsidRPr="009A7D8D">
        <w:rPr>
          <w:rFonts w:asciiTheme="minorHAnsi" w:hAnsiTheme="minorHAnsi" w:cstheme="minorHAnsi"/>
          <w:szCs w:val="22"/>
        </w:rPr>
        <w:t>za każdy rozpoczęty dzień zwłoki,</w:t>
      </w:r>
    </w:p>
    <w:p w14:paraId="64003B43" w14:textId="56A0FDFB" w:rsidR="00110893" w:rsidRPr="009A7D8D" w:rsidRDefault="008A428E" w:rsidP="002F65F9">
      <w:pPr>
        <w:numPr>
          <w:ilvl w:val="0"/>
          <w:numId w:val="13"/>
        </w:numPr>
        <w:tabs>
          <w:tab w:val="clear" w:pos="1455"/>
          <w:tab w:val="left" w:pos="8364"/>
          <w:tab w:val="right" w:pos="8505"/>
        </w:tabs>
        <w:suppressAutoHyphens w:val="0"/>
        <w:spacing w:after="120"/>
        <w:ind w:left="850" w:hanging="425"/>
        <w:rPr>
          <w:rFonts w:asciiTheme="minorHAnsi" w:hAnsiTheme="minorHAnsi" w:cstheme="minorHAnsi"/>
          <w:szCs w:val="22"/>
        </w:rPr>
      </w:pPr>
      <w:r w:rsidRPr="009A7D8D">
        <w:rPr>
          <w:rFonts w:asciiTheme="minorHAnsi" w:hAnsiTheme="minorHAnsi" w:cstheme="minorHAnsi"/>
          <w:szCs w:val="22"/>
        </w:rPr>
        <w:t>z tytułu</w:t>
      </w:r>
      <w:r w:rsidR="00110893" w:rsidRPr="009A7D8D">
        <w:rPr>
          <w:rFonts w:asciiTheme="minorHAnsi" w:hAnsiTheme="minorHAnsi" w:cstheme="minorHAnsi"/>
          <w:szCs w:val="22"/>
        </w:rPr>
        <w:t xml:space="preserve"> nieuwzględnieni</w:t>
      </w:r>
      <w:r w:rsidRPr="009A7D8D">
        <w:rPr>
          <w:rFonts w:asciiTheme="minorHAnsi" w:hAnsiTheme="minorHAnsi" w:cstheme="minorHAnsi"/>
          <w:szCs w:val="22"/>
        </w:rPr>
        <w:t>a</w:t>
      </w:r>
      <w:r w:rsidR="00110893" w:rsidRPr="009A7D8D">
        <w:rPr>
          <w:rFonts w:asciiTheme="minorHAnsi" w:hAnsiTheme="minorHAnsi" w:cstheme="minorHAnsi"/>
          <w:szCs w:val="22"/>
        </w:rPr>
        <w:t xml:space="preserve"> w całości lub części </w:t>
      </w:r>
      <w:r w:rsidR="00B30F60" w:rsidRPr="009A7D8D">
        <w:rPr>
          <w:rFonts w:asciiTheme="minorHAnsi" w:hAnsiTheme="minorHAnsi" w:cstheme="minorHAnsi"/>
          <w:szCs w:val="22"/>
        </w:rPr>
        <w:t xml:space="preserve">wytycznych </w:t>
      </w:r>
      <w:r w:rsidR="00110893" w:rsidRPr="009A7D8D">
        <w:rPr>
          <w:rFonts w:asciiTheme="minorHAnsi" w:hAnsiTheme="minorHAnsi" w:cstheme="minorHAnsi"/>
          <w:szCs w:val="22"/>
        </w:rPr>
        <w:t xml:space="preserve">Zamawiającego do Harmonogramu lub jego aktualizacji w wysokości </w:t>
      </w:r>
      <w:r w:rsidR="006F349F" w:rsidRPr="009A7D8D">
        <w:rPr>
          <w:rFonts w:asciiTheme="minorHAnsi" w:hAnsiTheme="minorHAnsi" w:cstheme="minorHAnsi"/>
          <w:szCs w:val="22"/>
        </w:rPr>
        <w:t>1</w:t>
      </w:r>
      <w:r w:rsidR="00110893" w:rsidRPr="009A7D8D">
        <w:rPr>
          <w:rFonts w:asciiTheme="minorHAnsi" w:hAnsiTheme="minorHAnsi" w:cstheme="minorHAnsi"/>
          <w:szCs w:val="22"/>
        </w:rPr>
        <w:t xml:space="preserve">00,00 zł </w:t>
      </w:r>
      <w:r w:rsidR="00940328" w:rsidRPr="009A7D8D">
        <w:rPr>
          <w:rFonts w:asciiTheme="minorHAnsi" w:hAnsiTheme="minorHAnsi" w:cstheme="minorHAnsi"/>
          <w:szCs w:val="22"/>
        </w:rPr>
        <w:t>(słownie złotych: sto i 00/100)</w:t>
      </w:r>
      <w:r w:rsidR="0094059F">
        <w:rPr>
          <w:rFonts w:asciiTheme="minorHAnsi" w:hAnsiTheme="minorHAnsi" w:cstheme="minorHAnsi"/>
          <w:szCs w:val="22"/>
        </w:rPr>
        <w:t xml:space="preserve"> </w:t>
      </w:r>
      <w:r w:rsidR="00110893" w:rsidRPr="009A7D8D">
        <w:rPr>
          <w:rFonts w:asciiTheme="minorHAnsi" w:hAnsiTheme="minorHAnsi" w:cstheme="minorHAnsi"/>
          <w:szCs w:val="22"/>
        </w:rPr>
        <w:t>za</w:t>
      </w:r>
      <w:r w:rsidR="00940328" w:rsidRPr="009A7D8D">
        <w:rPr>
          <w:rFonts w:asciiTheme="minorHAnsi" w:hAnsiTheme="minorHAnsi" w:cstheme="minorHAnsi"/>
          <w:szCs w:val="22"/>
        </w:rPr>
        <w:t xml:space="preserve"> </w:t>
      </w:r>
      <w:r w:rsidR="00110893" w:rsidRPr="009A7D8D">
        <w:rPr>
          <w:rFonts w:asciiTheme="minorHAnsi" w:hAnsiTheme="minorHAnsi" w:cstheme="minorHAnsi"/>
          <w:szCs w:val="22"/>
        </w:rPr>
        <w:t>każdy rozpoczęty dzień zwłoki.</w:t>
      </w:r>
    </w:p>
    <w:p w14:paraId="32D10ED8" w14:textId="630BAC45" w:rsidR="00350D44" w:rsidRPr="009A7D8D" w:rsidRDefault="008012A8" w:rsidP="002F65F9">
      <w:pPr>
        <w:pStyle w:val="Akapitzlist"/>
        <w:numPr>
          <w:ilvl w:val="1"/>
          <w:numId w:val="12"/>
        </w:numPr>
        <w:suppressAutoHyphens w:val="0"/>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 xml:space="preserve">Łączna </w:t>
      </w:r>
      <w:r w:rsidR="008D3AE6" w:rsidRPr="009A7D8D">
        <w:rPr>
          <w:rFonts w:asciiTheme="minorHAnsi" w:hAnsiTheme="minorHAnsi" w:cstheme="minorHAnsi"/>
          <w:szCs w:val="22"/>
        </w:rPr>
        <w:t xml:space="preserve">maksymalna </w:t>
      </w:r>
      <w:r w:rsidRPr="009A7D8D">
        <w:rPr>
          <w:rFonts w:asciiTheme="minorHAnsi" w:hAnsiTheme="minorHAnsi" w:cstheme="minorHAnsi"/>
          <w:szCs w:val="22"/>
        </w:rPr>
        <w:t xml:space="preserve">wysokość </w:t>
      </w:r>
      <w:r w:rsidR="00E720B6" w:rsidRPr="009A7D8D">
        <w:rPr>
          <w:rFonts w:asciiTheme="minorHAnsi" w:hAnsiTheme="minorHAnsi" w:cstheme="minorHAnsi"/>
          <w:szCs w:val="22"/>
        </w:rPr>
        <w:t xml:space="preserve">kar umownych </w:t>
      </w:r>
      <w:r w:rsidRPr="009A7D8D">
        <w:rPr>
          <w:rFonts w:asciiTheme="minorHAnsi" w:hAnsiTheme="minorHAnsi" w:cstheme="minorHAnsi"/>
          <w:szCs w:val="22"/>
        </w:rPr>
        <w:t xml:space="preserve">naliczonych na podstawie </w:t>
      </w:r>
      <w:r w:rsidR="00177260" w:rsidRPr="009A7D8D">
        <w:rPr>
          <w:rFonts w:asciiTheme="minorHAnsi" w:hAnsiTheme="minorHAnsi" w:cstheme="minorHAnsi"/>
          <w:szCs w:val="22"/>
        </w:rPr>
        <w:t xml:space="preserve">Umowy </w:t>
      </w:r>
      <w:r w:rsidRPr="009A7D8D">
        <w:rPr>
          <w:rFonts w:asciiTheme="minorHAnsi" w:hAnsiTheme="minorHAnsi" w:cstheme="minorHAnsi"/>
          <w:szCs w:val="22"/>
        </w:rPr>
        <w:t xml:space="preserve">nie może przekroczyć </w:t>
      </w:r>
      <w:r w:rsidR="00713584" w:rsidRPr="009A7D8D">
        <w:rPr>
          <w:rFonts w:asciiTheme="minorHAnsi" w:hAnsiTheme="minorHAnsi" w:cstheme="minorHAnsi"/>
          <w:szCs w:val="22"/>
        </w:rPr>
        <w:t>30</w:t>
      </w:r>
      <w:r w:rsidRPr="009A7D8D">
        <w:rPr>
          <w:rFonts w:asciiTheme="minorHAnsi" w:hAnsiTheme="minorHAnsi" w:cstheme="minorHAnsi"/>
          <w:szCs w:val="22"/>
        </w:rPr>
        <w:t xml:space="preserve">% wartości </w:t>
      </w:r>
      <w:r w:rsidR="00B30F60" w:rsidRPr="009A7D8D">
        <w:rPr>
          <w:rFonts w:asciiTheme="minorHAnsi" w:hAnsiTheme="minorHAnsi" w:cstheme="minorHAnsi"/>
          <w:szCs w:val="22"/>
        </w:rPr>
        <w:t xml:space="preserve">łącznego </w:t>
      </w:r>
      <w:r w:rsidR="00B55B35" w:rsidRPr="009A7D8D">
        <w:rPr>
          <w:rFonts w:asciiTheme="minorHAnsi" w:hAnsiTheme="minorHAnsi" w:cstheme="minorHAnsi"/>
          <w:szCs w:val="22"/>
        </w:rPr>
        <w:t xml:space="preserve">Wynagrodzenia </w:t>
      </w:r>
      <w:r w:rsidRPr="009A7D8D">
        <w:rPr>
          <w:rFonts w:asciiTheme="minorHAnsi" w:hAnsiTheme="minorHAnsi" w:cstheme="minorHAnsi"/>
          <w:szCs w:val="22"/>
        </w:rPr>
        <w:t>brutto.</w:t>
      </w:r>
    </w:p>
    <w:p w14:paraId="2E23147A" w14:textId="1F2EE672" w:rsidR="00350D44" w:rsidRPr="009A7D8D" w:rsidRDefault="008012A8" w:rsidP="002F65F9">
      <w:pPr>
        <w:pStyle w:val="Akapitzlist"/>
        <w:numPr>
          <w:ilvl w:val="1"/>
          <w:numId w:val="12"/>
        </w:numPr>
        <w:suppressAutoHyphens w:val="0"/>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Wykonawca wyraża zgodę na potrącenie przez Zamawiającego naliczonych przez Zamawiającego kar umownych z płatności wynagrodzenia należnego Wykonawcy, chociażby wierzytelność Zamawiającego o zapłatę kary umownej nie była jeszcze wymagalna (potrącenie umowne). Do</w:t>
      </w:r>
      <w:r w:rsidR="002F2623" w:rsidRPr="009A7D8D">
        <w:rPr>
          <w:rFonts w:asciiTheme="minorHAnsi" w:hAnsiTheme="minorHAnsi" w:cstheme="minorHAnsi"/>
          <w:szCs w:val="22"/>
        </w:rPr>
        <w:t> </w:t>
      </w:r>
      <w:r w:rsidRPr="009A7D8D">
        <w:rPr>
          <w:rFonts w:asciiTheme="minorHAnsi" w:hAnsiTheme="minorHAnsi" w:cstheme="minorHAnsi"/>
          <w:szCs w:val="22"/>
        </w:rPr>
        <w:t xml:space="preserve">wykonania potrącenia nie jest niezbędne złożenie Wykonawcy przez Zamawiającego odrębnego oświadczenia o potrąceniu. Zamawiający prześle Wykonawcy notę księgową określającą wysokość i podstawę naliczonych kar umownych wraz z informacją o dokonaniu potrącenia. W </w:t>
      </w:r>
      <w:r w:rsidR="00121646" w:rsidRPr="009A7D8D">
        <w:rPr>
          <w:rFonts w:asciiTheme="minorHAnsi" w:hAnsiTheme="minorHAnsi" w:cstheme="minorHAnsi"/>
          <w:szCs w:val="22"/>
        </w:rPr>
        <w:t>przypadku</w:t>
      </w:r>
      <w:r w:rsidRPr="009A7D8D">
        <w:rPr>
          <w:rFonts w:asciiTheme="minorHAnsi" w:hAnsiTheme="minorHAnsi" w:cstheme="minorHAnsi"/>
          <w:szCs w:val="22"/>
        </w:rPr>
        <w:t>, gdy Zamawiający nie dokona potrącenia kar umownych z</w:t>
      </w:r>
      <w:r w:rsidR="00654B4D" w:rsidRPr="009A7D8D">
        <w:rPr>
          <w:rFonts w:asciiTheme="minorHAnsi" w:hAnsiTheme="minorHAnsi" w:cstheme="minorHAnsi"/>
          <w:szCs w:val="22"/>
        </w:rPr>
        <w:t> </w:t>
      </w:r>
      <w:r w:rsidRPr="009A7D8D">
        <w:rPr>
          <w:rFonts w:asciiTheme="minorHAnsi" w:hAnsiTheme="minorHAnsi" w:cstheme="minorHAnsi"/>
          <w:szCs w:val="22"/>
        </w:rPr>
        <w:t xml:space="preserve">przysługującego Wykonawcy wynagrodzenia, Wykonawca zobowiązuje się do zapłaty kar umownych w terminie </w:t>
      </w:r>
      <w:r w:rsidR="006F4E6F" w:rsidRPr="009A7D8D">
        <w:rPr>
          <w:rFonts w:asciiTheme="minorHAnsi" w:hAnsiTheme="minorHAnsi" w:cstheme="minorHAnsi"/>
          <w:szCs w:val="22"/>
        </w:rPr>
        <w:t xml:space="preserve">7 </w:t>
      </w:r>
      <w:r w:rsidRPr="009A7D8D">
        <w:rPr>
          <w:rFonts w:asciiTheme="minorHAnsi" w:hAnsiTheme="minorHAnsi" w:cstheme="minorHAnsi"/>
          <w:szCs w:val="22"/>
        </w:rPr>
        <w:t>dni od daty otrzymania wezwania do zapłaty, przyjmującego formę noty księgowej.</w:t>
      </w:r>
    </w:p>
    <w:p w14:paraId="116B8FF0" w14:textId="2488B990" w:rsidR="00350D44" w:rsidRPr="009A7D8D" w:rsidRDefault="008012A8" w:rsidP="002F65F9">
      <w:pPr>
        <w:pStyle w:val="Akapitzlist"/>
        <w:numPr>
          <w:ilvl w:val="1"/>
          <w:numId w:val="12"/>
        </w:numPr>
        <w:suppressAutoHyphens w:val="0"/>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W celu uniknięcia wątpliwości, Strony potwierdzają, że Wykonawca ponosi odpowiedzialność za</w:t>
      </w:r>
      <w:r w:rsidR="002F2623" w:rsidRPr="009A7D8D">
        <w:rPr>
          <w:rFonts w:asciiTheme="minorHAnsi" w:hAnsiTheme="minorHAnsi" w:cstheme="minorHAnsi"/>
          <w:szCs w:val="22"/>
        </w:rPr>
        <w:t> </w:t>
      </w:r>
      <w:r w:rsidRPr="009A7D8D">
        <w:rPr>
          <w:rFonts w:asciiTheme="minorHAnsi" w:hAnsiTheme="minorHAnsi" w:cstheme="minorHAnsi"/>
          <w:szCs w:val="22"/>
        </w:rPr>
        <w:t xml:space="preserve">przypadki niewykonania lub nienależytego wykonania </w:t>
      </w:r>
      <w:r w:rsidR="00AA4C9A" w:rsidRPr="009A7D8D">
        <w:rPr>
          <w:rFonts w:asciiTheme="minorHAnsi" w:hAnsiTheme="minorHAnsi" w:cstheme="minorHAnsi"/>
          <w:szCs w:val="22"/>
        </w:rPr>
        <w:t>U</w:t>
      </w:r>
      <w:r w:rsidRPr="009A7D8D">
        <w:rPr>
          <w:rFonts w:asciiTheme="minorHAnsi" w:hAnsiTheme="minorHAnsi" w:cstheme="minorHAnsi"/>
          <w:szCs w:val="22"/>
        </w:rPr>
        <w:t>mowy, o których mowa w ust. 1, na</w:t>
      </w:r>
      <w:r w:rsidR="002F2623" w:rsidRPr="009A7D8D">
        <w:rPr>
          <w:rFonts w:asciiTheme="minorHAnsi" w:hAnsiTheme="minorHAnsi" w:cstheme="minorHAnsi"/>
          <w:szCs w:val="22"/>
        </w:rPr>
        <w:t> </w:t>
      </w:r>
      <w:r w:rsidRPr="009A7D8D">
        <w:rPr>
          <w:rFonts w:asciiTheme="minorHAnsi" w:hAnsiTheme="minorHAnsi" w:cstheme="minorHAnsi"/>
          <w:szCs w:val="22"/>
        </w:rPr>
        <w:t>zasadach ogólnych określonych w Kodeksie cywilnym, w szczególności w art. 471 K.c., w</w:t>
      </w:r>
      <w:r w:rsidR="002F2623" w:rsidRPr="009A7D8D">
        <w:rPr>
          <w:rFonts w:asciiTheme="minorHAnsi" w:hAnsiTheme="minorHAnsi" w:cstheme="minorHAnsi"/>
          <w:szCs w:val="22"/>
        </w:rPr>
        <w:t> </w:t>
      </w:r>
      <w:r w:rsidRPr="009A7D8D">
        <w:rPr>
          <w:rFonts w:asciiTheme="minorHAnsi" w:hAnsiTheme="minorHAnsi" w:cstheme="minorHAnsi"/>
          <w:szCs w:val="22"/>
        </w:rPr>
        <w:t xml:space="preserve">szczególności może zwolnić się z odpowiedzialności poprzez wykazanie, że nie ponosi odpowiedzialności za dany przypadek niewykonania lub nienależytego wykonania </w:t>
      </w:r>
      <w:r w:rsidR="00570D10" w:rsidRPr="009A7D8D">
        <w:rPr>
          <w:rFonts w:asciiTheme="minorHAnsi" w:hAnsiTheme="minorHAnsi" w:cstheme="minorHAnsi"/>
          <w:szCs w:val="22"/>
        </w:rPr>
        <w:t>Umowy</w:t>
      </w:r>
      <w:r w:rsidRPr="009A7D8D">
        <w:rPr>
          <w:rFonts w:asciiTheme="minorHAnsi" w:hAnsiTheme="minorHAnsi" w:cstheme="minorHAnsi"/>
          <w:szCs w:val="22"/>
        </w:rPr>
        <w:t>.</w:t>
      </w:r>
    </w:p>
    <w:p w14:paraId="4F1DA82F" w14:textId="01A71126" w:rsidR="00350D44" w:rsidRPr="009A7D8D" w:rsidRDefault="008012A8" w:rsidP="002F65F9">
      <w:pPr>
        <w:pStyle w:val="Akapitzlist"/>
        <w:numPr>
          <w:ilvl w:val="1"/>
          <w:numId w:val="12"/>
        </w:numPr>
        <w:suppressAutoHyphens w:val="0"/>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Kary umowne są niezależne i należą się w pełnej wysokości, nawet w przypadku, gdy z powodu jednego zdarzenia naliczona jest więcej niż jedna kara. Zamawiający jest uprawiony do</w:t>
      </w:r>
      <w:r w:rsidR="002F2623" w:rsidRPr="009A7D8D">
        <w:rPr>
          <w:rFonts w:asciiTheme="minorHAnsi" w:hAnsiTheme="minorHAnsi" w:cstheme="minorHAnsi"/>
          <w:szCs w:val="22"/>
        </w:rPr>
        <w:t> </w:t>
      </w:r>
      <w:r w:rsidRPr="009A7D8D">
        <w:rPr>
          <w:rFonts w:asciiTheme="minorHAnsi" w:hAnsiTheme="minorHAnsi" w:cstheme="minorHAnsi"/>
          <w:szCs w:val="22"/>
        </w:rPr>
        <w:t>dochodzenia poszczególnych kar umownych niezależnie; kary te podlegają sumowaniu.</w:t>
      </w:r>
    </w:p>
    <w:p w14:paraId="646CA8B7" w14:textId="0CA050C3" w:rsidR="00350D44" w:rsidRPr="009A7D8D" w:rsidRDefault="008012A8" w:rsidP="002F65F9">
      <w:pPr>
        <w:pStyle w:val="Akapitzlist"/>
        <w:numPr>
          <w:ilvl w:val="1"/>
          <w:numId w:val="12"/>
        </w:numPr>
        <w:suppressAutoHyphens w:val="0"/>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Postanowienia dotyczące kar umownych nie wyłączają prawa Stron do dochodzenia odszkodowania uzupełniającego na zasadach ogólnych, wynikających z Kodeksu cywilnego.</w:t>
      </w:r>
    </w:p>
    <w:p w14:paraId="51D52A1B" w14:textId="7BDACDE0" w:rsidR="00EF75A2" w:rsidRPr="009A7D8D" w:rsidRDefault="00BC1F7B" w:rsidP="002F65F9">
      <w:pPr>
        <w:pStyle w:val="Akapitzlist"/>
        <w:numPr>
          <w:ilvl w:val="1"/>
          <w:numId w:val="12"/>
        </w:numPr>
        <w:suppressAutoHyphens w:val="0"/>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 xml:space="preserve">Zapłata lub potrącenie kar umownych nie zwalnia Wykonawcy z wykonywania ciążących na nim obowiązków wynikających z </w:t>
      </w:r>
      <w:r w:rsidR="00AA4C9A" w:rsidRPr="009A7D8D">
        <w:rPr>
          <w:rFonts w:asciiTheme="minorHAnsi" w:hAnsiTheme="minorHAnsi" w:cstheme="minorHAnsi"/>
          <w:szCs w:val="22"/>
        </w:rPr>
        <w:t>Umowy</w:t>
      </w:r>
      <w:r w:rsidRPr="009A7D8D">
        <w:rPr>
          <w:rFonts w:asciiTheme="minorHAnsi" w:hAnsiTheme="minorHAnsi" w:cstheme="minorHAnsi"/>
          <w:szCs w:val="22"/>
        </w:rPr>
        <w:t>.</w:t>
      </w:r>
    </w:p>
    <w:p w14:paraId="354EE853" w14:textId="77777777" w:rsidR="00EF75A2" w:rsidRPr="009A7D8D" w:rsidRDefault="00EF75A2" w:rsidP="002F65F9">
      <w:pPr>
        <w:pStyle w:val="Akapitzlist"/>
        <w:numPr>
          <w:ilvl w:val="1"/>
          <w:numId w:val="12"/>
        </w:numPr>
        <w:suppressAutoHyphens w:val="0"/>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Zapłata kar umownych nie wyłącza prawa Zamawiającego do dochodzenia odszkodowania na zasadach ogólnych za poniesioną szkodę, jeżeli poniesiona przez Zamawiającego szkoda przekroczy wysokość zastrzeżonych w umowie kar umownych lub powstanie z innych przyczyn.</w:t>
      </w:r>
    </w:p>
    <w:p w14:paraId="679FAF0C" w14:textId="77777777" w:rsidR="00562B81" w:rsidRPr="0050728A" w:rsidRDefault="00562B81" w:rsidP="00562B81">
      <w:pPr>
        <w:pStyle w:val="Akapitzlist"/>
        <w:numPr>
          <w:ilvl w:val="1"/>
          <w:numId w:val="12"/>
        </w:numPr>
        <w:suppressAutoHyphens w:val="0"/>
        <w:spacing w:before="120"/>
        <w:ind w:hanging="425"/>
        <w:rPr>
          <w:rFonts w:asciiTheme="minorHAnsi" w:hAnsiTheme="minorHAnsi" w:cstheme="minorHAnsi"/>
          <w:szCs w:val="22"/>
        </w:rPr>
      </w:pPr>
      <w:r w:rsidRPr="0050728A">
        <w:rPr>
          <w:rFonts w:asciiTheme="minorHAnsi" w:hAnsiTheme="minorHAnsi" w:cstheme="minorHAnsi"/>
          <w:szCs w:val="22"/>
        </w:rPr>
        <w:t>Postanowienia niniejszego paragrafu pozostają w mocy także po rozwiązaniu lub wygaśnięciu Umowy lub w przypadku odstąpienia od Umowy w całości lub w części</w:t>
      </w:r>
      <w:r>
        <w:rPr>
          <w:rFonts w:asciiTheme="minorHAnsi" w:hAnsiTheme="minorHAnsi" w:cstheme="minorHAnsi"/>
          <w:szCs w:val="22"/>
        </w:rPr>
        <w:t>.</w:t>
      </w:r>
    </w:p>
    <w:p w14:paraId="3DE825FE" w14:textId="77777777" w:rsidR="002E1324" w:rsidRDefault="002B06F7" w:rsidP="002F65F9">
      <w:pPr>
        <w:keepNext/>
        <w:keepLines/>
        <w:spacing w:before="120" w:after="120"/>
        <w:outlineLvl w:val="0"/>
        <w:rPr>
          <w:rFonts w:asciiTheme="minorHAnsi" w:eastAsiaTheme="majorEastAsia" w:hAnsiTheme="minorHAnsi" w:cstheme="minorHAnsi"/>
          <w:b/>
          <w:bCs/>
          <w:szCs w:val="22"/>
          <w:lang w:eastAsia="en-US"/>
        </w:rPr>
      </w:pPr>
      <w:r w:rsidRPr="009A7D8D">
        <w:rPr>
          <w:rFonts w:asciiTheme="minorHAnsi" w:eastAsiaTheme="majorEastAsia" w:hAnsiTheme="minorHAnsi" w:cstheme="minorHAnsi"/>
          <w:b/>
          <w:bCs/>
          <w:szCs w:val="22"/>
          <w:lang w:eastAsia="en-US"/>
        </w:rPr>
        <w:t>§ 9</w:t>
      </w:r>
    </w:p>
    <w:p w14:paraId="133CD5D7" w14:textId="07EA2DB5" w:rsidR="002B06F7" w:rsidRPr="009A7D8D" w:rsidRDefault="002B06F7" w:rsidP="002F65F9">
      <w:pPr>
        <w:keepNext/>
        <w:keepLines/>
        <w:spacing w:before="120" w:after="120"/>
        <w:outlineLvl w:val="0"/>
        <w:rPr>
          <w:rFonts w:asciiTheme="minorHAnsi" w:eastAsiaTheme="majorEastAsia" w:hAnsiTheme="minorHAnsi" w:cstheme="minorHAnsi"/>
          <w:b/>
          <w:bCs/>
          <w:szCs w:val="22"/>
          <w:lang w:eastAsia="en-US"/>
        </w:rPr>
      </w:pPr>
      <w:r w:rsidRPr="009A7D8D">
        <w:rPr>
          <w:rFonts w:asciiTheme="minorHAnsi" w:eastAsiaTheme="majorEastAsia" w:hAnsiTheme="minorHAnsi" w:cstheme="minorHAnsi"/>
          <w:b/>
          <w:bCs/>
          <w:szCs w:val="22"/>
          <w:lang w:eastAsia="en-US"/>
        </w:rPr>
        <w:t>Odstąpienie od Umowy</w:t>
      </w:r>
    </w:p>
    <w:p w14:paraId="4B804DAC" w14:textId="020C7868" w:rsidR="008012A8" w:rsidRPr="009A7D8D" w:rsidRDefault="000631DC" w:rsidP="002F65F9">
      <w:pPr>
        <w:numPr>
          <w:ilvl w:val="0"/>
          <w:numId w:val="11"/>
        </w:numPr>
        <w:tabs>
          <w:tab w:val="clear" w:pos="360"/>
          <w:tab w:val="num" w:pos="426"/>
        </w:tabs>
        <w:suppressAutoHyphens w:val="0"/>
        <w:spacing w:after="120"/>
        <w:ind w:left="357" w:hanging="357"/>
        <w:rPr>
          <w:rFonts w:asciiTheme="minorHAnsi" w:hAnsiTheme="minorHAnsi" w:cstheme="minorHAnsi"/>
          <w:szCs w:val="22"/>
        </w:rPr>
      </w:pPr>
      <w:r w:rsidRPr="009A7D8D">
        <w:rPr>
          <w:rFonts w:cstheme="minorHAnsi"/>
          <w:color w:val="000000" w:themeColor="text1"/>
          <w:szCs w:val="22"/>
        </w:rPr>
        <w:t>Zamawiający jest uprawniony do odstąpienia od Umowy w całości albo w części, ze skutkiem na przyszłość, z przyczyn leżących po stronie Wykonawcy, jeśli</w:t>
      </w:r>
      <w:r w:rsidR="008012A8" w:rsidRPr="009A7D8D">
        <w:rPr>
          <w:rFonts w:asciiTheme="minorHAnsi" w:hAnsiTheme="minorHAnsi" w:cstheme="minorHAnsi"/>
          <w:szCs w:val="22"/>
        </w:rPr>
        <w:t>:</w:t>
      </w:r>
    </w:p>
    <w:p w14:paraId="506A36D6" w14:textId="36F11061" w:rsidR="00C53789" w:rsidRPr="009A7D8D" w:rsidRDefault="00C53789" w:rsidP="002F65F9">
      <w:pPr>
        <w:numPr>
          <w:ilvl w:val="1"/>
          <w:numId w:val="10"/>
        </w:numPr>
        <w:suppressAutoHyphens w:val="0"/>
        <w:spacing w:after="120"/>
        <w:ind w:left="850" w:hanging="425"/>
        <w:rPr>
          <w:rFonts w:asciiTheme="minorHAnsi" w:hAnsiTheme="minorHAnsi" w:cstheme="minorHAnsi"/>
          <w:szCs w:val="22"/>
        </w:rPr>
      </w:pPr>
      <w:r w:rsidRPr="009A7D8D">
        <w:rPr>
          <w:rFonts w:asciiTheme="minorHAnsi" w:hAnsiTheme="minorHAnsi" w:cstheme="minorHAnsi"/>
          <w:szCs w:val="22"/>
        </w:rPr>
        <w:lastRenderedPageBreak/>
        <w:t>Wykonawca wykonuje Przedmiot Umowy w sposób rażąco wadliwy albo sprzeczny z Umową</w:t>
      </w:r>
      <w:r w:rsidR="000D0105" w:rsidRPr="009A7D8D">
        <w:rPr>
          <w:rFonts w:asciiTheme="minorHAnsi" w:hAnsiTheme="minorHAnsi" w:cstheme="minorHAnsi"/>
          <w:szCs w:val="22"/>
        </w:rPr>
        <w:t>;</w:t>
      </w:r>
    </w:p>
    <w:p w14:paraId="034232D8" w14:textId="2A1FC56B" w:rsidR="009D2BA6" w:rsidRPr="009A7D8D" w:rsidRDefault="007F284D" w:rsidP="002F65F9">
      <w:pPr>
        <w:numPr>
          <w:ilvl w:val="1"/>
          <w:numId w:val="10"/>
        </w:numPr>
        <w:suppressAutoHyphens w:val="0"/>
        <w:spacing w:after="120"/>
        <w:ind w:left="850" w:hanging="425"/>
        <w:rPr>
          <w:rFonts w:asciiTheme="minorHAnsi" w:hAnsiTheme="minorHAnsi" w:cstheme="minorHAnsi"/>
          <w:szCs w:val="22"/>
        </w:rPr>
      </w:pPr>
      <w:r w:rsidRPr="009A7D8D">
        <w:rPr>
          <w:rFonts w:asciiTheme="minorHAnsi" w:hAnsiTheme="minorHAnsi" w:cstheme="minorHAnsi"/>
          <w:szCs w:val="22"/>
        </w:rPr>
        <w:t xml:space="preserve">Wykonawca </w:t>
      </w:r>
      <w:r w:rsidR="009D2BA6" w:rsidRPr="009A7D8D">
        <w:rPr>
          <w:rFonts w:asciiTheme="minorHAnsi" w:hAnsiTheme="minorHAnsi" w:cstheme="minorHAnsi"/>
          <w:szCs w:val="22"/>
        </w:rPr>
        <w:t xml:space="preserve">nie wykonuje lub nienależycie wykonuje swoje obowiązki wynikające z </w:t>
      </w:r>
      <w:r w:rsidR="00AA4C9A" w:rsidRPr="009A7D8D">
        <w:rPr>
          <w:rFonts w:asciiTheme="minorHAnsi" w:hAnsiTheme="minorHAnsi" w:cstheme="minorHAnsi"/>
          <w:szCs w:val="22"/>
        </w:rPr>
        <w:t xml:space="preserve">Umowy </w:t>
      </w:r>
      <w:r w:rsidR="009D2BA6" w:rsidRPr="009A7D8D">
        <w:rPr>
          <w:rFonts w:asciiTheme="minorHAnsi" w:hAnsiTheme="minorHAnsi" w:cstheme="minorHAnsi"/>
          <w:szCs w:val="22"/>
        </w:rPr>
        <w:t>i</w:t>
      </w:r>
      <w:r w:rsidR="006D0994" w:rsidRPr="009A7D8D">
        <w:rPr>
          <w:rFonts w:asciiTheme="minorHAnsi" w:hAnsiTheme="minorHAnsi" w:cstheme="minorHAnsi"/>
          <w:szCs w:val="22"/>
        </w:rPr>
        <w:t> </w:t>
      </w:r>
      <w:r w:rsidR="009D2BA6" w:rsidRPr="009A7D8D">
        <w:rPr>
          <w:rFonts w:asciiTheme="minorHAnsi" w:hAnsiTheme="minorHAnsi" w:cstheme="minorHAnsi"/>
          <w:szCs w:val="22"/>
        </w:rPr>
        <w:t>po</w:t>
      </w:r>
      <w:r w:rsidR="006D0994" w:rsidRPr="009A7D8D">
        <w:rPr>
          <w:rFonts w:asciiTheme="minorHAnsi" w:hAnsiTheme="minorHAnsi" w:cstheme="minorHAnsi"/>
          <w:szCs w:val="22"/>
        </w:rPr>
        <w:t> </w:t>
      </w:r>
      <w:r w:rsidR="009D2BA6" w:rsidRPr="009A7D8D">
        <w:rPr>
          <w:rFonts w:asciiTheme="minorHAnsi" w:hAnsiTheme="minorHAnsi" w:cstheme="minorHAnsi"/>
          <w:szCs w:val="22"/>
        </w:rPr>
        <w:t>wyznaczeniu dodatkowego terminu na usunięcie naruszeń pod rygorem odstąpienia nie</w:t>
      </w:r>
      <w:r w:rsidR="006D0994" w:rsidRPr="009A7D8D">
        <w:rPr>
          <w:rFonts w:asciiTheme="minorHAnsi" w:hAnsiTheme="minorHAnsi" w:cstheme="minorHAnsi"/>
          <w:szCs w:val="22"/>
        </w:rPr>
        <w:t> </w:t>
      </w:r>
      <w:r w:rsidR="009D2BA6" w:rsidRPr="009A7D8D">
        <w:rPr>
          <w:rFonts w:asciiTheme="minorHAnsi" w:hAnsiTheme="minorHAnsi" w:cstheme="minorHAnsi"/>
          <w:szCs w:val="22"/>
        </w:rPr>
        <w:t>zaniechał naruszeń</w:t>
      </w:r>
      <w:r w:rsidR="000D0105" w:rsidRPr="009A7D8D">
        <w:rPr>
          <w:rFonts w:asciiTheme="minorHAnsi" w:hAnsiTheme="minorHAnsi" w:cstheme="minorHAnsi"/>
          <w:szCs w:val="22"/>
        </w:rPr>
        <w:t>;</w:t>
      </w:r>
    </w:p>
    <w:p w14:paraId="71E8891E" w14:textId="1327DF65" w:rsidR="007F284D" w:rsidRPr="009A7D8D" w:rsidRDefault="000D0105" w:rsidP="002F65F9">
      <w:pPr>
        <w:numPr>
          <w:ilvl w:val="1"/>
          <w:numId w:val="10"/>
        </w:numPr>
        <w:suppressAutoHyphens w:val="0"/>
        <w:spacing w:after="120"/>
        <w:ind w:left="850" w:hanging="425"/>
        <w:rPr>
          <w:rFonts w:asciiTheme="minorHAnsi" w:hAnsiTheme="minorHAnsi" w:cstheme="minorHAnsi"/>
          <w:szCs w:val="22"/>
          <w:lang w:eastAsia="pl-PL"/>
        </w:rPr>
      </w:pPr>
      <w:r w:rsidRPr="009A7D8D">
        <w:rPr>
          <w:rFonts w:asciiTheme="minorHAnsi" w:hAnsiTheme="minorHAnsi" w:cstheme="minorHAnsi"/>
          <w:szCs w:val="22"/>
        </w:rPr>
        <w:t xml:space="preserve">Wykonawca </w:t>
      </w:r>
      <w:r w:rsidR="006C2A25" w:rsidRPr="009A7D8D">
        <w:rPr>
          <w:rFonts w:asciiTheme="minorHAnsi" w:hAnsiTheme="minorHAnsi" w:cstheme="minorHAnsi"/>
          <w:szCs w:val="22"/>
        </w:rPr>
        <w:t xml:space="preserve">jest w zwłoce w zakończeniu Przedmiotu </w:t>
      </w:r>
      <w:r w:rsidR="00195891" w:rsidRPr="009A7D8D">
        <w:rPr>
          <w:rFonts w:asciiTheme="minorHAnsi" w:hAnsiTheme="minorHAnsi" w:cstheme="minorHAnsi"/>
          <w:szCs w:val="22"/>
        </w:rPr>
        <w:t>Umowy</w:t>
      </w:r>
      <w:r w:rsidR="006C2A25" w:rsidRPr="009A7D8D">
        <w:rPr>
          <w:rFonts w:asciiTheme="minorHAnsi" w:hAnsiTheme="minorHAnsi" w:cstheme="minorHAnsi"/>
          <w:szCs w:val="22"/>
        </w:rPr>
        <w:t xml:space="preserve">, </w:t>
      </w:r>
      <w:r w:rsidR="0054232D" w:rsidRPr="009A7D8D">
        <w:rPr>
          <w:rFonts w:asciiTheme="minorHAnsi" w:hAnsiTheme="minorHAnsi" w:cstheme="minorHAnsi"/>
          <w:szCs w:val="22"/>
        </w:rPr>
        <w:t>w stosunku do któregokolwiek z terminów wskazanych w</w:t>
      </w:r>
      <w:r w:rsidR="00C404D4" w:rsidRPr="009A7D8D">
        <w:rPr>
          <w:rFonts w:asciiTheme="minorHAnsi" w:hAnsiTheme="minorHAnsi" w:cstheme="minorHAnsi"/>
          <w:szCs w:val="22"/>
        </w:rPr>
        <w:t xml:space="preserve"> § 2 ust. 1 Umowy</w:t>
      </w:r>
      <w:r w:rsidR="0054232D" w:rsidRPr="009A7D8D">
        <w:rPr>
          <w:rFonts w:asciiTheme="minorHAnsi" w:hAnsiTheme="minorHAnsi" w:cstheme="minorHAnsi"/>
          <w:szCs w:val="22"/>
        </w:rPr>
        <w:t xml:space="preserve"> </w:t>
      </w:r>
      <w:r w:rsidR="006C2A25" w:rsidRPr="009A7D8D">
        <w:rPr>
          <w:rFonts w:asciiTheme="minorHAnsi" w:hAnsiTheme="minorHAnsi" w:cstheme="minorHAnsi"/>
          <w:szCs w:val="22"/>
        </w:rPr>
        <w:t>dłużej niż 7 dni</w:t>
      </w:r>
      <w:r w:rsidRPr="009A7D8D">
        <w:rPr>
          <w:rFonts w:asciiTheme="minorHAnsi" w:hAnsiTheme="minorHAnsi" w:cstheme="minorHAnsi"/>
          <w:szCs w:val="22"/>
        </w:rPr>
        <w:t>;</w:t>
      </w:r>
    </w:p>
    <w:p w14:paraId="5BC6D86C" w14:textId="77777777" w:rsidR="007F284D" w:rsidRPr="009A7D8D" w:rsidRDefault="007F284D" w:rsidP="002F65F9">
      <w:pPr>
        <w:numPr>
          <w:ilvl w:val="1"/>
          <w:numId w:val="10"/>
        </w:numPr>
        <w:tabs>
          <w:tab w:val="num" w:pos="851"/>
        </w:tabs>
        <w:suppressAutoHyphens w:val="0"/>
        <w:spacing w:after="120"/>
        <w:ind w:left="850" w:hanging="425"/>
        <w:rPr>
          <w:rFonts w:asciiTheme="minorHAnsi" w:hAnsiTheme="minorHAnsi" w:cstheme="minorHAnsi"/>
          <w:color w:val="000000"/>
          <w:kern w:val="3"/>
          <w:szCs w:val="22"/>
        </w:rPr>
      </w:pPr>
      <w:r w:rsidRPr="009A7D8D">
        <w:rPr>
          <w:rFonts w:asciiTheme="minorHAnsi" w:hAnsiTheme="minorHAnsi" w:cstheme="minorHAnsi"/>
          <w:color w:val="000000"/>
          <w:kern w:val="3"/>
          <w:szCs w:val="22"/>
        </w:rPr>
        <w:t>Wykonawca dopuszcza się rażącego naruszenia warunków Umowy, przez co Strony rozumieją w szczególności naruszenie obowiązków określonych w § 5 Umowy, działanie bezprawne lub niezachowanie staranności skutkujące możliwością powstania szkody u Zamawiającego;</w:t>
      </w:r>
    </w:p>
    <w:p w14:paraId="76699CB8" w14:textId="77777777" w:rsidR="007F284D" w:rsidRPr="009A7D8D" w:rsidRDefault="007F284D" w:rsidP="002F65F9">
      <w:pPr>
        <w:numPr>
          <w:ilvl w:val="1"/>
          <w:numId w:val="10"/>
        </w:numPr>
        <w:tabs>
          <w:tab w:val="num" w:pos="851"/>
        </w:tabs>
        <w:suppressAutoHyphens w:val="0"/>
        <w:spacing w:after="120"/>
        <w:ind w:left="850" w:hanging="425"/>
        <w:rPr>
          <w:rFonts w:asciiTheme="minorHAnsi" w:hAnsiTheme="minorHAnsi" w:cstheme="minorHAnsi"/>
          <w:szCs w:val="22"/>
        </w:rPr>
      </w:pPr>
      <w:r w:rsidRPr="009A7D8D">
        <w:rPr>
          <w:rFonts w:asciiTheme="minorHAnsi" w:hAnsiTheme="minorHAnsi" w:cstheme="minorHAnsi"/>
          <w:szCs w:val="22"/>
        </w:rPr>
        <w:t>Przedmiot Umowy ma wady istotne, które nie dadzą się usunąć, albo gdy z okoliczności wynika, że Wykonawca nie zdoła ich usunąć w czasie odpowiednim;</w:t>
      </w:r>
    </w:p>
    <w:p w14:paraId="0A095EEC" w14:textId="006D4B60" w:rsidR="000D0105" w:rsidRPr="009A7D8D" w:rsidRDefault="007F284D" w:rsidP="002F65F9">
      <w:pPr>
        <w:numPr>
          <w:ilvl w:val="1"/>
          <w:numId w:val="10"/>
        </w:numPr>
        <w:suppressAutoHyphens w:val="0"/>
        <w:spacing w:after="120"/>
        <w:ind w:left="850" w:hanging="425"/>
        <w:rPr>
          <w:rFonts w:asciiTheme="minorHAnsi" w:hAnsiTheme="minorHAnsi" w:cstheme="minorHAnsi"/>
          <w:szCs w:val="22"/>
          <w:lang w:eastAsia="pl-PL"/>
        </w:rPr>
      </w:pPr>
      <w:r w:rsidRPr="009A7D8D">
        <w:rPr>
          <w:rFonts w:asciiTheme="minorHAnsi" w:hAnsiTheme="minorHAnsi" w:cstheme="minorHAnsi"/>
          <w:szCs w:val="22"/>
        </w:rPr>
        <w:t xml:space="preserve">sumaryczna wysokość kar umownych nałożonych na Wykonawcę na podstawie § </w:t>
      </w:r>
      <w:r w:rsidR="008D3E84" w:rsidRPr="009A7D8D">
        <w:rPr>
          <w:rFonts w:asciiTheme="minorHAnsi" w:hAnsiTheme="minorHAnsi" w:cstheme="minorHAnsi"/>
          <w:szCs w:val="22"/>
        </w:rPr>
        <w:t>8</w:t>
      </w:r>
      <w:r w:rsidRPr="009A7D8D">
        <w:rPr>
          <w:rFonts w:asciiTheme="minorHAnsi" w:hAnsiTheme="minorHAnsi" w:cstheme="minorHAnsi"/>
          <w:szCs w:val="22"/>
        </w:rPr>
        <w:t xml:space="preserve"> ust. 1 Umowy przekroczy </w:t>
      </w:r>
      <w:r w:rsidR="00B30F60" w:rsidRPr="009A7D8D">
        <w:rPr>
          <w:rFonts w:asciiTheme="minorHAnsi" w:hAnsiTheme="minorHAnsi" w:cstheme="minorHAnsi"/>
          <w:szCs w:val="22"/>
        </w:rPr>
        <w:t>5</w:t>
      </w:r>
      <w:r w:rsidRPr="009A7D8D">
        <w:rPr>
          <w:rFonts w:asciiTheme="minorHAnsi" w:hAnsiTheme="minorHAnsi" w:cstheme="minorHAnsi"/>
          <w:szCs w:val="22"/>
        </w:rPr>
        <w:t>% łącznego Wynagrodzenia brutto określonego w § 3 ust. 1 Umowy</w:t>
      </w:r>
      <w:r w:rsidR="000D0105" w:rsidRPr="009A7D8D">
        <w:rPr>
          <w:rFonts w:asciiTheme="minorHAnsi" w:hAnsiTheme="minorHAnsi" w:cstheme="minorHAnsi"/>
          <w:szCs w:val="22"/>
        </w:rPr>
        <w:t>.</w:t>
      </w:r>
    </w:p>
    <w:p w14:paraId="4395C764" w14:textId="63399705" w:rsidR="00A53F23" w:rsidRPr="009A7D8D" w:rsidRDefault="006C2A25" w:rsidP="002F65F9">
      <w:pPr>
        <w:numPr>
          <w:ilvl w:val="0"/>
          <w:numId w:val="1"/>
        </w:numPr>
        <w:tabs>
          <w:tab w:val="num" w:pos="426"/>
        </w:tabs>
        <w:spacing w:after="120"/>
        <w:ind w:left="357" w:hanging="357"/>
        <w:rPr>
          <w:rFonts w:asciiTheme="minorHAnsi" w:hAnsiTheme="minorHAnsi" w:cstheme="minorHAnsi"/>
          <w:szCs w:val="22"/>
        </w:rPr>
      </w:pPr>
      <w:r w:rsidRPr="009A7D8D">
        <w:rPr>
          <w:rFonts w:asciiTheme="minorHAnsi" w:hAnsiTheme="minorHAnsi" w:cstheme="minorHAnsi"/>
          <w:szCs w:val="22"/>
        </w:rPr>
        <w:t xml:space="preserve">W okolicznościach, o których mowa w ust. 1 powyżej </w:t>
      </w:r>
      <w:r w:rsidR="00537E00" w:rsidRPr="009A7D8D">
        <w:rPr>
          <w:rFonts w:asciiTheme="minorHAnsi" w:hAnsiTheme="minorHAnsi" w:cstheme="minorHAnsi"/>
          <w:szCs w:val="22"/>
        </w:rPr>
        <w:t>Zamawiający jest uprawniony do odstąpienia od umowy w całości lub w części niewykonanej</w:t>
      </w:r>
      <w:r w:rsidR="00D81A50" w:rsidRPr="009A7D8D">
        <w:rPr>
          <w:rFonts w:asciiTheme="minorHAnsi" w:hAnsiTheme="minorHAnsi" w:cstheme="minorHAnsi"/>
          <w:szCs w:val="22"/>
        </w:rPr>
        <w:t>, nie później niż</w:t>
      </w:r>
      <w:r w:rsidR="00537E00" w:rsidRPr="009A7D8D">
        <w:rPr>
          <w:rFonts w:asciiTheme="minorHAnsi" w:hAnsiTheme="minorHAnsi" w:cstheme="minorHAnsi"/>
          <w:szCs w:val="22"/>
        </w:rPr>
        <w:t xml:space="preserve"> w terminie 60 dni licząc </w:t>
      </w:r>
      <w:r w:rsidR="00021B18" w:rsidRPr="009A7D8D">
        <w:rPr>
          <w:rFonts w:asciiTheme="minorHAnsi" w:hAnsiTheme="minorHAnsi" w:cstheme="minorHAnsi"/>
          <w:szCs w:val="22"/>
        </w:rPr>
        <w:t>od</w:t>
      </w:r>
      <w:r w:rsidR="00940328" w:rsidRPr="009A7D8D">
        <w:rPr>
          <w:rFonts w:asciiTheme="minorHAnsi" w:hAnsiTheme="minorHAnsi" w:cstheme="minorHAnsi"/>
          <w:szCs w:val="22"/>
        </w:rPr>
        <w:t xml:space="preserve"> </w:t>
      </w:r>
      <w:r w:rsidR="00021B18" w:rsidRPr="009A7D8D">
        <w:rPr>
          <w:rFonts w:asciiTheme="minorHAnsi" w:hAnsiTheme="minorHAnsi" w:cstheme="minorHAnsi"/>
          <w:szCs w:val="22"/>
        </w:rPr>
        <w:t>daty powzięcia wiadomości o przyczynie uzasadniającej odstąpienie.</w:t>
      </w:r>
    </w:p>
    <w:p w14:paraId="7FEF49A3" w14:textId="2F530718" w:rsidR="00A53F23" w:rsidRPr="009A7D8D" w:rsidRDefault="00A53F23" w:rsidP="002F65F9">
      <w:pPr>
        <w:numPr>
          <w:ilvl w:val="0"/>
          <w:numId w:val="1"/>
        </w:numPr>
        <w:tabs>
          <w:tab w:val="num" w:pos="426"/>
        </w:tabs>
        <w:spacing w:after="120"/>
        <w:ind w:left="357" w:hanging="357"/>
        <w:rPr>
          <w:rFonts w:asciiTheme="minorHAnsi" w:hAnsiTheme="minorHAnsi" w:cstheme="minorHAnsi"/>
          <w:szCs w:val="22"/>
        </w:rPr>
      </w:pPr>
      <w:r w:rsidRPr="009A7D8D">
        <w:rPr>
          <w:rFonts w:asciiTheme="minorHAnsi" w:hAnsiTheme="minorHAnsi" w:cstheme="minorHAnsi"/>
          <w:szCs w:val="22"/>
        </w:rPr>
        <w:t xml:space="preserve">W przypadku odstąpienia </w:t>
      </w:r>
      <w:r w:rsidR="00686A5D" w:rsidRPr="009A7D8D">
        <w:rPr>
          <w:rFonts w:asciiTheme="minorHAnsi" w:hAnsiTheme="minorHAnsi" w:cstheme="minorHAnsi"/>
          <w:szCs w:val="22"/>
        </w:rPr>
        <w:t xml:space="preserve">lub częściowego odstąpienia </w:t>
      </w:r>
      <w:r w:rsidRPr="009A7D8D">
        <w:rPr>
          <w:rFonts w:asciiTheme="minorHAnsi" w:hAnsiTheme="minorHAnsi" w:cstheme="minorHAnsi"/>
          <w:szCs w:val="22"/>
        </w:rPr>
        <w:t xml:space="preserve">od </w:t>
      </w:r>
      <w:r w:rsidR="008F1CA8" w:rsidRPr="009A7D8D">
        <w:rPr>
          <w:rFonts w:asciiTheme="minorHAnsi" w:hAnsiTheme="minorHAnsi" w:cstheme="minorHAnsi"/>
          <w:szCs w:val="22"/>
        </w:rPr>
        <w:t>U</w:t>
      </w:r>
      <w:r w:rsidR="00DB0859" w:rsidRPr="009A7D8D">
        <w:rPr>
          <w:rFonts w:asciiTheme="minorHAnsi" w:hAnsiTheme="minorHAnsi" w:cstheme="minorHAnsi"/>
          <w:szCs w:val="22"/>
        </w:rPr>
        <w:t xml:space="preserve">mowy </w:t>
      </w:r>
      <w:r w:rsidRPr="009A7D8D">
        <w:rPr>
          <w:rFonts w:asciiTheme="minorHAnsi" w:hAnsiTheme="minorHAnsi" w:cstheme="minorHAnsi"/>
          <w:szCs w:val="22"/>
        </w:rPr>
        <w:t>przez Zamawiającego, z</w:t>
      </w:r>
      <w:r w:rsidR="00686A5D" w:rsidRPr="009A7D8D">
        <w:rPr>
          <w:rFonts w:asciiTheme="minorHAnsi" w:hAnsiTheme="minorHAnsi" w:cstheme="minorHAnsi"/>
          <w:szCs w:val="22"/>
        </w:rPr>
        <w:t> </w:t>
      </w:r>
      <w:r w:rsidRPr="009A7D8D">
        <w:rPr>
          <w:rFonts w:asciiTheme="minorHAnsi" w:hAnsiTheme="minorHAnsi" w:cstheme="minorHAnsi"/>
          <w:szCs w:val="22"/>
        </w:rPr>
        <w:t>przyczyn leżących po stronie Wykonawcy, Wykonawca jest zobowiązany do zapłaty kar umownych naliczonych przez Zamawiającego.</w:t>
      </w:r>
    </w:p>
    <w:p w14:paraId="57AA745E" w14:textId="1CB08FE7" w:rsidR="00A53F23" w:rsidRPr="009A7D8D" w:rsidRDefault="00A53F23" w:rsidP="002F65F9">
      <w:pPr>
        <w:numPr>
          <w:ilvl w:val="0"/>
          <w:numId w:val="1"/>
        </w:numPr>
        <w:tabs>
          <w:tab w:val="num" w:pos="426"/>
        </w:tabs>
        <w:spacing w:after="120"/>
        <w:ind w:left="357" w:hanging="357"/>
        <w:rPr>
          <w:rFonts w:asciiTheme="minorHAnsi" w:hAnsiTheme="minorHAnsi" w:cstheme="minorHAnsi"/>
          <w:szCs w:val="22"/>
        </w:rPr>
      </w:pPr>
      <w:r w:rsidRPr="009A7D8D">
        <w:rPr>
          <w:rFonts w:asciiTheme="minorHAnsi" w:hAnsiTheme="minorHAnsi" w:cstheme="minorHAnsi"/>
          <w:szCs w:val="22"/>
        </w:rPr>
        <w:t xml:space="preserve">Zamawiający może również odstąpić od </w:t>
      </w:r>
      <w:r w:rsidR="008F1CA8" w:rsidRPr="009A7D8D">
        <w:rPr>
          <w:rFonts w:asciiTheme="minorHAnsi" w:hAnsiTheme="minorHAnsi" w:cstheme="minorHAnsi"/>
          <w:szCs w:val="22"/>
        </w:rPr>
        <w:t>U</w:t>
      </w:r>
      <w:r w:rsidRPr="009A7D8D">
        <w:rPr>
          <w:rFonts w:asciiTheme="minorHAnsi" w:hAnsiTheme="minorHAnsi" w:cstheme="minorHAnsi"/>
          <w:szCs w:val="22"/>
        </w:rPr>
        <w:t>mowy w innych przypadkach wskazanych w Kodeksie cywilnym.</w:t>
      </w:r>
    </w:p>
    <w:p w14:paraId="53A17D0A" w14:textId="0778CC15" w:rsidR="008012A8" w:rsidRPr="009A7D8D" w:rsidRDefault="008012A8" w:rsidP="002F65F9">
      <w:pPr>
        <w:numPr>
          <w:ilvl w:val="0"/>
          <w:numId w:val="1"/>
        </w:numPr>
        <w:tabs>
          <w:tab w:val="num" w:pos="426"/>
        </w:tabs>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 xml:space="preserve">Odstąpienie od </w:t>
      </w:r>
      <w:r w:rsidR="008F1CA8" w:rsidRPr="009A7D8D">
        <w:rPr>
          <w:rFonts w:asciiTheme="minorHAnsi" w:hAnsiTheme="minorHAnsi" w:cstheme="minorHAnsi"/>
          <w:szCs w:val="22"/>
        </w:rPr>
        <w:t>U</w:t>
      </w:r>
      <w:r w:rsidRPr="009A7D8D">
        <w:rPr>
          <w:rFonts w:asciiTheme="minorHAnsi" w:hAnsiTheme="minorHAnsi" w:cstheme="minorHAnsi"/>
          <w:szCs w:val="22"/>
        </w:rPr>
        <w:t>mowy powinno nastąpić w formie pisemnej pod rygorem nieważności z</w:t>
      </w:r>
      <w:r w:rsidR="006D0994" w:rsidRPr="009A7D8D">
        <w:rPr>
          <w:rFonts w:asciiTheme="minorHAnsi" w:hAnsiTheme="minorHAnsi" w:cstheme="minorHAnsi"/>
          <w:szCs w:val="22"/>
        </w:rPr>
        <w:t> </w:t>
      </w:r>
      <w:r w:rsidRPr="009A7D8D">
        <w:rPr>
          <w:rFonts w:asciiTheme="minorHAnsi" w:hAnsiTheme="minorHAnsi" w:cstheme="minorHAnsi"/>
          <w:szCs w:val="22"/>
        </w:rPr>
        <w:t>podaniem uzasadnienia.</w:t>
      </w:r>
    </w:p>
    <w:p w14:paraId="51C227B3" w14:textId="5A02CA09" w:rsidR="00BC1F7B" w:rsidRPr="009A7D8D" w:rsidRDefault="00737B67" w:rsidP="002F65F9">
      <w:pPr>
        <w:numPr>
          <w:ilvl w:val="0"/>
          <w:numId w:val="1"/>
        </w:numPr>
        <w:tabs>
          <w:tab w:val="num" w:pos="426"/>
        </w:tabs>
        <w:suppressAutoHyphens w:val="0"/>
        <w:spacing w:after="120"/>
        <w:ind w:left="357" w:hanging="357"/>
        <w:rPr>
          <w:rFonts w:asciiTheme="minorHAnsi" w:eastAsia="Calibri" w:hAnsiTheme="minorHAnsi" w:cstheme="minorHAnsi"/>
          <w:szCs w:val="22"/>
        </w:rPr>
      </w:pPr>
      <w:r w:rsidRPr="009A7D8D">
        <w:rPr>
          <w:rFonts w:cstheme="minorHAnsi"/>
          <w:szCs w:val="22"/>
        </w:rPr>
        <w:t>W przypadku odstąpienia lub częściowego odstąpienia od Umowy, Wykonawca w terminie 7 dni liczonych od daty odstąpienia od umowy, obowiązany jest sporządzić z udziałem Zamawiającego inwentaryzację prac będących w toku na dzień odstąpienia od umowy/ wykonanych prac. W</w:t>
      </w:r>
      <w:r w:rsidR="00FB256D" w:rsidRPr="009A7D8D">
        <w:rPr>
          <w:rFonts w:cstheme="minorHAnsi"/>
          <w:szCs w:val="22"/>
        </w:rPr>
        <w:t> </w:t>
      </w:r>
      <w:r w:rsidRPr="009A7D8D">
        <w:rPr>
          <w:rFonts w:cstheme="minorHAnsi"/>
          <w:szCs w:val="22"/>
        </w:rPr>
        <w:t>przypadku braku uzgodnienia z Zamawiającym inwentaryzacji, Zamawiający jest uprawniony do</w:t>
      </w:r>
      <w:r w:rsidR="00FB256D" w:rsidRPr="009A7D8D">
        <w:rPr>
          <w:rFonts w:cstheme="minorHAnsi"/>
          <w:szCs w:val="22"/>
        </w:rPr>
        <w:t> </w:t>
      </w:r>
      <w:r w:rsidRPr="009A7D8D">
        <w:rPr>
          <w:rFonts w:cstheme="minorHAnsi"/>
          <w:szCs w:val="22"/>
        </w:rPr>
        <w:t>sporządzenia jednostronnej inwentaryzacji. Wykonawcy przysługuje wynagrodzenie tylko za</w:t>
      </w:r>
      <w:r w:rsidR="00FB256D" w:rsidRPr="009A7D8D">
        <w:rPr>
          <w:rFonts w:cstheme="minorHAnsi"/>
          <w:szCs w:val="22"/>
        </w:rPr>
        <w:t> </w:t>
      </w:r>
      <w:r w:rsidRPr="009A7D8D">
        <w:rPr>
          <w:rFonts w:cstheme="minorHAnsi"/>
          <w:szCs w:val="22"/>
        </w:rPr>
        <w:t>prace odebrane przez Zamawiającego przed odstąpieniem od umowy na podstawie uzgodnionej przez Zamawiającego inwentaryzacji.</w:t>
      </w:r>
    </w:p>
    <w:p w14:paraId="21F93CE8" w14:textId="72F88753" w:rsidR="008479CB" w:rsidRPr="009A7D8D" w:rsidRDefault="00AB47F0" w:rsidP="002F65F9">
      <w:pPr>
        <w:numPr>
          <w:ilvl w:val="0"/>
          <w:numId w:val="1"/>
        </w:num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spacing w:after="120"/>
        <w:ind w:left="357" w:hanging="357"/>
        <w:rPr>
          <w:rFonts w:asciiTheme="minorHAnsi" w:hAnsiTheme="minorHAnsi" w:cstheme="minorHAnsi"/>
          <w:szCs w:val="22"/>
        </w:rPr>
      </w:pPr>
      <w:r w:rsidRPr="009A7D8D">
        <w:rPr>
          <w:rFonts w:asciiTheme="minorHAnsi" w:hAnsiTheme="minorHAnsi" w:cstheme="minorHAnsi"/>
          <w:bCs/>
          <w:szCs w:val="22"/>
          <w:lang w:eastAsia="ar-SA"/>
        </w:rPr>
        <w:t xml:space="preserve">Wykonawca udzieli </w:t>
      </w:r>
      <w:r w:rsidR="00B30F60" w:rsidRPr="009A7D8D">
        <w:rPr>
          <w:rFonts w:asciiTheme="minorHAnsi" w:hAnsiTheme="minorHAnsi" w:cstheme="minorHAnsi"/>
          <w:bCs/>
          <w:szCs w:val="22"/>
          <w:lang w:eastAsia="ar-SA"/>
        </w:rPr>
        <w:t xml:space="preserve">gwarancji i </w:t>
      </w:r>
      <w:r w:rsidRPr="009A7D8D">
        <w:rPr>
          <w:rFonts w:asciiTheme="minorHAnsi" w:hAnsiTheme="minorHAnsi" w:cstheme="minorHAnsi"/>
          <w:bCs/>
          <w:szCs w:val="22"/>
          <w:lang w:eastAsia="ar-SA"/>
        </w:rPr>
        <w:t xml:space="preserve">rękojmi </w:t>
      </w:r>
      <w:r w:rsidR="000905DE" w:rsidRPr="009A7D8D">
        <w:rPr>
          <w:rFonts w:asciiTheme="minorHAnsi" w:hAnsiTheme="minorHAnsi" w:cstheme="minorHAnsi"/>
          <w:bCs/>
          <w:szCs w:val="22"/>
          <w:lang w:eastAsia="ar-SA"/>
        </w:rPr>
        <w:t>za wady</w:t>
      </w:r>
      <w:r w:rsidR="00F83C87" w:rsidRPr="009A7D8D">
        <w:rPr>
          <w:rFonts w:asciiTheme="minorHAnsi" w:hAnsiTheme="minorHAnsi" w:cstheme="minorHAnsi"/>
          <w:bCs/>
          <w:szCs w:val="22"/>
          <w:lang w:eastAsia="ar-SA"/>
        </w:rPr>
        <w:t xml:space="preserve"> </w:t>
      </w:r>
      <w:r w:rsidRPr="009A7D8D">
        <w:rPr>
          <w:rFonts w:asciiTheme="minorHAnsi" w:hAnsiTheme="minorHAnsi" w:cstheme="minorHAnsi"/>
          <w:bCs/>
          <w:szCs w:val="22"/>
          <w:lang w:eastAsia="ar-SA"/>
        </w:rPr>
        <w:t>w zakresie określonym w Umowie na część zobowiązania wykonaną przed odstąpieniem od Umowy</w:t>
      </w:r>
      <w:r w:rsidRPr="009A7D8D">
        <w:rPr>
          <w:rFonts w:asciiTheme="minorHAnsi" w:hAnsiTheme="minorHAnsi" w:cstheme="minorHAnsi"/>
          <w:szCs w:val="22"/>
        </w:rPr>
        <w:t>.</w:t>
      </w:r>
    </w:p>
    <w:p w14:paraId="00FD241F" w14:textId="77777777" w:rsidR="002E1324" w:rsidRDefault="007A21EB" w:rsidP="002F65F9">
      <w:pPr>
        <w:pStyle w:val="Nagwek1"/>
        <w:spacing w:before="120" w:after="120" w:line="300" w:lineRule="auto"/>
        <w:contextualSpacing w:val="0"/>
        <w:rPr>
          <w:rFonts w:eastAsiaTheme="majorEastAsia"/>
        </w:rPr>
      </w:pPr>
      <w:r w:rsidRPr="009A7D8D">
        <w:rPr>
          <w:rFonts w:eastAsiaTheme="majorEastAsia"/>
        </w:rPr>
        <w:t>§ 1</w:t>
      </w:r>
      <w:r w:rsidR="00AB594E">
        <w:rPr>
          <w:rFonts w:eastAsiaTheme="majorEastAsia"/>
        </w:rPr>
        <w:t>0</w:t>
      </w:r>
    </w:p>
    <w:p w14:paraId="01DE5547" w14:textId="02012535" w:rsidR="007A21EB" w:rsidRPr="009A7D8D" w:rsidRDefault="007A21EB" w:rsidP="002F65F9">
      <w:pPr>
        <w:pStyle w:val="Nagwek1"/>
        <w:spacing w:before="120" w:after="120" w:line="300" w:lineRule="auto"/>
        <w:contextualSpacing w:val="0"/>
        <w:rPr>
          <w:rFonts w:eastAsiaTheme="majorEastAsia"/>
          <w:b w:val="0"/>
          <w:bCs w:val="0"/>
        </w:rPr>
      </w:pPr>
      <w:r w:rsidRPr="009A7D8D">
        <w:rPr>
          <w:rFonts w:eastAsiaTheme="majorEastAsia"/>
        </w:rPr>
        <w:t>Zmiana Umowy</w:t>
      </w:r>
    </w:p>
    <w:p w14:paraId="546DCAFD" w14:textId="77777777" w:rsidR="004372FB" w:rsidRPr="009A7D8D" w:rsidRDefault="004372FB" w:rsidP="002F65F9">
      <w:pPr>
        <w:numPr>
          <w:ilvl w:val="3"/>
          <w:numId w:val="14"/>
        </w:numPr>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lastRenderedPageBreak/>
        <w:t>Wszelkie zmiany i uzupełnienia w treści Umowy wymagają, pod rygorem nieważności, formy pisemnej w postaci aneksu do Umowy podpisanego przez obie Strony, z zastrzeżeniem wyjątków przewidzianych w Umowie.</w:t>
      </w:r>
    </w:p>
    <w:p w14:paraId="17997D9E" w14:textId="77777777" w:rsidR="004372FB" w:rsidRPr="009A7D8D" w:rsidRDefault="004372FB" w:rsidP="002F65F9">
      <w:pPr>
        <w:numPr>
          <w:ilvl w:val="3"/>
          <w:numId w:val="14"/>
        </w:numPr>
        <w:suppressAutoHyphens w:val="0"/>
        <w:spacing w:after="120"/>
        <w:ind w:left="357" w:hanging="357"/>
        <w:rPr>
          <w:rFonts w:asciiTheme="minorHAnsi" w:eastAsia="Calibri" w:hAnsiTheme="minorHAnsi" w:cstheme="minorHAnsi"/>
          <w:color w:val="00000A"/>
          <w:szCs w:val="22"/>
          <w:lang w:eastAsia="en-US"/>
        </w:rPr>
      </w:pPr>
      <w:r w:rsidRPr="009A7D8D">
        <w:rPr>
          <w:rFonts w:asciiTheme="minorHAnsi" w:eastAsia="Calibri" w:hAnsiTheme="minorHAnsi" w:cstheme="minorHAnsi"/>
          <w:color w:val="00000A"/>
          <w:szCs w:val="22"/>
        </w:rPr>
        <w:t>Nie stanowi zmiany Umowy:</w:t>
      </w:r>
    </w:p>
    <w:p w14:paraId="64D245E0" w14:textId="616FE6D5" w:rsidR="004372FB" w:rsidRPr="009A7D8D" w:rsidRDefault="004372FB" w:rsidP="002F65F9">
      <w:pPr>
        <w:numPr>
          <w:ilvl w:val="0"/>
          <w:numId w:val="17"/>
        </w:numPr>
        <w:suppressAutoHyphens w:val="0"/>
        <w:spacing w:after="120"/>
        <w:ind w:left="850" w:hanging="425"/>
        <w:rPr>
          <w:rFonts w:asciiTheme="minorHAnsi" w:eastAsia="Calibri" w:hAnsiTheme="minorHAnsi" w:cstheme="minorHAnsi"/>
          <w:color w:val="00000A"/>
          <w:szCs w:val="22"/>
        </w:rPr>
      </w:pPr>
      <w:r w:rsidRPr="009A7D8D">
        <w:rPr>
          <w:rFonts w:asciiTheme="minorHAnsi" w:eastAsia="Calibri" w:hAnsiTheme="minorHAnsi" w:cstheme="minorHAnsi"/>
          <w:color w:val="00000A"/>
          <w:szCs w:val="22"/>
        </w:rPr>
        <w:t xml:space="preserve">zmiana adresów Wykonawcy i Zamawiającego określonych w </w:t>
      </w:r>
      <w:r w:rsidR="00086660" w:rsidRPr="009A7D8D">
        <w:rPr>
          <w:rFonts w:asciiTheme="minorHAnsi" w:eastAsia="Calibri" w:hAnsiTheme="minorHAnsi" w:cstheme="minorHAnsi"/>
          <w:color w:val="00000A"/>
          <w:szCs w:val="22"/>
        </w:rPr>
        <w:t xml:space="preserve">§ </w:t>
      </w:r>
      <w:r w:rsidR="00D366C1" w:rsidRPr="009A7D8D">
        <w:rPr>
          <w:rFonts w:asciiTheme="minorHAnsi" w:eastAsia="Calibri" w:hAnsiTheme="minorHAnsi" w:cstheme="minorHAnsi"/>
          <w:color w:val="00000A"/>
          <w:szCs w:val="22"/>
        </w:rPr>
        <w:t>1</w:t>
      </w:r>
      <w:r w:rsidR="00D366C1">
        <w:rPr>
          <w:rFonts w:asciiTheme="minorHAnsi" w:eastAsia="Calibri" w:hAnsiTheme="minorHAnsi" w:cstheme="minorHAnsi"/>
          <w:color w:val="00000A"/>
          <w:szCs w:val="22"/>
        </w:rPr>
        <w:t>3</w:t>
      </w:r>
      <w:r w:rsidR="00D366C1" w:rsidRPr="009A7D8D">
        <w:rPr>
          <w:rFonts w:asciiTheme="minorHAnsi" w:eastAsia="Calibri" w:hAnsiTheme="minorHAnsi" w:cstheme="minorHAnsi"/>
          <w:color w:val="00000A"/>
          <w:szCs w:val="22"/>
        </w:rPr>
        <w:t xml:space="preserve"> </w:t>
      </w:r>
      <w:r w:rsidRPr="009A7D8D">
        <w:rPr>
          <w:rFonts w:asciiTheme="minorHAnsi" w:eastAsia="Calibri" w:hAnsiTheme="minorHAnsi" w:cstheme="minorHAnsi"/>
          <w:color w:val="00000A"/>
          <w:szCs w:val="22"/>
        </w:rPr>
        <w:t xml:space="preserve">ust. </w:t>
      </w:r>
      <w:r w:rsidR="00086660" w:rsidRPr="009A7D8D">
        <w:rPr>
          <w:rFonts w:asciiTheme="minorHAnsi" w:eastAsia="Calibri" w:hAnsiTheme="minorHAnsi" w:cstheme="minorHAnsi"/>
          <w:color w:val="00000A"/>
          <w:szCs w:val="22"/>
        </w:rPr>
        <w:t>1</w:t>
      </w:r>
      <w:r w:rsidRPr="009A7D8D">
        <w:rPr>
          <w:rFonts w:asciiTheme="minorHAnsi" w:eastAsia="Calibri" w:hAnsiTheme="minorHAnsi" w:cstheme="minorHAnsi"/>
          <w:color w:val="00000A"/>
          <w:szCs w:val="22"/>
        </w:rPr>
        <w:t>,</w:t>
      </w:r>
    </w:p>
    <w:p w14:paraId="71CF8953" w14:textId="1CF77251" w:rsidR="004372FB" w:rsidRPr="009A7D8D" w:rsidRDefault="004372FB" w:rsidP="002F65F9">
      <w:pPr>
        <w:numPr>
          <w:ilvl w:val="0"/>
          <w:numId w:val="17"/>
        </w:numPr>
        <w:suppressAutoHyphens w:val="0"/>
        <w:spacing w:after="120"/>
        <w:ind w:left="850" w:hanging="425"/>
        <w:rPr>
          <w:rFonts w:asciiTheme="minorHAnsi" w:eastAsia="Calibri" w:hAnsiTheme="minorHAnsi" w:cstheme="minorHAnsi"/>
          <w:color w:val="00000A"/>
          <w:szCs w:val="22"/>
        </w:rPr>
      </w:pPr>
      <w:r w:rsidRPr="009A7D8D">
        <w:rPr>
          <w:rFonts w:asciiTheme="minorHAnsi" w:eastAsia="Calibri" w:hAnsiTheme="minorHAnsi" w:cstheme="minorHAnsi"/>
          <w:color w:val="00000A"/>
          <w:szCs w:val="22"/>
        </w:rPr>
        <w:t xml:space="preserve">zmiana osób, o których mowa w </w:t>
      </w:r>
      <w:r w:rsidR="00086660" w:rsidRPr="009A7D8D">
        <w:rPr>
          <w:rFonts w:asciiTheme="minorHAnsi" w:eastAsia="Calibri" w:hAnsiTheme="minorHAnsi" w:cstheme="minorHAnsi"/>
          <w:color w:val="00000A"/>
          <w:szCs w:val="22"/>
        </w:rPr>
        <w:t xml:space="preserve">§ </w:t>
      </w:r>
      <w:r w:rsidR="00D366C1" w:rsidRPr="009A7D8D">
        <w:rPr>
          <w:rFonts w:asciiTheme="minorHAnsi" w:eastAsia="Calibri" w:hAnsiTheme="minorHAnsi" w:cstheme="minorHAnsi"/>
          <w:color w:val="00000A"/>
          <w:szCs w:val="22"/>
        </w:rPr>
        <w:t>1</w:t>
      </w:r>
      <w:r w:rsidR="00D366C1">
        <w:rPr>
          <w:rFonts w:asciiTheme="minorHAnsi" w:eastAsia="Calibri" w:hAnsiTheme="minorHAnsi" w:cstheme="minorHAnsi"/>
          <w:color w:val="00000A"/>
          <w:szCs w:val="22"/>
        </w:rPr>
        <w:t>3</w:t>
      </w:r>
      <w:r w:rsidR="00D366C1" w:rsidRPr="009A7D8D">
        <w:rPr>
          <w:rFonts w:asciiTheme="minorHAnsi" w:eastAsia="Calibri" w:hAnsiTheme="minorHAnsi" w:cstheme="minorHAnsi"/>
          <w:color w:val="00000A"/>
          <w:szCs w:val="22"/>
        </w:rPr>
        <w:t xml:space="preserve"> </w:t>
      </w:r>
      <w:r w:rsidR="00086660" w:rsidRPr="009A7D8D">
        <w:rPr>
          <w:rFonts w:asciiTheme="minorHAnsi" w:eastAsia="Calibri" w:hAnsiTheme="minorHAnsi" w:cstheme="minorHAnsi"/>
          <w:color w:val="00000A"/>
          <w:szCs w:val="22"/>
        </w:rPr>
        <w:t>ust. 2,</w:t>
      </w:r>
    </w:p>
    <w:p w14:paraId="41D42505" w14:textId="77777777" w:rsidR="004372FB" w:rsidRPr="009A7D8D" w:rsidRDefault="004372FB" w:rsidP="002F65F9">
      <w:pPr>
        <w:numPr>
          <w:ilvl w:val="0"/>
          <w:numId w:val="17"/>
        </w:numPr>
        <w:suppressAutoHyphens w:val="0"/>
        <w:spacing w:after="120"/>
        <w:ind w:left="850" w:hanging="425"/>
        <w:rPr>
          <w:rFonts w:asciiTheme="minorHAnsi" w:eastAsia="Calibri" w:hAnsiTheme="minorHAnsi" w:cstheme="minorHAnsi"/>
          <w:color w:val="00000A"/>
          <w:szCs w:val="22"/>
        </w:rPr>
      </w:pPr>
      <w:r w:rsidRPr="009A7D8D">
        <w:rPr>
          <w:rFonts w:asciiTheme="minorHAnsi" w:eastAsia="Calibri" w:hAnsiTheme="minorHAnsi" w:cstheme="minorHAnsi"/>
          <w:color w:val="00000A"/>
          <w:szCs w:val="22"/>
        </w:rPr>
        <w:t xml:space="preserve">zmiana osób, o których mowa w </w:t>
      </w:r>
      <w:bookmarkStart w:id="11" w:name="_Hlk232149084"/>
      <w:r w:rsidRPr="009A7D8D">
        <w:rPr>
          <w:rFonts w:asciiTheme="minorHAnsi" w:eastAsia="Calibri" w:hAnsiTheme="minorHAnsi" w:cstheme="minorHAnsi"/>
          <w:color w:val="00000A"/>
          <w:szCs w:val="22"/>
        </w:rPr>
        <w:t>§</w:t>
      </w:r>
      <w:bookmarkEnd w:id="11"/>
      <w:r w:rsidRPr="009A7D8D">
        <w:rPr>
          <w:rFonts w:asciiTheme="minorHAnsi" w:eastAsia="Calibri" w:hAnsiTheme="minorHAnsi" w:cstheme="minorHAnsi"/>
          <w:color w:val="00000A"/>
          <w:szCs w:val="22"/>
        </w:rPr>
        <w:t xml:space="preserve"> 5 ust. 4 i 6,</w:t>
      </w:r>
    </w:p>
    <w:p w14:paraId="029D1201" w14:textId="77777777" w:rsidR="004372FB" w:rsidRPr="009A7D8D" w:rsidRDefault="004372FB" w:rsidP="002F65F9">
      <w:pPr>
        <w:numPr>
          <w:ilvl w:val="0"/>
          <w:numId w:val="17"/>
        </w:numPr>
        <w:suppressAutoHyphens w:val="0"/>
        <w:spacing w:after="120"/>
        <w:ind w:left="850" w:hanging="425"/>
        <w:rPr>
          <w:rFonts w:asciiTheme="minorHAnsi" w:eastAsia="Calibri" w:hAnsiTheme="minorHAnsi" w:cstheme="minorHAnsi"/>
          <w:color w:val="00000A"/>
          <w:szCs w:val="22"/>
        </w:rPr>
      </w:pPr>
      <w:r w:rsidRPr="009A7D8D">
        <w:rPr>
          <w:rFonts w:asciiTheme="minorHAnsi" w:eastAsia="Calibri" w:hAnsiTheme="minorHAnsi" w:cstheme="minorHAnsi"/>
          <w:color w:val="00000A"/>
          <w:szCs w:val="22"/>
        </w:rPr>
        <w:t>zmiana danych do fakturowania, o których mowa w § 7 ust. 4 i 6,</w:t>
      </w:r>
    </w:p>
    <w:p w14:paraId="4D77C8D4" w14:textId="1CBE2E17" w:rsidR="004372FB" w:rsidRPr="009A7D8D" w:rsidRDefault="004372FB" w:rsidP="002F65F9">
      <w:pPr>
        <w:numPr>
          <w:ilvl w:val="0"/>
          <w:numId w:val="17"/>
        </w:numPr>
        <w:suppressAutoHyphens w:val="0"/>
        <w:spacing w:after="120"/>
        <w:ind w:left="850" w:hanging="425"/>
        <w:rPr>
          <w:rFonts w:asciiTheme="minorHAnsi" w:eastAsia="Calibri" w:hAnsiTheme="minorHAnsi" w:cstheme="minorHAnsi"/>
          <w:color w:val="00000A"/>
          <w:szCs w:val="22"/>
        </w:rPr>
      </w:pPr>
      <w:r w:rsidRPr="009A7D8D">
        <w:rPr>
          <w:rFonts w:asciiTheme="minorHAnsi" w:eastAsia="Calibri" w:hAnsiTheme="minorHAnsi" w:cstheme="minorHAnsi"/>
          <w:szCs w:val="22"/>
        </w:rPr>
        <w:t>utrata mocy lub zmiana aktów prawnych przywołanych w treści Umowy. W każdym takim przypadku Wykonawca ma obowiązek stosowania się do obowiązujących w danym czasie aktów prawa.</w:t>
      </w:r>
    </w:p>
    <w:p w14:paraId="07603F11" w14:textId="2FE39FD8" w:rsidR="004372FB" w:rsidRPr="002F65F9" w:rsidRDefault="004372FB" w:rsidP="002F65F9">
      <w:pPr>
        <w:pStyle w:val="Akapitzlist"/>
        <w:numPr>
          <w:ilvl w:val="3"/>
          <w:numId w:val="14"/>
        </w:numPr>
        <w:suppressAutoHyphens w:val="0"/>
        <w:spacing w:after="120"/>
        <w:ind w:left="357" w:hanging="357"/>
        <w:contextualSpacing w:val="0"/>
        <w:rPr>
          <w:rFonts w:asciiTheme="minorHAnsi" w:eastAsia="Calibri" w:hAnsiTheme="minorHAnsi" w:cstheme="minorHAnsi"/>
          <w:color w:val="00000A"/>
          <w:szCs w:val="22"/>
        </w:rPr>
      </w:pPr>
      <w:r w:rsidRPr="002F65F9">
        <w:rPr>
          <w:rFonts w:asciiTheme="minorHAnsi" w:eastAsia="Calibri" w:hAnsiTheme="minorHAnsi" w:cstheme="minorHAnsi"/>
          <w:color w:val="00000A"/>
          <w:szCs w:val="22"/>
        </w:rPr>
        <w:t xml:space="preserve">Zmiany wskazane w ust. </w:t>
      </w:r>
      <w:r w:rsidR="002F65F9">
        <w:rPr>
          <w:rFonts w:asciiTheme="minorHAnsi" w:eastAsia="Calibri" w:hAnsiTheme="minorHAnsi" w:cstheme="minorHAnsi"/>
          <w:color w:val="00000A"/>
          <w:szCs w:val="22"/>
        </w:rPr>
        <w:t>2</w:t>
      </w:r>
      <w:r w:rsidRPr="002F65F9">
        <w:rPr>
          <w:rFonts w:asciiTheme="minorHAnsi" w:eastAsia="Calibri" w:hAnsiTheme="minorHAnsi" w:cstheme="minorHAnsi"/>
          <w:color w:val="00000A"/>
          <w:szCs w:val="22"/>
        </w:rPr>
        <w:t xml:space="preserve"> pkt 1-</w:t>
      </w:r>
      <w:r w:rsidR="00D366C1">
        <w:rPr>
          <w:rFonts w:asciiTheme="minorHAnsi" w:eastAsia="Calibri" w:hAnsiTheme="minorHAnsi" w:cstheme="minorHAnsi"/>
          <w:color w:val="00000A"/>
          <w:szCs w:val="22"/>
        </w:rPr>
        <w:t>4</w:t>
      </w:r>
      <w:r w:rsidR="00D366C1" w:rsidRPr="002F65F9">
        <w:rPr>
          <w:rFonts w:asciiTheme="minorHAnsi" w:eastAsia="Calibri" w:hAnsiTheme="minorHAnsi" w:cstheme="minorHAnsi"/>
          <w:color w:val="00000A"/>
          <w:szCs w:val="22"/>
        </w:rPr>
        <w:t xml:space="preserve"> </w:t>
      </w:r>
      <w:r w:rsidRPr="002F65F9">
        <w:rPr>
          <w:rFonts w:asciiTheme="minorHAnsi" w:eastAsia="Calibri" w:hAnsiTheme="minorHAnsi" w:cstheme="minorHAnsi"/>
          <w:color w:val="00000A"/>
          <w:szCs w:val="22"/>
        </w:rPr>
        <w:t>dokonywane są w drodze jednostronnego pisemnego oświadczenia danej Strony i wywołują skutek od dnia doręczenia go drugiej Stronie na adres e- mail wskazany w Umowie.</w:t>
      </w:r>
    </w:p>
    <w:p w14:paraId="50452B1C" w14:textId="77777777" w:rsidR="002E1324" w:rsidRDefault="002E1324">
      <w:pPr>
        <w:suppressAutoHyphens w:val="0"/>
        <w:spacing w:after="200" w:line="276" w:lineRule="auto"/>
        <w:rPr>
          <w:rFonts w:asciiTheme="minorHAnsi" w:hAnsiTheme="minorHAnsi" w:cstheme="minorHAnsi"/>
          <w:b/>
          <w:bCs/>
          <w:szCs w:val="22"/>
        </w:rPr>
      </w:pPr>
      <w:r>
        <w:br w:type="page"/>
      </w:r>
    </w:p>
    <w:p w14:paraId="585E5EC0" w14:textId="4063D091" w:rsidR="00E206C7" w:rsidRPr="009A7D8D" w:rsidRDefault="00E206C7" w:rsidP="002F65F9">
      <w:pPr>
        <w:pStyle w:val="Nagwek1"/>
        <w:spacing w:before="120" w:after="120"/>
        <w:contextualSpacing w:val="0"/>
      </w:pPr>
      <w:r w:rsidRPr="009A7D8D">
        <w:lastRenderedPageBreak/>
        <w:t>§ 1</w:t>
      </w:r>
      <w:r w:rsidR="00AB594E">
        <w:t>1</w:t>
      </w:r>
    </w:p>
    <w:p w14:paraId="3765D21A" w14:textId="77777777" w:rsidR="00E206C7" w:rsidRPr="009A7D8D" w:rsidRDefault="00E206C7" w:rsidP="00E206C7">
      <w:pPr>
        <w:pStyle w:val="Nagwek1"/>
        <w:spacing w:after="120"/>
      </w:pPr>
      <w:r w:rsidRPr="009A7D8D">
        <w:t>Autorskie prawa majątkowe</w:t>
      </w:r>
    </w:p>
    <w:p w14:paraId="583A0DEE" w14:textId="77777777" w:rsidR="00E206C7" w:rsidRPr="009A7D8D" w:rsidRDefault="00E206C7" w:rsidP="002F65F9">
      <w:pPr>
        <w:numPr>
          <w:ilvl w:val="0"/>
          <w:numId w:val="35"/>
        </w:numPr>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Do elementów Przedmiotu Umowy, będących utworami w rozumieniu ustawy z dnia</w:t>
      </w:r>
      <w:r w:rsidRPr="009A7D8D">
        <w:rPr>
          <w:rFonts w:asciiTheme="minorHAnsi" w:hAnsiTheme="minorHAnsi" w:cstheme="minorHAnsi"/>
          <w:b/>
          <w:bCs/>
          <w:szCs w:val="22"/>
        </w:rPr>
        <w:t xml:space="preserve"> </w:t>
      </w:r>
      <w:r w:rsidRPr="009A7D8D">
        <w:rPr>
          <w:rFonts w:asciiTheme="minorHAnsi" w:hAnsiTheme="minorHAnsi" w:cstheme="minorHAnsi"/>
          <w:szCs w:val="22"/>
        </w:rPr>
        <w:t xml:space="preserve">4 lutego 1994 r. o prawie autorskim i prawach pokrewnych, </w:t>
      </w:r>
      <w:r w:rsidRPr="009A7D8D">
        <w:rPr>
          <w:rFonts w:asciiTheme="minorHAnsi" w:hAnsiTheme="minorHAnsi" w:cstheme="minorHAnsi"/>
          <w:bCs/>
          <w:iCs/>
          <w:szCs w:val="22"/>
        </w:rPr>
        <w:t>zwanych dalej z osobna „utworem” lub łącznie „utworami”</w:t>
      </w:r>
      <w:r w:rsidRPr="009A7D8D">
        <w:rPr>
          <w:rFonts w:asciiTheme="minorHAnsi" w:hAnsiTheme="minorHAnsi" w:cstheme="minorHAnsi"/>
          <w:szCs w:val="22"/>
        </w:rPr>
        <w:t>, Wykonawca przenosi na Zamawiającego pełnię autorskich praw majątkowych, w szczególności prawo do korzystania i rozporządzania utworami, bez jakichkolwiek ograniczeń czasowych i terytorialnych, na niżej wymienionych polach eksploatacji:</w:t>
      </w:r>
    </w:p>
    <w:p w14:paraId="46353F2C" w14:textId="77777777" w:rsidR="00E206C7" w:rsidRPr="009A7D8D" w:rsidRDefault="00E206C7" w:rsidP="002F65F9">
      <w:pPr>
        <w:tabs>
          <w:tab w:val="num" w:pos="851"/>
        </w:tabs>
        <w:spacing w:after="120"/>
        <w:ind w:left="850" w:hanging="425"/>
        <w:rPr>
          <w:rFonts w:asciiTheme="minorHAnsi" w:hAnsiTheme="minorHAnsi" w:cstheme="minorHAnsi"/>
          <w:szCs w:val="22"/>
        </w:rPr>
      </w:pPr>
      <w:r w:rsidRPr="009A7D8D">
        <w:rPr>
          <w:rFonts w:asciiTheme="minorHAnsi" w:hAnsiTheme="minorHAnsi" w:cstheme="minorHAnsi"/>
          <w:szCs w:val="22"/>
        </w:rPr>
        <w:t>1)</w:t>
      </w:r>
      <w:r w:rsidRPr="009A7D8D">
        <w:rPr>
          <w:rFonts w:asciiTheme="minorHAnsi" w:hAnsiTheme="minorHAnsi" w:cstheme="minorHAnsi"/>
          <w:szCs w:val="22"/>
        </w:rPr>
        <w:tab/>
        <w:t>w zakresie utrwalania i zwielokrotniania – wytwarzanie dowolnymi technikami, w tym, techniką zapisu magnetycznego, światłoczułą, audiowizualną, cyfrową, optyczną, drukarską, komputerową niezależnie od formatu zapisu i nośnika, rozmiaru, formy, techniki, oprawy, rodzaju i sposobu dystrybucji lub upubliczniania;</w:t>
      </w:r>
    </w:p>
    <w:p w14:paraId="03C5616A" w14:textId="77777777" w:rsidR="00E206C7" w:rsidRPr="009A7D8D" w:rsidRDefault="00E206C7" w:rsidP="002F65F9">
      <w:pPr>
        <w:tabs>
          <w:tab w:val="num" w:pos="851"/>
        </w:tabs>
        <w:spacing w:after="120"/>
        <w:ind w:left="850" w:hanging="425"/>
        <w:rPr>
          <w:rFonts w:asciiTheme="minorHAnsi" w:hAnsiTheme="minorHAnsi" w:cstheme="minorHAnsi"/>
          <w:szCs w:val="22"/>
        </w:rPr>
      </w:pPr>
      <w:r w:rsidRPr="009A7D8D">
        <w:rPr>
          <w:rFonts w:asciiTheme="minorHAnsi" w:hAnsiTheme="minorHAnsi" w:cstheme="minorHAnsi"/>
          <w:szCs w:val="22"/>
        </w:rPr>
        <w:t>2)</w:t>
      </w:r>
      <w:r w:rsidRPr="009A7D8D">
        <w:rPr>
          <w:rFonts w:asciiTheme="minorHAnsi" w:hAnsiTheme="minorHAnsi" w:cstheme="minorHAnsi"/>
          <w:szCs w:val="22"/>
        </w:rPr>
        <w:tab/>
        <w:t>wprowadzanie do pamięci komputera, zapis czasowy i trwały, kopia takich zapisów i archiwizacja zapisów;</w:t>
      </w:r>
    </w:p>
    <w:p w14:paraId="4636DE99" w14:textId="77777777" w:rsidR="00E206C7" w:rsidRPr="009A7D8D" w:rsidRDefault="00E206C7" w:rsidP="002F65F9">
      <w:pPr>
        <w:tabs>
          <w:tab w:val="num" w:pos="851"/>
        </w:tabs>
        <w:spacing w:after="120"/>
        <w:ind w:left="850" w:hanging="425"/>
        <w:rPr>
          <w:rFonts w:asciiTheme="minorHAnsi" w:hAnsiTheme="minorHAnsi" w:cstheme="minorHAnsi"/>
          <w:szCs w:val="22"/>
        </w:rPr>
      </w:pPr>
      <w:r w:rsidRPr="009A7D8D">
        <w:rPr>
          <w:rFonts w:asciiTheme="minorHAnsi" w:hAnsiTheme="minorHAnsi" w:cstheme="minorHAnsi"/>
          <w:szCs w:val="22"/>
        </w:rPr>
        <w:t>3)</w:t>
      </w:r>
      <w:r w:rsidRPr="009A7D8D">
        <w:rPr>
          <w:rFonts w:asciiTheme="minorHAnsi" w:hAnsiTheme="minorHAnsi" w:cstheme="minorHAnsi"/>
          <w:szCs w:val="22"/>
        </w:rPr>
        <w:tab/>
        <w:t>w zakresie obrotu – wprowadzania do obrotu; najem, użyczanie, wymiana z osobami trzecimi w kraju i za granicą;</w:t>
      </w:r>
    </w:p>
    <w:p w14:paraId="3EFCC9F4" w14:textId="77777777" w:rsidR="00E206C7" w:rsidRPr="009A7D8D" w:rsidRDefault="00E206C7" w:rsidP="002F65F9">
      <w:pPr>
        <w:tabs>
          <w:tab w:val="num" w:pos="851"/>
        </w:tabs>
        <w:spacing w:after="120"/>
        <w:ind w:left="850" w:hanging="425"/>
        <w:rPr>
          <w:rFonts w:asciiTheme="minorHAnsi" w:hAnsiTheme="minorHAnsi" w:cstheme="minorHAnsi"/>
          <w:szCs w:val="22"/>
        </w:rPr>
      </w:pPr>
      <w:r w:rsidRPr="009A7D8D">
        <w:rPr>
          <w:rFonts w:asciiTheme="minorHAnsi" w:hAnsiTheme="minorHAnsi" w:cstheme="minorHAnsi"/>
          <w:szCs w:val="22"/>
        </w:rPr>
        <w:t>6)</w:t>
      </w:r>
      <w:r w:rsidRPr="009A7D8D">
        <w:rPr>
          <w:rFonts w:asciiTheme="minorHAnsi" w:hAnsiTheme="minorHAnsi" w:cstheme="minorHAnsi"/>
          <w:szCs w:val="22"/>
        </w:rPr>
        <w:tab/>
        <w:t>w zakresie rozpowszechniania w sposób inny niż mowa powyżej – publiczne udostępnianie w taki sposób, aby każdy mógł mieć do niego dostęp w miejscu i w czasie przez siebie wybranym; w sieci internetowej, w innych sieciach, m.in. telefonicznych, teleinformatycznych, multimedialnych i komputerowych; wykorzystanie interaktywne; udostępnianie za pomocą mediów strumieniowych;</w:t>
      </w:r>
    </w:p>
    <w:p w14:paraId="02DC58A1" w14:textId="77777777" w:rsidR="00E206C7" w:rsidRPr="009A7D8D" w:rsidRDefault="00E206C7" w:rsidP="002F65F9">
      <w:pPr>
        <w:tabs>
          <w:tab w:val="num" w:pos="851"/>
        </w:tabs>
        <w:spacing w:after="120"/>
        <w:ind w:left="850" w:hanging="425"/>
        <w:rPr>
          <w:rFonts w:asciiTheme="minorHAnsi" w:hAnsiTheme="minorHAnsi" w:cstheme="minorHAnsi"/>
          <w:szCs w:val="22"/>
        </w:rPr>
      </w:pPr>
      <w:r w:rsidRPr="009A7D8D">
        <w:rPr>
          <w:rFonts w:asciiTheme="minorHAnsi" w:hAnsiTheme="minorHAnsi" w:cstheme="minorHAnsi"/>
          <w:szCs w:val="22"/>
        </w:rPr>
        <w:t>7)</w:t>
      </w:r>
      <w:r w:rsidRPr="009A7D8D">
        <w:rPr>
          <w:rFonts w:asciiTheme="minorHAnsi" w:hAnsiTheme="minorHAnsi" w:cstheme="minorHAnsi"/>
          <w:szCs w:val="22"/>
        </w:rPr>
        <w:tab/>
        <w:t>wykorzystywanie w całości lub we fragmentach, w tym w ramach kompilacji, zbiorów, utworów zbiorowych lub połączeń z innymi dobrami, w tym innymi utworami, w różnych wersjach zmienionych i skróconych, w wersjach ze zmienioną warstwą ilustracyjną lub informacyjną;</w:t>
      </w:r>
    </w:p>
    <w:p w14:paraId="5A40DACC" w14:textId="77777777" w:rsidR="00E206C7" w:rsidRPr="009A7D8D" w:rsidRDefault="00E206C7" w:rsidP="002F65F9">
      <w:pPr>
        <w:tabs>
          <w:tab w:val="num" w:pos="851"/>
        </w:tabs>
        <w:spacing w:after="120"/>
        <w:ind w:left="850" w:hanging="425"/>
        <w:rPr>
          <w:rFonts w:asciiTheme="minorHAnsi" w:hAnsiTheme="minorHAnsi" w:cstheme="minorHAnsi"/>
          <w:szCs w:val="22"/>
        </w:rPr>
      </w:pPr>
      <w:r w:rsidRPr="009A7D8D">
        <w:rPr>
          <w:rFonts w:asciiTheme="minorHAnsi" w:hAnsiTheme="minorHAnsi" w:cstheme="minorHAnsi"/>
          <w:szCs w:val="22"/>
        </w:rPr>
        <w:t>8)</w:t>
      </w:r>
      <w:r w:rsidRPr="009A7D8D">
        <w:rPr>
          <w:rFonts w:asciiTheme="minorHAnsi" w:hAnsiTheme="minorHAnsi" w:cstheme="minorHAnsi"/>
          <w:szCs w:val="22"/>
        </w:rPr>
        <w:tab/>
        <w:t>eksploatacji i dystrybucji Utworów, tak w formie graficznej, tekstowej, zapisu elektronicznego i komputerowego, zarówno w wersji drukowanej, jak i elektronicznej lub komputerowej, sprzedaż i nieodpłatne udostępnianie drogą wysyłkową i internetową, wydania w prasie, tym drukowanej i internetowej, w dowolnych portalach, serwisach, vortalach, na dowolnych stronach internetowych, w postaci insertów na wszelkich znanych nośnikach, itp.;</w:t>
      </w:r>
    </w:p>
    <w:p w14:paraId="0516BACD" w14:textId="77777777" w:rsidR="00E206C7" w:rsidRPr="009A7D8D" w:rsidRDefault="00E206C7" w:rsidP="002F65F9">
      <w:pPr>
        <w:tabs>
          <w:tab w:val="num" w:pos="851"/>
        </w:tabs>
        <w:spacing w:after="120"/>
        <w:ind w:left="850" w:hanging="425"/>
        <w:rPr>
          <w:rFonts w:asciiTheme="minorHAnsi" w:hAnsiTheme="minorHAnsi" w:cstheme="minorHAnsi"/>
          <w:szCs w:val="22"/>
        </w:rPr>
      </w:pPr>
      <w:r w:rsidRPr="009A7D8D">
        <w:rPr>
          <w:rFonts w:asciiTheme="minorHAnsi" w:hAnsiTheme="minorHAnsi" w:cstheme="minorHAnsi"/>
          <w:szCs w:val="22"/>
        </w:rPr>
        <w:t>9)</w:t>
      </w:r>
      <w:r w:rsidRPr="009A7D8D">
        <w:rPr>
          <w:rFonts w:asciiTheme="minorHAnsi" w:hAnsiTheme="minorHAnsi" w:cstheme="minorHAnsi"/>
          <w:szCs w:val="22"/>
        </w:rPr>
        <w:tab/>
        <w:t>dowolne wykorzystanie w przekazach informacyjnych, reklamowych i promocyjnych, w tym związanych z Utworami i Zamawiającym, dokonywanie przedruków w prasie, Internecie i innych mediach.</w:t>
      </w:r>
    </w:p>
    <w:p w14:paraId="54090A29" w14:textId="77777777" w:rsidR="00E206C7" w:rsidRPr="009A7D8D" w:rsidRDefault="00E206C7" w:rsidP="002F65F9">
      <w:pPr>
        <w:numPr>
          <w:ilvl w:val="0"/>
          <w:numId w:val="35"/>
        </w:numPr>
        <w:spacing w:after="120"/>
        <w:ind w:left="357" w:hanging="357"/>
        <w:rPr>
          <w:rFonts w:asciiTheme="minorHAnsi" w:hAnsiTheme="minorHAnsi" w:cstheme="minorHAnsi"/>
          <w:szCs w:val="22"/>
        </w:rPr>
      </w:pPr>
      <w:r w:rsidRPr="009A7D8D">
        <w:rPr>
          <w:rFonts w:asciiTheme="minorHAnsi" w:hAnsiTheme="minorHAnsi" w:cstheme="minorHAnsi"/>
          <w:szCs w:val="22"/>
        </w:rPr>
        <w:t>Wykonawca przenosi na Zamawiającego autorskie prawa majątkowe do elementów Przedmiotu Umowy, o których mowa w ust. 1 powyżej, na polach eksploatacji, o których mowa w ust. 1 powyżej, z chwilą przekazania utworów przez Wykonawcę, Zamawiającemu</w:t>
      </w:r>
      <w:r w:rsidRPr="009A7D8D">
        <w:rPr>
          <w:rFonts w:asciiTheme="minorHAnsi" w:hAnsiTheme="minorHAnsi" w:cstheme="minorHAnsi"/>
          <w:bCs/>
          <w:iCs/>
          <w:szCs w:val="22"/>
        </w:rPr>
        <w:t>.</w:t>
      </w:r>
    </w:p>
    <w:p w14:paraId="79D7AFDE" w14:textId="77777777" w:rsidR="00E206C7" w:rsidRPr="009A7D8D" w:rsidRDefault="00E206C7" w:rsidP="002F65F9">
      <w:pPr>
        <w:numPr>
          <w:ilvl w:val="0"/>
          <w:numId w:val="35"/>
        </w:numPr>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Wykonawca z chwilą przekazania Zamawiającemu poszczególnych utworów przenosi na Zamawiającego prawo własności materialnych nośników, na których utwór został utrwalony.</w:t>
      </w:r>
    </w:p>
    <w:p w14:paraId="6282C3D8" w14:textId="77777777" w:rsidR="00E206C7" w:rsidRPr="009A7D8D" w:rsidRDefault="00E206C7" w:rsidP="002F65F9">
      <w:pPr>
        <w:numPr>
          <w:ilvl w:val="0"/>
          <w:numId w:val="35"/>
        </w:numPr>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lastRenderedPageBreak/>
        <w:t>Wykonawca zapewni zgodę wszystkich osób – będących twórcami utworów, o których mowa w ust. 1 powyżej – na dokonywanie w ww. utworach, do których służą im autorskie prawa osobiste, zmian w zakresie zgodnym z niniejszą Umową.</w:t>
      </w:r>
    </w:p>
    <w:p w14:paraId="4DA01A66" w14:textId="77777777" w:rsidR="00E206C7" w:rsidRPr="009A7D8D" w:rsidRDefault="00E206C7" w:rsidP="002F65F9">
      <w:pPr>
        <w:numPr>
          <w:ilvl w:val="0"/>
          <w:numId w:val="35"/>
        </w:numPr>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Wykonawca upoważnia Zamawiającego do wykonywania w jego imieniu autorskich praw osobistych, a w szczególności do:</w:t>
      </w:r>
    </w:p>
    <w:p w14:paraId="1221883C" w14:textId="77777777" w:rsidR="00E206C7" w:rsidRPr="009A7D8D" w:rsidRDefault="00E206C7" w:rsidP="002F65F9">
      <w:pPr>
        <w:pStyle w:val="Akapitzlist"/>
        <w:numPr>
          <w:ilvl w:val="0"/>
          <w:numId w:val="37"/>
        </w:numPr>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wkraczania w integralność oraz wyboru sposobu i zakresu naruszania treści lub formy;</w:t>
      </w:r>
    </w:p>
    <w:p w14:paraId="2B741CB9" w14:textId="77777777" w:rsidR="00E206C7" w:rsidRPr="009A7D8D" w:rsidRDefault="00E206C7" w:rsidP="002F65F9">
      <w:pPr>
        <w:pStyle w:val="Akapitzlist"/>
        <w:numPr>
          <w:ilvl w:val="0"/>
          <w:numId w:val="37"/>
        </w:numPr>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decydowania o pierwszym i każdym następnym publicznym udostępnieniu (sposobach, formach, terminach i miejscach);</w:t>
      </w:r>
    </w:p>
    <w:p w14:paraId="207E9E28" w14:textId="77777777" w:rsidR="00E206C7" w:rsidRPr="009A7D8D" w:rsidRDefault="00E206C7" w:rsidP="002F65F9">
      <w:pPr>
        <w:pStyle w:val="Akapitzlist"/>
        <w:numPr>
          <w:ilvl w:val="0"/>
          <w:numId w:val="37"/>
        </w:numPr>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uprawnień osobistych przysługujących Wykonawcy na podstawie stosownych przepisów prawa.</w:t>
      </w:r>
    </w:p>
    <w:p w14:paraId="348619CE" w14:textId="77777777" w:rsidR="00E206C7" w:rsidRPr="009A7D8D" w:rsidRDefault="00E206C7" w:rsidP="002F65F9">
      <w:pPr>
        <w:numPr>
          <w:ilvl w:val="0"/>
          <w:numId w:val="35"/>
        </w:numPr>
        <w:tabs>
          <w:tab w:val="clear" w:pos="141"/>
          <w:tab w:val="num" w:pos="0"/>
        </w:tabs>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Wykonawca zezwala Zamawiającemu na rozporządzanie i korzystanie z opracowań powstałych na podstawie elementów Przedmiotu Umowy, o których mowa w ust. 1 powyżej, na polach eksploatacji określonych w ust. 1 powyżej. Wykonawca udziela Zamawiającemu wyłącznego i nieodwołalnego prawa do dokonywania zmian, przeróbek, uzupełnień, skrótów, aranżacji i opracowań.</w:t>
      </w:r>
    </w:p>
    <w:p w14:paraId="1798D34C" w14:textId="77777777" w:rsidR="00E206C7" w:rsidRPr="009A7D8D" w:rsidRDefault="00E206C7" w:rsidP="002F65F9">
      <w:pPr>
        <w:numPr>
          <w:ilvl w:val="0"/>
          <w:numId w:val="35"/>
        </w:numPr>
        <w:tabs>
          <w:tab w:val="clear" w:pos="141"/>
          <w:tab w:val="num" w:pos="0"/>
        </w:tabs>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Wykonawca przenosi na Zamawiającego prawo do zezwalania na wykonywanie praw zależnych do opracowań powstałych na podstawie elementów Przedmiotu Umowy, o których mowa w ust. 1 powyżej, przez osoby trzecie, a także do korzystania i rozporządzania, z zachowaniem praw tych osób, tymi opracowaniami na polach eksploatacji określonych w ust. 1 powyżej.</w:t>
      </w:r>
    </w:p>
    <w:p w14:paraId="5CEECDD2" w14:textId="77777777" w:rsidR="00E206C7" w:rsidRPr="009A7D8D" w:rsidRDefault="00E206C7" w:rsidP="002F65F9">
      <w:pPr>
        <w:numPr>
          <w:ilvl w:val="0"/>
          <w:numId w:val="35"/>
        </w:numPr>
        <w:tabs>
          <w:tab w:val="clear" w:pos="141"/>
          <w:tab w:val="num" w:pos="0"/>
        </w:tabs>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Wykonawca oświadcza i zapewnia, że w chwili przejścia na Zamawiającego praw, o których mowa w ust. 1 powyżej:</w:t>
      </w:r>
    </w:p>
    <w:p w14:paraId="505AC881" w14:textId="77777777" w:rsidR="00E206C7" w:rsidRPr="009A7D8D" w:rsidRDefault="00E206C7" w:rsidP="002F65F9">
      <w:pPr>
        <w:pStyle w:val="Akapitzlist"/>
        <w:numPr>
          <w:ilvl w:val="0"/>
          <w:numId w:val="36"/>
        </w:numPr>
        <w:suppressAutoHyphens w:val="0"/>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będą mu przysługiwać wyłączne majątkowe prawa autorskie, o których mowa w ust. 1 powyżej oraz prawo do wykonywania praw zależnych i zezwalania na wykonywanie praw zależnych od utworów,</w:t>
      </w:r>
    </w:p>
    <w:p w14:paraId="45CAE730" w14:textId="77777777" w:rsidR="00E206C7" w:rsidRPr="009A7D8D" w:rsidRDefault="00E206C7" w:rsidP="002F65F9">
      <w:pPr>
        <w:pStyle w:val="Akapitzlist"/>
        <w:numPr>
          <w:ilvl w:val="0"/>
          <w:numId w:val="36"/>
        </w:numPr>
        <w:suppressAutoHyphens w:val="0"/>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jego uprawnienia, o których mowa w pkt 1) powyżej nie będą obciążone jakimikolwiek prawami osób trzecich,</w:t>
      </w:r>
    </w:p>
    <w:p w14:paraId="1413EC9D" w14:textId="77777777" w:rsidR="00E206C7" w:rsidRPr="009A7D8D" w:rsidRDefault="00E206C7" w:rsidP="002F65F9">
      <w:pPr>
        <w:pStyle w:val="Akapitzlist"/>
        <w:numPr>
          <w:ilvl w:val="0"/>
          <w:numId w:val="36"/>
        </w:numPr>
        <w:suppressAutoHyphens w:val="0"/>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jest w pełni uprawniony do zawarcia i wykonania Umowy,</w:t>
      </w:r>
    </w:p>
    <w:p w14:paraId="5B690426" w14:textId="77777777" w:rsidR="00E206C7" w:rsidRPr="009A7D8D" w:rsidRDefault="00E206C7" w:rsidP="002F65F9">
      <w:pPr>
        <w:pStyle w:val="Akapitzlist"/>
        <w:numPr>
          <w:ilvl w:val="0"/>
          <w:numId w:val="36"/>
        </w:numPr>
        <w:suppressAutoHyphens w:val="0"/>
        <w:spacing w:after="120"/>
        <w:ind w:left="850" w:hanging="425"/>
        <w:contextualSpacing w:val="0"/>
        <w:rPr>
          <w:rFonts w:asciiTheme="minorHAnsi" w:hAnsiTheme="minorHAnsi" w:cstheme="minorHAnsi"/>
          <w:szCs w:val="22"/>
        </w:rPr>
      </w:pPr>
      <w:r w:rsidRPr="009A7D8D">
        <w:rPr>
          <w:rFonts w:asciiTheme="minorHAnsi" w:hAnsiTheme="minorHAnsi" w:cstheme="minorHAnsi"/>
          <w:szCs w:val="22"/>
        </w:rPr>
        <w:t>zawarcie Umowy nie narusza i nie naruszy jakichkolwiek praw osób trzecich oraz postanowień umów zawartych z osobami trzecimi.</w:t>
      </w:r>
    </w:p>
    <w:p w14:paraId="66D0F9B9" w14:textId="77777777" w:rsidR="00E206C7" w:rsidRPr="009A7D8D" w:rsidRDefault="00E206C7" w:rsidP="002F65F9">
      <w:pPr>
        <w:numPr>
          <w:ilvl w:val="0"/>
          <w:numId w:val="35"/>
        </w:numPr>
        <w:tabs>
          <w:tab w:val="clear" w:pos="141"/>
          <w:tab w:val="num" w:pos="0"/>
        </w:tabs>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 xml:space="preserve">Wykonawca zobowiązuje się naprawić jakąkolwiek szkodę poniesioną przez Zamawiającego w związku z jakimikolwiek roszczeniami osób trzecich, postępowaniami sądowymi lub innymi, w tym pokryje koszty obsługi prawnej poniesione przez Zamawiającego w związku z powyższym, o ile taka szkoda będzie wynikiem złożenia przez Wykonawcę oświadczeń lub zapewnień, o których mowa w ust. 8 powyżej, niezgodnych z rzeczywistym stanem faktycznym lub prawnym. W przypadku wniesienia jakiegokolwiek powództwa przeciwko Zamawiającemu, a także wszczęcia jakiegokolwiek innego postępowania przeciwko Zamawiającemu w związku z naruszeniem jakichkolwiek praw osób trzecich w wyniku korzystania z utworów, Zamawiający zawiadomi o tym </w:t>
      </w:r>
      <w:r w:rsidRPr="009A7D8D">
        <w:rPr>
          <w:rFonts w:asciiTheme="minorHAnsi" w:hAnsiTheme="minorHAnsi" w:cstheme="minorHAnsi"/>
          <w:szCs w:val="22"/>
        </w:rPr>
        <w:lastRenderedPageBreak/>
        <w:t>Wykonawcę, który na żądanie Zamawiającego weźmie na swój koszt udział w postępowaniu w zakresie niezbędnym do ochrony go przed odpowiedzialnością względem tej osoby trzeciej.</w:t>
      </w:r>
    </w:p>
    <w:p w14:paraId="7A0918D4" w14:textId="77777777" w:rsidR="00E206C7" w:rsidRPr="009A7D8D" w:rsidRDefault="00E206C7" w:rsidP="002F65F9">
      <w:pPr>
        <w:numPr>
          <w:ilvl w:val="0"/>
          <w:numId w:val="35"/>
        </w:numPr>
        <w:tabs>
          <w:tab w:val="clear" w:pos="141"/>
          <w:tab w:val="num" w:pos="0"/>
        </w:tabs>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Wykonawca wyraża zgodę na udostępnianie Utworów anonimowo – tj. bez konieczności podawania imienia, nazwiska bądź pseudonimu Wykonawcy.</w:t>
      </w:r>
    </w:p>
    <w:p w14:paraId="4A0A6910" w14:textId="77777777" w:rsidR="00E206C7" w:rsidRPr="009A7D8D" w:rsidRDefault="00E206C7" w:rsidP="002F65F9">
      <w:pPr>
        <w:numPr>
          <w:ilvl w:val="0"/>
          <w:numId w:val="35"/>
        </w:numPr>
        <w:tabs>
          <w:tab w:val="clear" w:pos="141"/>
          <w:tab w:val="num" w:pos="0"/>
        </w:tabs>
        <w:suppressAutoHyphens w:val="0"/>
        <w:spacing w:after="120"/>
        <w:ind w:left="357" w:hanging="357"/>
        <w:rPr>
          <w:rFonts w:asciiTheme="minorHAnsi" w:hAnsiTheme="minorHAnsi" w:cstheme="minorHAnsi"/>
          <w:szCs w:val="22"/>
        </w:rPr>
      </w:pPr>
      <w:r w:rsidRPr="009A7D8D">
        <w:rPr>
          <w:rFonts w:asciiTheme="minorHAnsi" w:hAnsiTheme="minorHAnsi" w:cstheme="minorHAnsi"/>
          <w:szCs w:val="22"/>
        </w:rPr>
        <w:t>Wykonawca zapewnia, że nie będzie wykonywał swoich autorskich praw osobistych do Utworów.</w:t>
      </w:r>
    </w:p>
    <w:p w14:paraId="0C6D61F5" w14:textId="17CC63D9" w:rsidR="00E206C7" w:rsidRPr="009A7D8D" w:rsidRDefault="00E206C7" w:rsidP="00E206C7">
      <w:pPr>
        <w:pStyle w:val="Nagwek1"/>
      </w:pPr>
      <w:r w:rsidRPr="009A7D8D">
        <w:t>§ 1</w:t>
      </w:r>
      <w:r w:rsidR="00AB594E">
        <w:t>2</w:t>
      </w:r>
    </w:p>
    <w:p w14:paraId="5B53B0FF" w14:textId="77777777" w:rsidR="00E206C7" w:rsidRPr="009A7D8D" w:rsidRDefault="00E206C7" w:rsidP="00E206C7">
      <w:pPr>
        <w:spacing w:after="120"/>
        <w:rPr>
          <w:rFonts w:asciiTheme="minorHAnsi" w:hAnsiTheme="minorHAnsi" w:cstheme="minorHAnsi"/>
          <w:b/>
          <w:bCs/>
          <w:szCs w:val="22"/>
        </w:rPr>
      </w:pPr>
      <w:r w:rsidRPr="009A7D8D">
        <w:rPr>
          <w:rFonts w:asciiTheme="minorHAnsi" w:hAnsiTheme="minorHAnsi" w:cstheme="minorHAnsi"/>
          <w:b/>
          <w:bCs/>
          <w:szCs w:val="22"/>
        </w:rPr>
        <w:t>Udzielenie licencji na korzystanie z przekazanych przez Zamawiającego znaków graficznych</w:t>
      </w:r>
    </w:p>
    <w:p w14:paraId="34B9FAEF" w14:textId="1524E5D7" w:rsidR="00E206C7" w:rsidRPr="009A7D8D" w:rsidRDefault="00E206C7" w:rsidP="002F65F9">
      <w:pPr>
        <w:pStyle w:val="Akapitzlist"/>
        <w:numPr>
          <w:ilvl w:val="0"/>
          <w:numId w:val="34"/>
        </w:numPr>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Zamawiający udziela Wykonawcy niewyłącznej, nieprzenoszalnej i nieodpłatnej licencji na korzystanie z przekazanych przez Zamawiającego znaków graficznych, wyłącznie w celu realizacji Przedmiotu Umowy.</w:t>
      </w:r>
    </w:p>
    <w:p w14:paraId="5DDC6390" w14:textId="77777777" w:rsidR="00E206C7" w:rsidRPr="009A7D8D" w:rsidRDefault="00E206C7" w:rsidP="002F65F9">
      <w:pPr>
        <w:pStyle w:val="Akapitzlist"/>
        <w:numPr>
          <w:ilvl w:val="0"/>
          <w:numId w:val="34"/>
        </w:numPr>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Licencja obejmuje prawo do zwielokrotniania, rozpowszechniania oraz wprowadzania do obrotu materiałów promocyjno-informacyjnych zawierających przekazane znaki graficzne, pod warunkiem ich zgodności z KV Zarządu Zieleni m.st. Warszawy oraz wcześniejszej akceptacji przez Zamawiającego.</w:t>
      </w:r>
    </w:p>
    <w:p w14:paraId="6AE462C0" w14:textId="4A77E98D" w:rsidR="00E206C7" w:rsidRPr="009A7D8D" w:rsidRDefault="00E206C7" w:rsidP="002F65F9">
      <w:pPr>
        <w:pStyle w:val="Akapitzlist"/>
        <w:numPr>
          <w:ilvl w:val="0"/>
          <w:numId w:val="34"/>
        </w:numPr>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 xml:space="preserve">Licencja udzielana jest na czas realizacji Umowy i wygasa z chwilą jej zakończenia, chyba że Zamawiający postanowi </w:t>
      </w:r>
      <w:r w:rsidR="00562B81">
        <w:rPr>
          <w:rFonts w:asciiTheme="minorHAnsi" w:hAnsiTheme="minorHAnsi" w:cstheme="minorHAnsi"/>
          <w:szCs w:val="22"/>
        </w:rPr>
        <w:t>i złoży stosowne oświadczenie pisemnie</w:t>
      </w:r>
      <w:r w:rsidRPr="009A7D8D">
        <w:rPr>
          <w:rFonts w:asciiTheme="minorHAnsi" w:hAnsiTheme="minorHAnsi" w:cstheme="minorHAnsi"/>
          <w:szCs w:val="22"/>
        </w:rPr>
        <w:t>.</w:t>
      </w:r>
    </w:p>
    <w:p w14:paraId="56AD5EFA" w14:textId="77777777" w:rsidR="00E206C7" w:rsidRPr="009A7D8D" w:rsidRDefault="00E206C7" w:rsidP="002F65F9">
      <w:pPr>
        <w:pStyle w:val="Akapitzlist"/>
        <w:numPr>
          <w:ilvl w:val="0"/>
          <w:numId w:val="34"/>
        </w:numPr>
        <w:spacing w:after="120"/>
        <w:ind w:left="357" w:hanging="357"/>
        <w:contextualSpacing w:val="0"/>
        <w:rPr>
          <w:rFonts w:asciiTheme="minorHAnsi" w:hAnsiTheme="minorHAnsi" w:cstheme="minorHAnsi"/>
          <w:szCs w:val="22"/>
        </w:rPr>
      </w:pPr>
      <w:r w:rsidRPr="009A7D8D">
        <w:rPr>
          <w:rFonts w:asciiTheme="minorHAnsi" w:hAnsiTheme="minorHAnsi" w:cstheme="minorHAnsi"/>
          <w:szCs w:val="22"/>
        </w:rPr>
        <w:t>Wykonawca nie jest uprawniony do udzielania dalszych licencji (sublicencji) ani wykorzystywania przekazanych znaków graficznych w jakimkolwiek innym celu niż określony w ust. 2.</w:t>
      </w:r>
    </w:p>
    <w:p w14:paraId="54218725" w14:textId="23D6AAD2" w:rsidR="00E206C7" w:rsidRPr="009A7D8D" w:rsidRDefault="00E206C7" w:rsidP="002F65F9">
      <w:pPr>
        <w:pStyle w:val="Nagwek1"/>
        <w:spacing w:before="120" w:after="120"/>
        <w:contextualSpacing w:val="0"/>
      </w:pPr>
      <w:r w:rsidRPr="009A7D8D">
        <w:t>§ 1</w:t>
      </w:r>
      <w:r w:rsidR="00AB594E">
        <w:t>3</w:t>
      </w:r>
    </w:p>
    <w:p w14:paraId="72E2A894" w14:textId="095D8BD4" w:rsidR="00E206C7" w:rsidRPr="003D445D" w:rsidRDefault="00E206C7" w:rsidP="003D445D">
      <w:pPr>
        <w:pStyle w:val="Nagwek1"/>
        <w:spacing w:after="120"/>
      </w:pPr>
      <w:r w:rsidRPr="009A7D8D">
        <w:t>Postanowienia końcowe</w:t>
      </w:r>
    </w:p>
    <w:p w14:paraId="7AE09C68" w14:textId="77777777" w:rsidR="00AA2066" w:rsidRPr="009A7D8D" w:rsidRDefault="00AA2066" w:rsidP="002E1324">
      <w:pPr>
        <w:numPr>
          <w:ilvl w:val="3"/>
          <w:numId w:val="16"/>
        </w:numPr>
        <w:tabs>
          <w:tab w:val="clear" w:pos="-349"/>
        </w:tabs>
        <w:suppressAutoHyphens w:val="0"/>
        <w:spacing w:after="120"/>
        <w:ind w:left="357" w:hanging="357"/>
        <w:rPr>
          <w:rFonts w:asciiTheme="minorHAnsi" w:eastAsia="Calibri" w:hAnsiTheme="minorHAnsi" w:cstheme="minorHAnsi"/>
          <w:color w:val="00000A"/>
          <w:szCs w:val="22"/>
        </w:rPr>
      </w:pPr>
      <w:r w:rsidRPr="009A7D8D">
        <w:rPr>
          <w:rFonts w:asciiTheme="minorHAnsi" w:eastAsia="Calibri" w:hAnsiTheme="minorHAnsi" w:cstheme="minorHAnsi"/>
          <w:color w:val="00000A"/>
          <w:szCs w:val="22"/>
        </w:rPr>
        <w:t>Wszelkie zawiadomienia i korespondencja związana z Umową powinna być kierowana pod następujące adresy:</w:t>
      </w:r>
    </w:p>
    <w:p w14:paraId="64AC2D1E" w14:textId="18F25F49" w:rsidR="00AA2066" w:rsidRPr="009A7D8D" w:rsidRDefault="00AA2066" w:rsidP="002E1324">
      <w:pPr>
        <w:numPr>
          <w:ilvl w:val="3"/>
          <w:numId w:val="21"/>
        </w:numPr>
        <w:suppressAutoHyphens w:val="0"/>
        <w:spacing w:after="120"/>
        <w:ind w:left="850" w:hanging="425"/>
        <w:rPr>
          <w:rFonts w:asciiTheme="minorHAnsi" w:eastAsia="Calibri" w:hAnsiTheme="minorHAnsi" w:cstheme="minorHAnsi"/>
          <w:color w:val="00000A"/>
          <w:szCs w:val="22"/>
        </w:rPr>
      </w:pPr>
      <w:r w:rsidRPr="009A7D8D">
        <w:rPr>
          <w:rFonts w:asciiTheme="minorHAnsi" w:eastAsia="Calibri" w:hAnsiTheme="minorHAnsi" w:cstheme="minorHAnsi"/>
          <w:b/>
          <w:color w:val="00000A"/>
          <w:szCs w:val="22"/>
          <w:lang w:eastAsia="en-US"/>
        </w:rPr>
        <w:t>Zamawiającego</w:t>
      </w:r>
      <w:r w:rsidRPr="009A7D8D">
        <w:rPr>
          <w:rFonts w:asciiTheme="minorHAnsi" w:eastAsia="Calibri" w:hAnsiTheme="minorHAnsi" w:cstheme="minorHAnsi"/>
          <w:color w:val="00000A"/>
          <w:szCs w:val="22"/>
          <w:lang w:eastAsia="en-US"/>
        </w:rPr>
        <w:t xml:space="preserve"> – Zarząd Zieleni m.st. Warszawy,</w:t>
      </w:r>
      <w:r w:rsidR="002B1C07" w:rsidRPr="009A7D8D">
        <w:rPr>
          <w:rFonts w:asciiTheme="minorHAnsi" w:eastAsia="Calibri" w:hAnsiTheme="minorHAnsi" w:cstheme="minorHAnsi"/>
          <w:color w:val="00000A"/>
          <w:szCs w:val="22"/>
          <w:lang w:eastAsia="en-US"/>
        </w:rPr>
        <w:br/>
      </w:r>
      <w:r w:rsidRPr="009A7D8D">
        <w:rPr>
          <w:rFonts w:asciiTheme="minorHAnsi" w:eastAsia="Calibri" w:hAnsiTheme="minorHAnsi" w:cstheme="minorHAnsi"/>
          <w:color w:val="00000A"/>
          <w:szCs w:val="22"/>
        </w:rPr>
        <w:t xml:space="preserve">ul. Hoża 13A, 00-528 Warszawa, e-mail: </w:t>
      </w:r>
      <w:hyperlink r:id="rId16" w:history="1">
        <w:r w:rsidRPr="009A7D8D">
          <w:rPr>
            <w:rFonts w:asciiTheme="minorHAnsi" w:eastAsia="Calibri" w:hAnsiTheme="minorHAnsi" w:cstheme="minorHAnsi"/>
            <w:color w:val="0000FF"/>
            <w:szCs w:val="22"/>
            <w:u w:val="single"/>
            <w:lang w:eastAsia="en-US"/>
          </w:rPr>
          <w:t>kontakt@zzw.waw.pl</w:t>
        </w:r>
      </w:hyperlink>
    </w:p>
    <w:p w14:paraId="43F35786" w14:textId="64C1FF4C" w:rsidR="00AA2066" w:rsidRPr="009A7D8D" w:rsidRDefault="00AA2066" w:rsidP="002E1324">
      <w:pPr>
        <w:numPr>
          <w:ilvl w:val="3"/>
          <w:numId w:val="21"/>
        </w:numPr>
        <w:suppressAutoHyphens w:val="0"/>
        <w:spacing w:after="120"/>
        <w:ind w:left="850" w:hanging="425"/>
        <w:rPr>
          <w:rFonts w:asciiTheme="minorHAnsi" w:eastAsia="Calibri" w:hAnsiTheme="minorHAnsi" w:cstheme="minorHAnsi"/>
          <w:color w:val="00000A"/>
          <w:szCs w:val="22"/>
          <w:lang w:eastAsia="en-US"/>
        </w:rPr>
      </w:pPr>
      <w:r w:rsidRPr="009A7D8D">
        <w:rPr>
          <w:rFonts w:asciiTheme="minorHAnsi" w:eastAsia="Calibri" w:hAnsiTheme="minorHAnsi" w:cstheme="minorHAnsi"/>
          <w:b/>
          <w:color w:val="00000A"/>
          <w:szCs w:val="22"/>
          <w:lang w:eastAsia="en-US"/>
        </w:rPr>
        <w:t>Wykonawcy</w:t>
      </w:r>
      <w:r w:rsidRPr="009A7D8D">
        <w:rPr>
          <w:rFonts w:asciiTheme="minorHAnsi" w:eastAsia="Calibri" w:hAnsiTheme="minorHAnsi" w:cstheme="minorHAnsi"/>
          <w:color w:val="00000A"/>
          <w:szCs w:val="22"/>
          <w:lang w:eastAsia="en-US"/>
        </w:rPr>
        <w:t xml:space="preserve"> – ……………………</w:t>
      </w:r>
      <w:proofErr w:type="gramStart"/>
      <w:r w:rsidRPr="009A7D8D">
        <w:rPr>
          <w:rFonts w:asciiTheme="minorHAnsi" w:eastAsia="Calibri" w:hAnsiTheme="minorHAnsi" w:cstheme="minorHAnsi"/>
          <w:color w:val="00000A"/>
          <w:szCs w:val="22"/>
          <w:lang w:eastAsia="en-US"/>
        </w:rPr>
        <w:t>…….</w:t>
      </w:r>
      <w:proofErr w:type="gramEnd"/>
      <w:r w:rsidRPr="009A7D8D">
        <w:rPr>
          <w:rFonts w:asciiTheme="minorHAnsi" w:eastAsia="Calibri" w:hAnsiTheme="minorHAnsi" w:cstheme="minorHAnsi"/>
          <w:color w:val="00000A"/>
          <w:szCs w:val="22"/>
          <w:lang w:eastAsia="en-US"/>
        </w:rPr>
        <w:t>.,</w:t>
      </w:r>
      <w:r w:rsidR="002B1C07" w:rsidRPr="009A7D8D">
        <w:rPr>
          <w:rFonts w:asciiTheme="minorHAnsi" w:eastAsia="Calibri" w:hAnsiTheme="minorHAnsi" w:cstheme="minorHAnsi"/>
          <w:color w:val="00000A"/>
          <w:szCs w:val="22"/>
          <w:lang w:eastAsia="en-US"/>
        </w:rPr>
        <w:br/>
      </w:r>
      <w:r w:rsidRPr="009A7D8D">
        <w:rPr>
          <w:rFonts w:asciiTheme="minorHAnsi" w:eastAsia="Calibri" w:hAnsiTheme="minorHAnsi" w:cstheme="minorHAnsi"/>
          <w:color w:val="00000A"/>
          <w:szCs w:val="22"/>
          <w:lang w:eastAsia="en-US"/>
        </w:rPr>
        <w:t>ul. ……………………, e-mail: ………………………………</w:t>
      </w:r>
    </w:p>
    <w:p w14:paraId="1432E0B3" w14:textId="6FBC0D7A" w:rsidR="002B1C07" w:rsidRPr="009A7D8D" w:rsidRDefault="002B1C07" w:rsidP="002E1324">
      <w:pPr>
        <w:pStyle w:val="Akapitzlist"/>
        <w:numPr>
          <w:ilvl w:val="3"/>
          <w:numId w:val="16"/>
        </w:numPr>
        <w:tabs>
          <w:tab w:val="clear" w:pos="-349"/>
          <w:tab w:val="num" w:pos="426"/>
        </w:tabs>
        <w:suppressAutoHyphens w:val="0"/>
        <w:spacing w:after="120"/>
        <w:ind w:left="357" w:hanging="357"/>
        <w:contextualSpacing w:val="0"/>
        <w:rPr>
          <w:rFonts w:asciiTheme="minorHAnsi" w:hAnsiTheme="minorHAnsi" w:cstheme="minorHAnsi"/>
          <w:color w:val="00000A"/>
          <w:szCs w:val="22"/>
        </w:rPr>
      </w:pPr>
      <w:r w:rsidRPr="009A7D8D">
        <w:rPr>
          <w:rFonts w:asciiTheme="minorHAnsi" w:hAnsiTheme="minorHAnsi" w:cstheme="minorHAnsi"/>
          <w:color w:val="00000A"/>
          <w:szCs w:val="22"/>
        </w:rPr>
        <w:t>Osobami odpowiedzialnymi za nadzór nad realizacją Umowy są</w:t>
      </w:r>
      <w:r w:rsidRPr="009A7D8D">
        <w:rPr>
          <w:rFonts w:asciiTheme="minorHAnsi" w:hAnsiTheme="minorHAnsi" w:cstheme="minorHAnsi"/>
          <w:szCs w:val="22"/>
          <w:vertAlign w:val="superscript"/>
        </w:rPr>
        <w:footnoteReference w:id="10"/>
      </w:r>
      <w:r w:rsidRPr="009A7D8D">
        <w:rPr>
          <w:rFonts w:asciiTheme="minorHAnsi" w:hAnsiTheme="minorHAnsi" w:cstheme="minorHAnsi"/>
          <w:color w:val="00000A"/>
          <w:szCs w:val="22"/>
        </w:rPr>
        <w:t>:</w:t>
      </w:r>
    </w:p>
    <w:p w14:paraId="7EE2E9B9" w14:textId="77777777" w:rsidR="002B1C07" w:rsidRPr="009A7D8D" w:rsidRDefault="002B1C07" w:rsidP="002E1324">
      <w:pPr>
        <w:pStyle w:val="Akapitzlist"/>
        <w:numPr>
          <w:ilvl w:val="1"/>
          <w:numId w:val="22"/>
        </w:numPr>
        <w:suppressAutoHyphens w:val="0"/>
        <w:spacing w:after="120"/>
        <w:ind w:left="850" w:hanging="425"/>
        <w:contextualSpacing w:val="0"/>
        <w:rPr>
          <w:rFonts w:asciiTheme="minorHAnsi" w:hAnsiTheme="minorHAnsi" w:cstheme="minorHAnsi"/>
          <w:bCs/>
          <w:color w:val="00000A"/>
          <w:szCs w:val="22"/>
        </w:rPr>
      </w:pPr>
      <w:r w:rsidRPr="009A7D8D">
        <w:rPr>
          <w:rFonts w:asciiTheme="minorHAnsi" w:hAnsiTheme="minorHAnsi" w:cstheme="minorHAnsi"/>
          <w:color w:val="00000A"/>
          <w:szCs w:val="22"/>
        </w:rPr>
        <w:t>ze strony Zamawiającego:</w:t>
      </w:r>
      <w:r w:rsidRPr="009A7D8D">
        <w:rPr>
          <w:rFonts w:asciiTheme="minorHAnsi" w:hAnsiTheme="minorHAnsi" w:cstheme="minorHAnsi"/>
          <w:color w:val="00000A"/>
          <w:szCs w:val="22"/>
        </w:rPr>
        <w:br/>
      </w:r>
      <w:r w:rsidRPr="009A7D8D">
        <w:rPr>
          <w:rFonts w:asciiTheme="minorHAnsi" w:hAnsiTheme="minorHAnsi" w:cstheme="minorHAnsi"/>
          <w:bCs/>
          <w:color w:val="00000A"/>
          <w:szCs w:val="22"/>
        </w:rPr>
        <w:t>………………</w:t>
      </w:r>
      <w:proofErr w:type="gramStart"/>
      <w:r w:rsidRPr="009A7D8D">
        <w:rPr>
          <w:rFonts w:asciiTheme="minorHAnsi" w:hAnsiTheme="minorHAnsi" w:cstheme="minorHAnsi"/>
          <w:bCs/>
          <w:color w:val="00000A"/>
          <w:szCs w:val="22"/>
        </w:rPr>
        <w:t>…….</w:t>
      </w:r>
      <w:proofErr w:type="gramEnd"/>
      <w:r w:rsidRPr="009A7D8D">
        <w:rPr>
          <w:rFonts w:asciiTheme="minorHAnsi" w:hAnsiTheme="minorHAnsi" w:cstheme="minorHAnsi"/>
          <w:bCs/>
          <w:color w:val="00000A"/>
          <w:szCs w:val="22"/>
        </w:rPr>
        <w:t xml:space="preserve">. tel. kom. </w:t>
      </w:r>
      <w:r w:rsidRPr="009A7D8D">
        <w:rPr>
          <w:rFonts w:asciiTheme="minorHAnsi" w:hAnsiTheme="minorHAnsi" w:cstheme="minorHAnsi"/>
          <w:bCs/>
          <w:color w:val="000000"/>
          <w:szCs w:val="22"/>
        </w:rPr>
        <w:t>…………</w:t>
      </w:r>
      <w:proofErr w:type="gramStart"/>
      <w:r w:rsidRPr="009A7D8D">
        <w:rPr>
          <w:rFonts w:asciiTheme="minorHAnsi" w:hAnsiTheme="minorHAnsi" w:cstheme="minorHAnsi"/>
          <w:bCs/>
          <w:color w:val="000000"/>
          <w:szCs w:val="22"/>
        </w:rPr>
        <w:t>…….</w:t>
      </w:r>
      <w:proofErr w:type="gramEnd"/>
      <w:r w:rsidRPr="009A7D8D">
        <w:rPr>
          <w:rFonts w:asciiTheme="minorHAnsi" w:hAnsiTheme="minorHAnsi" w:cstheme="minorHAnsi"/>
          <w:bCs/>
          <w:color w:val="00000A"/>
          <w:szCs w:val="22"/>
        </w:rPr>
        <w:t>, e-mail: …………………….</w:t>
      </w:r>
    </w:p>
    <w:p w14:paraId="622D4EF9" w14:textId="76EF5B8A" w:rsidR="002B1C07" w:rsidRPr="009A7D8D" w:rsidRDefault="002B1C07" w:rsidP="002E1324">
      <w:pPr>
        <w:spacing w:after="120"/>
        <w:ind w:left="850" w:hanging="425"/>
        <w:rPr>
          <w:rFonts w:asciiTheme="minorHAnsi" w:hAnsiTheme="minorHAnsi" w:cstheme="minorHAnsi"/>
          <w:bCs/>
          <w:szCs w:val="22"/>
        </w:rPr>
      </w:pPr>
      <w:r w:rsidRPr="009A7D8D">
        <w:rPr>
          <w:rFonts w:asciiTheme="minorHAnsi" w:eastAsia="Calibri" w:hAnsiTheme="minorHAnsi" w:cstheme="minorHAnsi"/>
          <w:szCs w:val="22"/>
          <w:lang w:eastAsia="en-US"/>
        </w:rPr>
        <w:t>2)</w:t>
      </w:r>
      <w:r w:rsidRPr="009A7D8D">
        <w:rPr>
          <w:rFonts w:asciiTheme="minorHAnsi" w:eastAsia="Calibri" w:hAnsiTheme="minorHAnsi" w:cstheme="minorHAnsi"/>
          <w:szCs w:val="22"/>
          <w:lang w:eastAsia="en-US"/>
        </w:rPr>
        <w:tab/>
        <w:t>ze strony Wykonawcy:</w:t>
      </w:r>
      <w:r w:rsidRPr="009A7D8D">
        <w:rPr>
          <w:rFonts w:asciiTheme="minorHAnsi" w:eastAsia="Calibri" w:hAnsiTheme="minorHAnsi" w:cstheme="minorHAnsi"/>
          <w:szCs w:val="22"/>
          <w:lang w:eastAsia="en-US"/>
        </w:rPr>
        <w:br/>
      </w:r>
      <w:r w:rsidRPr="009A7D8D">
        <w:rPr>
          <w:rFonts w:asciiTheme="minorHAnsi" w:hAnsiTheme="minorHAnsi" w:cstheme="minorHAnsi"/>
          <w:bCs/>
          <w:szCs w:val="22"/>
        </w:rPr>
        <w:t>………………………, tel. kom. ………</w:t>
      </w:r>
      <w:proofErr w:type="gramStart"/>
      <w:r w:rsidRPr="009A7D8D">
        <w:rPr>
          <w:rFonts w:asciiTheme="minorHAnsi" w:hAnsiTheme="minorHAnsi" w:cstheme="minorHAnsi"/>
          <w:bCs/>
          <w:szCs w:val="22"/>
        </w:rPr>
        <w:t>… ;</w:t>
      </w:r>
      <w:proofErr w:type="gramEnd"/>
      <w:r w:rsidRPr="009A7D8D">
        <w:rPr>
          <w:rFonts w:asciiTheme="minorHAnsi" w:hAnsiTheme="minorHAnsi" w:cstheme="minorHAnsi"/>
          <w:bCs/>
          <w:szCs w:val="22"/>
        </w:rPr>
        <w:t xml:space="preserve"> e-mail: …………………………….</w:t>
      </w:r>
    </w:p>
    <w:p w14:paraId="0044B45E" w14:textId="2DE74B62" w:rsidR="00C34DBD" w:rsidRPr="009A7D8D" w:rsidRDefault="00C34DBD" w:rsidP="002E1324">
      <w:pPr>
        <w:numPr>
          <w:ilvl w:val="3"/>
          <w:numId w:val="16"/>
        </w:numPr>
        <w:tabs>
          <w:tab w:val="clear" w:pos="-349"/>
        </w:tabs>
        <w:spacing w:after="120"/>
        <w:ind w:left="357" w:hanging="357"/>
        <w:rPr>
          <w:rFonts w:asciiTheme="minorHAnsi" w:eastAsia="Calibri" w:hAnsiTheme="minorHAnsi" w:cstheme="minorHAnsi"/>
          <w:color w:val="00000A"/>
          <w:szCs w:val="22"/>
          <w:lang w:eastAsia="en-US"/>
        </w:rPr>
      </w:pPr>
      <w:r w:rsidRPr="009A7D8D">
        <w:rPr>
          <w:rFonts w:asciiTheme="minorHAnsi" w:eastAsia="Calibri" w:hAnsiTheme="minorHAnsi" w:cstheme="minorHAnsi"/>
          <w:color w:val="00000A"/>
          <w:szCs w:val="22"/>
          <w:lang w:eastAsia="en-US"/>
        </w:rPr>
        <w:t xml:space="preserve">Strony zobowiązują się do niezwłocznego wzajemnego pisemnego powiadamiania o każdej zmianie ich siedziby lub adresu dla doręczeń korespondencji. W przypadku naruszenia powyższego </w:t>
      </w:r>
      <w:r w:rsidRPr="009A7D8D">
        <w:rPr>
          <w:rFonts w:asciiTheme="minorHAnsi" w:eastAsia="Calibri" w:hAnsiTheme="minorHAnsi" w:cstheme="minorHAnsi"/>
          <w:color w:val="00000A"/>
          <w:szCs w:val="22"/>
          <w:lang w:eastAsia="en-US"/>
        </w:rPr>
        <w:lastRenderedPageBreak/>
        <w:t xml:space="preserve">obowiązku pismo skierowane listem poleconym na ostatni podany adres będzie uznane za doręczone skutecznie z upływem terminu jego odbioru, wyznaczonego przez placówkę pocztową. Powyższe postanowienie nie wyłącza możliwości złożenia korespondencji bezpośrednio pod wskazanym adresem lub doręczenia jej bezpośrednio osobie uprawnionej do reprezentacji Strony, jak też złożenia w formie elektronicznej z kwalifikowanym podpisem elektronicznym, wysłanej na adres poczty elektronicznej drugiej Strony wskazany w ust. </w:t>
      </w:r>
      <w:r w:rsidR="00130520" w:rsidRPr="009A7D8D">
        <w:rPr>
          <w:rFonts w:asciiTheme="minorHAnsi" w:eastAsia="Calibri" w:hAnsiTheme="minorHAnsi" w:cstheme="minorHAnsi"/>
          <w:color w:val="00000A"/>
          <w:szCs w:val="22"/>
          <w:lang w:eastAsia="en-US"/>
        </w:rPr>
        <w:t>3</w:t>
      </w:r>
      <w:r w:rsidRPr="009A7D8D">
        <w:rPr>
          <w:rFonts w:asciiTheme="minorHAnsi" w:eastAsia="Calibri" w:hAnsiTheme="minorHAnsi" w:cstheme="minorHAnsi"/>
          <w:color w:val="00000A"/>
          <w:szCs w:val="22"/>
          <w:lang w:eastAsia="en-US"/>
        </w:rPr>
        <w:t xml:space="preserve"> powyżej. Oświadczenie złożone w formie elektronicznej z kwalifikowanym podpisem elektronicznym będzie uznawane za skutecznie doręczone drugiej Stronie w chwili wprowadzenia oświadczenia do środka komunikacji elektronicznej w taki sposób, żeby druga Strona mogła zapoznać się z jego treścią.</w:t>
      </w:r>
    </w:p>
    <w:p w14:paraId="2F9B82F1" w14:textId="77777777" w:rsidR="00AA2066" w:rsidRPr="009A7D8D" w:rsidRDefault="00AA2066" w:rsidP="002E1324">
      <w:pPr>
        <w:numPr>
          <w:ilvl w:val="3"/>
          <w:numId w:val="16"/>
        </w:numPr>
        <w:tabs>
          <w:tab w:val="clear" w:pos="-349"/>
        </w:tabs>
        <w:suppressAutoHyphens w:val="0"/>
        <w:spacing w:after="120"/>
        <w:ind w:left="357" w:hanging="357"/>
        <w:rPr>
          <w:rFonts w:asciiTheme="minorHAnsi" w:eastAsia="Calibri" w:hAnsiTheme="minorHAnsi" w:cstheme="minorHAnsi"/>
          <w:color w:val="00000A"/>
          <w:szCs w:val="22"/>
          <w:lang w:eastAsia="en-US"/>
        </w:rPr>
      </w:pPr>
      <w:r w:rsidRPr="009A7D8D">
        <w:rPr>
          <w:rFonts w:asciiTheme="minorHAnsi" w:eastAsia="Calibri" w:hAnsiTheme="minorHAnsi" w:cstheme="minorHAnsi"/>
          <w:color w:val="00000A"/>
          <w:szCs w:val="22"/>
          <w:lang w:eastAsia="en-US"/>
        </w:rPr>
        <w:t xml:space="preserve">Wykonawca </w:t>
      </w:r>
      <w:r w:rsidRPr="009A7D8D">
        <w:rPr>
          <w:rFonts w:asciiTheme="minorHAnsi" w:hAnsiTheme="minorHAnsi" w:cstheme="minorHAnsi"/>
          <w:szCs w:val="22"/>
        </w:rPr>
        <w:t>nie może przenieść swoich praw i obowiązków z Umowy, w tym wierzytelności, na osoby trzecie bez zgody Zamawiającego wyrażonej w formie pisemnej pod rygorem nieważności.</w:t>
      </w:r>
    </w:p>
    <w:p w14:paraId="7BFB2027" w14:textId="50B039E3" w:rsidR="00AA2066" w:rsidRPr="009A7D8D" w:rsidRDefault="00AA2066" w:rsidP="002E1324">
      <w:pPr>
        <w:pStyle w:val="Akapitzlist"/>
        <w:numPr>
          <w:ilvl w:val="3"/>
          <w:numId w:val="16"/>
        </w:numPr>
        <w:tabs>
          <w:tab w:val="clear" w:pos="-349"/>
        </w:tabs>
        <w:suppressAutoHyphens w:val="0"/>
        <w:spacing w:after="120"/>
        <w:ind w:left="357" w:hanging="357"/>
        <w:contextualSpacing w:val="0"/>
        <w:rPr>
          <w:rFonts w:asciiTheme="minorHAnsi" w:hAnsiTheme="minorHAnsi" w:cstheme="minorHAnsi"/>
          <w:szCs w:val="22"/>
        </w:rPr>
      </w:pPr>
      <w:r w:rsidRPr="009A7D8D">
        <w:rPr>
          <w:rFonts w:asciiTheme="minorHAnsi" w:hAnsiTheme="minorHAnsi" w:cstheme="minorHAnsi"/>
          <w:color w:val="00000A"/>
          <w:szCs w:val="22"/>
        </w:rPr>
        <w:t xml:space="preserve">W sprawach </w:t>
      </w:r>
      <w:r w:rsidRPr="009A7D8D">
        <w:rPr>
          <w:rFonts w:asciiTheme="minorHAnsi" w:hAnsiTheme="minorHAnsi" w:cstheme="minorHAnsi"/>
          <w:szCs w:val="22"/>
        </w:rPr>
        <w:t xml:space="preserve">nieuregulowanych Umową mają zastosowanie odpowiednie przepisy Kodeksu </w:t>
      </w:r>
      <w:proofErr w:type="gramStart"/>
      <w:r w:rsidRPr="009A7D8D">
        <w:rPr>
          <w:rFonts w:asciiTheme="minorHAnsi" w:hAnsiTheme="minorHAnsi" w:cstheme="minorHAnsi"/>
          <w:szCs w:val="22"/>
        </w:rPr>
        <w:t>cywilnego,</w:t>
      </w:r>
      <w:proofErr w:type="gramEnd"/>
      <w:r w:rsidRPr="009A7D8D">
        <w:rPr>
          <w:rFonts w:asciiTheme="minorHAnsi" w:hAnsiTheme="minorHAnsi" w:cstheme="minorHAnsi"/>
          <w:szCs w:val="22"/>
        </w:rPr>
        <w:t xml:space="preserve"> i inne obowiązujące przepisy prawa.</w:t>
      </w:r>
    </w:p>
    <w:p w14:paraId="6C0D78BE" w14:textId="0BC3B033" w:rsidR="00AA2066" w:rsidRPr="009A7D8D" w:rsidRDefault="00AA2066" w:rsidP="002E1324">
      <w:pPr>
        <w:numPr>
          <w:ilvl w:val="3"/>
          <w:numId w:val="16"/>
        </w:numPr>
        <w:tabs>
          <w:tab w:val="clear" w:pos="-349"/>
        </w:tabs>
        <w:suppressAutoHyphens w:val="0"/>
        <w:spacing w:after="120"/>
        <w:ind w:left="357" w:hanging="357"/>
        <w:rPr>
          <w:rFonts w:asciiTheme="minorHAnsi" w:eastAsia="Calibri" w:hAnsiTheme="minorHAnsi" w:cstheme="minorHAnsi"/>
          <w:color w:val="00000A"/>
          <w:szCs w:val="22"/>
          <w:lang w:eastAsia="en-US"/>
        </w:rPr>
      </w:pPr>
      <w:r w:rsidRPr="009A7D8D">
        <w:rPr>
          <w:rFonts w:asciiTheme="minorHAnsi" w:eastAsia="Calibri" w:hAnsiTheme="minorHAnsi" w:cstheme="minorHAnsi"/>
          <w:color w:val="00000A"/>
          <w:szCs w:val="22"/>
          <w:lang w:eastAsia="en-US"/>
        </w:rPr>
        <w:t xml:space="preserve">W przypadku braku </w:t>
      </w:r>
      <w:r w:rsidRPr="009A7D8D">
        <w:rPr>
          <w:rFonts w:asciiTheme="minorHAnsi" w:hAnsiTheme="minorHAnsi" w:cstheme="minorHAnsi"/>
          <w:szCs w:val="22"/>
        </w:rPr>
        <w:t>polubownego rozwiązania, spory wynikające z Umowy lub powstające w związku z</w:t>
      </w:r>
      <w:r w:rsidR="00940328" w:rsidRPr="009A7D8D">
        <w:rPr>
          <w:rFonts w:asciiTheme="minorHAnsi" w:hAnsiTheme="minorHAnsi" w:cstheme="minorHAnsi"/>
          <w:szCs w:val="22"/>
        </w:rPr>
        <w:t xml:space="preserve"> </w:t>
      </w:r>
      <w:r w:rsidRPr="009A7D8D">
        <w:rPr>
          <w:rFonts w:asciiTheme="minorHAnsi" w:hAnsiTheme="minorHAnsi" w:cstheme="minorHAnsi"/>
          <w:szCs w:val="22"/>
        </w:rPr>
        <w:t>Umową będą rozstrzygane przez sąd właściwy dla siedziby Zamawiającego.</w:t>
      </w:r>
    </w:p>
    <w:p w14:paraId="5BDE0589" w14:textId="77777777" w:rsidR="00AA2066" w:rsidRPr="009A7D8D" w:rsidRDefault="00AA2066" w:rsidP="002E1324">
      <w:pPr>
        <w:numPr>
          <w:ilvl w:val="3"/>
          <w:numId w:val="16"/>
        </w:numPr>
        <w:tabs>
          <w:tab w:val="clear" w:pos="-349"/>
        </w:tabs>
        <w:suppressAutoHyphens w:val="0"/>
        <w:spacing w:after="120"/>
        <w:ind w:left="357" w:hanging="357"/>
        <w:rPr>
          <w:rFonts w:asciiTheme="minorHAnsi" w:eastAsia="Calibri" w:hAnsiTheme="minorHAnsi" w:cstheme="minorHAnsi"/>
          <w:color w:val="00000A"/>
          <w:szCs w:val="22"/>
          <w:lang w:eastAsia="en-US"/>
        </w:rPr>
      </w:pPr>
      <w:r w:rsidRPr="009A7D8D">
        <w:rPr>
          <w:rFonts w:asciiTheme="minorHAnsi" w:eastAsia="Calibri" w:hAnsiTheme="minorHAnsi" w:cstheme="minorHAnsi"/>
          <w:color w:val="00000A"/>
          <w:szCs w:val="22"/>
          <w:lang w:eastAsia="en-US"/>
        </w:rPr>
        <w:t xml:space="preserve">Klauzula </w:t>
      </w:r>
      <w:r w:rsidRPr="009A7D8D">
        <w:rPr>
          <w:rFonts w:asciiTheme="minorHAnsi" w:hAnsiTheme="minorHAnsi" w:cstheme="minorHAnsi"/>
          <w:szCs w:val="22"/>
        </w:rPr>
        <w:t xml:space="preserve">informacyjna o obowiązywaniu Procedury zgłoszeń wewnętrznych Zamawiającego </w:t>
      </w:r>
      <w:r w:rsidRPr="009A7D8D">
        <w:rPr>
          <w:rFonts w:asciiTheme="minorHAnsi" w:hAnsiTheme="minorHAnsi" w:cstheme="minorHAnsi"/>
          <w:bCs/>
          <w:szCs w:val="22"/>
        </w:rPr>
        <w:t xml:space="preserve">dostępna jest </w:t>
      </w:r>
      <w:r w:rsidRPr="009A7D8D">
        <w:rPr>
          <w:rFonts w:asciiTheme="minorHAnsi" w:hAnsiTheme="minorHAnsi" w:cstheme="minorHAnsi"/>
          <w:szCs w:val="22"/>
        </w:rPr>
        <w:t xml:space="preserve">na stronie internetowej Zamawiającego adres: </w:t>
      </w:r>
      <w:r w:rsidRPr="009A7D8D">
        <w:rPr>
          <w:rFonts w:asciiTheme="minorHAnsi" w:hAnsiTheme="minorHAnsi" w:cstheme="minorHAnsi"/>
          <w:color w:val="000000" w:themeColor="text1"/>
          <w:szCs w:val="22"/>
        </w:rPr>
        <w:t xml:space="preserve">https://zzw.waw.pl/ </w:t>
      </w:r>
      <w:r w:rsidRPr="009A7D8D">
        <w:rPr>
          <w:rFonts w:asciiTheme="minorHAnsi" w:hAnsiTheme="minorHAnsi" w:cstheme="minorHAnsi"/>
          <w:szCs w:val="22"/>
        </w:rPr>
        <w:t>w zakładce: Polityki i RODO.</w:t>
      </w:r>
    </w:p>
    <w:p w14:paraId="2B98E8EF" w14:textId="7D88EF59" w:rsidR="00FB48E8" w:rsidRPr="009A7D8D" w:rsidRDefault="00AA2066" w:rsidP="002E1324">
      <w:pPr>
        <w:numPr>
          <w:ilvl w:val="3"/>
          <w:numId w:val="16"/>
        </w:numPr>
        <w:tabs>
          <w:tab w:val="clear" w:pos="-349"/>
        </w:tabs>
        <w:suppressAutoHyphens w:val="0"/>
        <w:spacing w:after="120"/>
        <w:ind w:left="357" w:hanging="357"/>
        <w:rPr>
          <w:rFonts w:asciiTheme="minorHAnsi" w:eastAsia="Calibri" w:hAnsiTheme="minorHAnsi" w:cstheme="minorHAnsi"/>
          <w:color w:val="00000A"/>
          <w:szCs w:val="22"/>
          <w:lang w:eastAsia="en-US"/>
        </w:rPr>
      </w:pPr>
      <w:bookmarkStart w:id="12" w:name="_Hlk200444595"/>
      <w:bookmarkStart w:id="13" w:name="_Hlk193708741"/>
      <w:r w:rsidRPr="009A7D8D">
        <w:rPr>
          <w:rFonts w:asciiTheme="minorHAnsi" w:eastAsia="Calibri" w:hAnsiTheme="minorHAnsi" w:cstheme="minorHAnsi"/>
          <w:color w:val="000000"/>
          <w:szCs w:val="22"/>
          <w:lang w:eastAsia="en-US"/>
        </w:rPr>
        <w:t xml:space="preserve">Postanowienia dotyczące ochrony danych osobowych (RODO) </w:t>
      </w:r>
      <w:r w:rsidRPr="009A7D8D">
        <w:rPr>
          <w:rFonts w:asciiTheme="minorHAnsi" w:eastAsia="Calibri" w:hAnsiTheme="minorHAnsi" w:cstheme="minorHAnsi"/>
          <w:color w:val="00000A"/>
          <w:szCs w:val="22"/>
          <w:lang w:eastAsia="en-US"/>
        </w:rPr>
        <w:t xml:space="preserve">zawiera załącznik nr </w:t>
      </w:r>
      <w:r w:rsidR="007571D2" w:rsidRPr="009A7D8D">
        <w:rPr>
          <w:rFonts w:asciiTheme="minorHAnsi" w:eastAsia="Calibri" w:hAnsiTheme="minorHAnsi" w:cstheme="minorHAnsi"/>
          <w:color w:val="00000A"/>
          <w:szCs w:val="22"/>
          <w:lang w:eastAsia="en-US"/>
        </w:rPr>
        <w:t>6</w:t>
      </w:r>
      <w:r w:rsidRPr="009A7D8D">
        <w:rPr>
          <w:rFonts w:asciiTheme="minorHAnsi" w:eastAsia="Calibri" w:hAnsiTheme="minorHAnsi" w:cstheme="minorHAnsi"/>
          <w:color w:val="00000A"/>
          <w:szCs w:val="22"/>
          <w:lang w:eastAsia="en-US"/>
        </w:rPr>
        <w:t xml:space="preserve"> do</w:t>
      </w:r>
      <w:r w:rsidR="00940328" w:rsidRPr="009A7D8D">
        <w:rPr>
          <w:rFonts w:asciiTheme="minorHAnsi" w:eastAsia="Calibri" w:hAnsiTheme="minorHAnsi" w:cstheme="minorHAnsi"/>
          <w:color w:val="00000A"/>
          <w:szCs w:val="22"/>
          <w:lang w:eastAsia="en-US"/>
        </w:rPr>
        <w:t xml:space="preserve"> </w:t>
      </w:r>
      <w:r w:rsidRPr="009A7D8D">
        <w:rPr>
          <w:rFonts w:asciiTheme="minorHAnsi" w:eastAsia="Calibri" w:hAnsiTheme="minorHAnsi" w:cstheme="minorHAnsi"/>
          <w:color w:val="00000A"/>
          <w:szCs w:val="22"/>
          <w:lang w:eastAsia="en-US"/>
        </w:rPr>
        <w:t>Umowy.</w:t>
      </w:r>
      <w:bookmarkEnd w:id="12"/>
    </w:p>
    <w:p w14:paraId="271D876F" w14:textId="4F519C16" w:rsidR="00AA2066" w:rsidRPr="009A7D8D" w:rsidRDefault="00AA2066" w:rsidP="002E1324">
      <w:pPr>
        <w:numPr>
          <w:ilvl w:val="3"/>
          <w:numId w:val="16"/>
        </w:numPr>
        <w:tabs>
          <w:tab w:val="clear" w:pos="-349"/>
        </w:tabs>
        <w:suppressAutoHyphens w:val="0"/>
        <w:spacing w:after="120"/>
        <w:ind w:left="357" w:hanging="357"/>
        <w:rPr>
          <w:rFonts w:asciiTheme="minorHAnsi" w:eastAsia="Calibri" w:hAnsiTheme="minorHAnsi" w:cstheme="minorHAnsi"/>
          <w:color w:val="00000A"/>
          <w:szCs w:val="22"/>
        </w:rPr>
      </w:pPr>
      <w:r w:rsidRPr="009A7D8D">
        <w:rPr>
          <w:rFonts w:asciiTheme="minorHAnsi" w:eastAsia="Calibri" w:hAnsiTheme="minorHAnsi" w:cstheme="minorHAnsi"/>
          <w:color w:val="00000A"/>
          <w:szCs w:val="22"/>
        </w:rPr>
        <w:t>U</w:t>
      </w:r>
      <w:r w:rsidRPr="009A7D8D">
        <w:rPr>
          <w:rFonts w:asciiTheme="minorHAnsi" w:eastAsia="Calibri" w:hAnsiTheme="minorHAnsi" w:cstheme="minorHAnsi"/>
          <w:color w:val="00000A"/>
          <w:szCs w:val="22"/>
          <w:lang w:eastAsia="en-US"/>
        </w:rPr>
        <w:t>mowa została sporządzona w dwóch jednobrzmiących egzemplarzach, po jednym egzemplarzu dla każdej ze Stron/</w:t>
      </w:r>
      <w:r w:rsidRPr="009A7D8D">
        <w:rPr>
          <w:rFonts w:asciiTheme="minorHAnsi" w:eastAsia="Calibri" w:hAnsiTheme="minorHAnsi" w:cstheme="minorHAnsi"/>
          <w:color w:val="00000A"/>
          <w:szCs w:val="22"/>
          <w:vertAlign w:val="superscript"/>
          <w:lang w:eastAsia="en-US"/>
        </w:rPr>
        <w:footnoteReference w:id="11"/>
      </w:r>
      <w:r w:rsidRPr="009A7D8D">
        <w:rPr>
          <w:rFonts w:asciiTheme="minorHAnsi" w:eastAsia="Calibri" w:hAnsiTheme="minorHAnsi" w:cstheme="minorHAnsi"/>
          <w:color w:val="00000A"/>
          <w:szCs w:val="22"/>
          <w:lang w:eastAsia="en-US"/>
        </w:rPr>
        <w:t xml:space="preserve"> została </w:t>
      </w:r>
      <w:r w:rsidR="00E36235">
        <w:rPr>
          <w:rFonts w:asciiTheme="minorHAnsi" w:eastAsia="Calibri" w:hAnsiTheme="minorHAnsi" w:cstheme="minorHAnsi"/>
          <w:color w:val="00000A"/>
          <w:szCs w:val="22"/>
          <w:lang w:eastAsia="en-US"/>
        </w:rPr>
        <w:t>zawarta</w:t>
      </w:r>
      <w:r w:rsidR="00E36235" w:rsidRPr="009A7D8D">
        <w:rPr>
          <w:rFonts w:asciiTheme="minorHAnsi" w:eastAsia="Calibri" w:hAnsiTheme="minorHAnsi" w:cstheme="minorHAnsi"/>
          <w:color w:val="00000A"/>
          <w:szCs w:val="22"/>
          <w:lang w:eastAsia="en-US"/>
        </w:rPr>
        <w:t xml:space="preserve"> </w:t>
      </w:r>
      <w:r w:rsidRPr="009A7D8D">
        <w:rPr>
          <w:rFonts w:asciiTheme="minorHAnsi" w:eastAsia="Calibri" w:hAnsiTheme="minorHAnsi" w:cstheme="minorHAnsi"/>
          <w:color w:val="00000A"/>
          <w:szCs w:val="22"/>
          <w:lang w:eastAsia="en-US"/>
        </w:rPr>
        <w:t>w formie elektronicznej</w:t>
      </w:r>
      <w:r w:rsidR="00DC47E7">
        <w:rPr>
          <w:rFonts w:asciiTheme="minorHAnsi" w:eastAsia="Calibri" w:hAnsiTheme="minorHAnsi" w:cstheme="minorHAnsi"/>
          <w:color w:val="00000A"/>
          <w:szCs w:val="22"/>
          <w:lang w:eastAsia="en-US"/>
        </w:rPr>
        <w:t>,</w:t>
      </w:r>
      <w:r w:rsidR="00E36235">
        <w:rPr>
          <w:rFonts w:asciiTheme="minorHAnsi" w:eastAsia="Calibri" w:hAnsiTheme="minorHAnsi" w:cstheme="minorHAnsi"/>
          <w:color w:val="00000A"/>
          <w:szCs w:val="22"/>
          <w:lang w:eastAsia="en-US"/>
        </w:rPr>
        <w:t xml:space="preserve"> </w:t>
      </w:r>
      <w:r w:rsidR="00E36235" w:rsidRPr="00C34F86">
        <w:rPr>
          <w:color w:val="000000"/>
        </w:rPr>
        <w:t>Umowa zostaje zawarta w dniu złożenia podpisu przez ostatnią ze Stron</w:t>
      </w:r>
      <w:r w:rsidR="00E36235">
        <w:rPr>
          <w:color w:val="000000"/>
        </w:rPr>
        <w:t>.</w:t>
      </w:r>
      <w:r w:rsidR="00E36235" w:rsidRPr="00C34F86">
        <w:rPr>
          <w:color w:val="000000"/>
        </w:rPr>
        <w:t xml:space="preserve">  </w:t>
      </w:r>
    </w:p>
    <w:bookmarkEnd w:id="13"/>
    <w:p w14:paraId="32E16599" w14:textId="77777777" w:rsidR="00AA2066" w:rsidRPr="009A7D8D" w:rsidRDefault="00AA2066" w:rsidP="002E1324">
      <w:pPr>
        <w:numPr>
          <w:ilvl w:val="3"/>
          <w:numId w:val="16"/>
        </w:numPr>
        <w:tabs>
          <w:tab w:val="clear" w:pos="-349"/>
        </w:tabs>
        <w:suppressAutoHyphens w:val="0"/>
        <w:spacing w:after="120"/>
        <w:ind w:left="357" w:hanging="357"/>
        <w:rPr>
          <w:rFonts w:asciiTheme="minorHAnsi" w:eastAsia="Calibri" w:hAnsiTheme="minorHAnsi" w:cstheme="minorHAnsi"/>
          <w:color w:val="00000A"/>
          <w:szCs w:val="22"/>
          <w:lang w:eastAsia="en-US"/>
        </w:rPr>
      </w:pPr>
      <w:r w:rsidRPr="009A7D8D">
        <w:rPr>
          <w:rFonts w:asciiTheme="minorHAnsi" w:eastAsia="Calibri" w:hAnsiTheme="minorHAnsi" w:cstheme="minorHAnsi"/>
          <w:color w:val="00000A"/>
          <w:szCs w:val="22"/>
          <w:lang w:eastAsia="en-US"/>
        </w:rPr>
        <w:t>Następujące załączniki stanowią integralną część Umowy:</w:t>
      </w:r>
    </w:p>
    <w:p w14:paraId="5FB891ED" w14:textId="35922B2A" w:rsidR="00940328" w:rsidRPr="009A7D8D" w:rsidRDefault="43399EEA" w:rsidP="002E1324">
      <w:pPr>
        <w:suppressAutoHyphens w:val="0"/>
        <w:spacing w:after="120"/>
        <w:ind w:left="425"/>
        <w:rPr>
          <w:rFonts w:asciiTheme="minorHAnsi" w:eastAsia="Calibri" w:hAnsiTheme="minorHAnsi" w:cstheme="minorHAnsi"/>
          <w:color w:val="00000A"/>
          <w:szCs w:val="22"/>
          <w:lang w:eastAsia="en-US"/>
        </w:rPr>
      </w:pPr>
      <w:r w:rsidRPr="6B7CC030">
        <w:rPr>
          <w:rFonts w:asciiTheme="minorHAnsi" w:eastAsia="Calibri" w:hAnsiTheme="minorHAnsi" w:cstheme="minorBidi"/>
          <w:color w:val="00000A"/>
          <w:lang w:eastAsia="en-US"/>
        </w:rPr>
        <w:t xml:space="preserve">Załącznik nr 1 – </w:t>
      </w:r>
      <w:r w:rsidR="37BF9648">
        <w:t>Opis Przedmiotu Zamówienia (dalej zwane „OPZ”),</w:t>
      </w:r>
    </w:p>
    <w:p w14:paraId="4C5D87F0" w14:textId="1E9156DE" w:rsidR="4AFD4B75" w:rsidRDefault="4AFD4B75" w:rsidP="002E1324">
      <w:pPr>
        <w:spacing w:after="120"/>
        <w:ind w:left="425"/>
        <w:rPr>
          <w:rFonts w:cstheme="minorBidi"/>
        </w:rPr>
      </w:pPr>
      <w:r>
        <w:t xml:space="preserve">Załącznik nr 1.1 do OPZ – </w:t>
      </w:r>
      <w:r w:rsidRPr="6B7CC030">
        <w:rPr>
          <w:rFonts w:cstheme="minorBidi"/>
        </w:rPr>
        <w:t>KV Zamawiającego</w:t>
      </w:r>
    </w:p>
    <w:p w14:paraId="64C7EE52" w14:textId="32F1C393" w:rsidR="00940328" w:rsidRPr="009A7D8D" w:rsidRDefault="43399EEA" w:rsidP="002E1324">
      <w:pPr>
        <w:suppressAutoHyphens w:val="0"/>
        <w:spacing w:after="120"/>
        <w:ind w:left="425"/>
        <w:rPr>
          <w:rFonts w:asciiTheme="minorHAnsi" w:eastAsia="Calibri" w:hAnsiTheme="minorHAnsi" w:cstheme="minorHAnsi"/>
          <w:color w:val="00000A"/>
          <w:szCs w:val="22"/>
          <w:lang w:eastAsia="en-US"/>
        </w:rPr>
      </w:pPr>
      <w:r w:rsidRPr="6B7CC030">
        <w:rPr>
          <w:rFonts w:asciiTheme="minorHAnsi" w:eastAsia="Calibri" w:hAnsiTheme="minorHAnsi" w:cstheme="minorBidi"/>
          <w:color w:val="00000A"/>
          <w:lang w:eastAsia="en-US"/>
        </w:rPr>
        <w:t xml:space="preserve">Załącznik nr 2 </w:t>
      </w:r>
      <w:bookmarkStart w:id="14" w:name="_Hlk232152519"/>
      <w:r w:rsidR="37BF9648" w:rsidRPr="6B7CC030">
        <w:rPr>
          <w:rFonts w:asciiTheme="minorHAnsi" w:eastAsia="Calibri" w:hAnsiTheme="minorHAnsi" w:cstheme="minorBidi"/>
          <w:color w:val="00000A"/>
          <w:lang w:eastAsia="en-US"/>
        </w:rPr>
        <w:t>–</w:t>
      </w:r>
      <w:r w:rsidRPr="6B7CC030">
        <w:rPr>
          <w:rFonts w:asciiTheme="minorHAnsi" w:eastAsia="Calibri" w:hAnsiTheme="minorHAnsi" w:cstheme="minorBidi"/>
          <w:color w:val="00000A"/>
          <w:lang w:eastAsia="en-US"/>
        </w:rPr>
        <w:t xml:space="preserve"> </w:t>
      </w:r>
      <w:bookmarkEnd w:id="14"/>
      <w:r w:rsidR="37BF9648" w:rsidRPr="6B7CC030">
        <w:rPr>
          <w:rFonts w:asciiTheme="minorHAnsi" w:eastAsia="Calibri" w:hAnsiTheme="minorHAnsi" w:cstheme="minorBidi"/>
          <w:color w:val="00000A"/>
          <w:lang w:eastAsia="en-US"/>
        </w:rPr>
        <w:t xml:space="preserve">Oferta </w:t>
      </w:r>
      <w:r w:rsidR="004E11D6">
        <w:rPr>
          <w:rFonts w:asciiTheme="minorHAnsi" w:eastAsia="Calibri" w:hAnsiTheme="minorHAnsi" w:cstheme="minorBidi"/>
          <w:color w:val="00000A"/>
          <w:lang w:eastAsia="en-US"/>
        </w:rPr>
        <w:t>Wykonawcy</w:t>
      </w:r>
      <w:r w:rsidR="37BF9648" w:rsidRPr="6B7CC030">
        <w:rPr>
          <w:rFonts w:asciiTheme="minorHAnsi" w:eastAsia="Calibri" w:hAnsiTheme="minorHAnsi" w:cstheme="minorBidi"/>
          <w:color w:val="00000A"/>
          <w:lang w:eastAsia="en-US"/>
        </w:rPr>
        <w:t>,</w:t>
      </w:r>
    </w:p>
    <w:p w14:paraId="0C7C0482" w14:textId="67DFA9FB" w:rsidR="00551983" w:rsidRPr="009A7D8D" w:rsidRDefault="00940328" w:rsidP="002E1324">
      <w:pPr>
        <w:suppressAutoHyphens w:val="0"/>
        <w:spacing w:after="120"/>
        <w:ind w:left="425"/>
      </w:pPr>
      <w:r w:rsidRPr="009A7D8D">
        <w:t xml:space="preserve">Załącznik nr 3 </w:t>
      </w:r>
      <w:r w:rsidR="00551983" w:rsidRPr="009A7D8D">
        <w:rPr>
          <w:rFonts w:asciiTheme="minorHAnsi" w:eastAsia="Calibri" w:hAnsiTheme="minorHAnsi" w:cstheme="minorHAnsi"/>
          <w:color w:val="00000A"/>
          <w:szCs w:val="22"/>
          <w:lang w:eastAsia="en-US"/>
        </w:rPr>
        <w:t xml:space="preserve">– </w:t>
      </w:r>
      <w:r w:rsidR="00551983" w:rsidRPr="009A7D8D">
        <w:t>Kosztorys</w:t>
      </w:r>
      <w:r w:rsidR="004E11D6">
        <w:t xml:space="preserve"> ofertowy</w:t>
      </w:r>
      <w:r w:rsidR="00551983" w:rsidRPr="009A7D8D">
        <w:t xml:space="preserve"> Wykonawcy</w:t>
      </w:r>
    </w:p>
    <w:p w14:paraId="46C38A96" w14:textId="2A418D9B" w:rsidR="00940328" w:rsidRPr="009A7D8D" w:rsidRDefault="00551983" w:rsidP="002E1324">
      <w:pPr>
        <w:suppressAutoHyphens w:val="0"/>
        <w:spacing w:after="120"/>
        <w:ind w:left="425"/>
      </w:pPr>
      <w:r w:rsidRPr="009A7D8D">
        <w:t xml:space="preserve">Załącznik nr 4 </w:t>
      </w:r>
      <w:r w:rsidRPr="009A7D8D">
        <w:rPr>
          <w:rFonts w:asciiTheme="minorHAnsi" w:eastAsia="Calibri" w:hAnsiTheme="minorHAnsi" w:cstheme="minorHAnsi"/>
          <w:color w:val="00000A"/>
          <w:szCs w:val="22"/>
          <w:lang w:eastAsia="en-US"/>
        </w:rPr>
        <w:t xml:space="preserve">– </w:t>
      </w:r>
      <w:r w:rsidR="00940328" w:rsidRPr="009A7D8D">
        <w:t>Tryb akceptacji, odbiory, rękojmia i gwarancja,</w:t>
      </w:r>
    </w:p>
    <w:p w14:paraId="0B3DA2E7" w14:textId="67439F3C" w:rsidR="00940328" w:rsidRPr="009A7D8D" w:rsidRDefault="00940328" w:rsidP="002E1324">
      <w:pPr>
        <w:pStyle w:val="Nagwek3"/>
        <w:tabs>
          <w:tab w:val="clear" w:pos="425"/>
          <w:tab w:val="left" w:pos="1276"/>
        </w:tabs>
        <w:spacing w:before="0" w:after="120"/>
        <w:ind w:left="425" w:firstLine="0"/>
      </w:pPr>
      <w:r w:rsidRPr="009A7D8D">
        <w:t xml:space="preserve">Załącznik nr </w:t>
      </w:r>
      <w:r w:rsidR="00551983" w:rsidRPr="009A7D8D">
        <w:t>4</w:t>
      </w:r>
      <w:r w:rsidRPr="009A7D8D">
        <w:t>.</w:t>
      </w:r>
      <w:r w:rsidR="0087675A">
        <w:t>1</w:t>
      </w:r>
      <w:r w:rsidRPr="009A7D8D">
        <w:t xml:space="preserve"> – wzór protokołu końcowego,</w:t>
      </w:r>
    </w:p>
    <w:p w14:paraId="2280A491" w14:textId="51E66BF9" w:rsidR="00940328" w:rsidRPr="009A7D8D" w:rsidRDefault="00940328" w:rsidP="002E1324">
      <w:pPr>
        <w:pStyle w:val="Nagwek3"/>
        <w:tabs>
          <w:tab w:val="clear" w:pos="425"/>
          <w:tab w:val="left" w:pos="1276"/>
        </w:tabs>
        <w:spacing w:before="0" w:after="120"/>
        <w:ind w:left="425" w:firstLine="0"/>
      </w:pPr>
      <w:r w:rsidRPr="009A7D8D">
        <w:t xml:space="preserve">Załącznik nr </w:t>
      </w:r>
      <w:r w:rsidR="00551983" w:rsidRPr="009A7D8D">
        <w:t>4</w:t>
      </w:r>
      <w:r w:rsidRPr="009A7D8D">
        <w:t>.</w:t>
      </w:r>
      <w:r w:rsidR="0087675A">
        <w:t>2</w:t>
      </w:r>
      <w:r w:rsidRPr="009A7D8D">
        <w:t xml:space="preserve"> – wzór </w:t>
      </w:r>
      <w:r w:rsidRPr="009A7D8D">
        <w:rPr>
          <w:rFonts w:asciiTheme="minorHAnsi" w:hAnsiTheme="minorHAnsi" w:cstheme="minorHAnsi"/>
          <w:szCs w:val="22"/>
        </w:rPr>
        <w:t>oświadczenia o sprawdzeniu nakładu</w:t>
      </w:r>
    </w:p>
    <w:p w14:paraId="1574C9E6" w14:textId="2008DABF" w:rsidR="00940328" w:rsidRPr="009A7D8D" w:rsidRDefault="00940328" w:rsidP="002E1324">
      <w:pPr>
        <w:suppressAutoHyphens w:val="0"/>
        <w:spacing w:after="120"/>
        <w:ind w:left="425"/>
        <w:rPr>
          <w:rFonts w:cs="Calibri"/>
          <w:szCs w:val="22"/>
        </w:rPr>
      </w:pPr>
      <w:r w:rsidRPr="009A7D8D">
        <w:t xml:space="preserve">Załącznik nr 5 - </w:t>
      </w:r>
      <w:r w:rsidRPr="009A7D8D">
        <w:rPr>
          <w:rFonts w:cs="Calibri"/>
          <w:szCs w:val="22"/>
        </w:rPr>
        <w:t>Wykaz osób skierowanych przez Wykonawcę do realizacji zamówienia publicznego,</w:t>
      </w:r>
    </w:p>
    <w:p w14:paraId="71CBDDBF" w14:textId="3C95CAC4" w:rsidR="00940328" w:rsidRPr="009A7D8D" w:rsidRDefault="00940328" w:rsidP="002E1324">
      <w:pPr>
        <w:suppressAutoHyphens w:val="0"/>
        <w:spacing w:after="120"/>
        <w:ind w:left="425"/>
      </w:pPr>
      <w:r w:rsidRPr="009A7D8D">
        <w:lastRenderedPageBreak/>
        <w:t>Załącznik nr 6 - Postanowienia dotyczące ochrony danych osobowych (RODO),</w:t>
      </w:r>
    </w:p>
    <w:p w14:paraId="13CD9CEB" w14:textId="481BE629" w:rsidR="00940328" w:rsidRPr="009A7D8D" w:rsidRDefault="00940328" w:rsidP="002E1324">
      <w:pPr>
        <w:suppressAutoHyphens w:val="0"/>
        <w:spacing w:after="120"/>
        <w:ind w:left="425"/>
        <w:rPr>
          <w:rFonts w:asciiTheme="minorHAnsi" w:hAnsiTheme="minorHAnsi" w:cstheme="minorHAnsi"/>
          <w:szCs w:val="22"/>
        </w:rPr>
      </w:pPr>
      <w:r w:rsidRPr="009A7D8D">
        <w:t xml:space="preserve">Załącznik nr 7 – </w:t>
      </w:r>
      <w:r w:rsidR="003A3D0D" w:rsidRPr="009A7D8D">
        <w:rPr>
          <w:rFonts w:asciiTheme="minorHAnsi" w:hAnsiTheme="minorHAnsi" w:cstheme="minorHAnsi"/>
          <w:szCs w:val="22"/>
        </w:rPr>
        <w:t>Harmonogram realizacji Przedmiotu Umowy</w:t>
      </w:r>
      <w:r w:rsidRPr="009A7D8D">
        <w:rPr>
          <w:rFonts w:asciiTheme="minorHAnsi" w:hAnsiTheme="minorHAnsi" w:cstheme="minorHAnsi"/>
          <w:szCs w:val="22"/>
        </w:rPr>
        <w:t>,</w:t>
      </w:r>
    </w:p>
    <w:p w14:paraId="74144C1E" w14:textId="69C2724E" w:rsidR="00940328" w:rsidRPr="009A7D8D" w:rsidRDefault="00940328" w:rsidP="002E1324">
      <w:pPr>
        <w:suppressAutoHyphens w:val="0"/>
        <w:spacing w:after="120"/>
        <w:ind w:left="425"/>
        <w:rPr>
          <w:rFonts w:asciiTheme="minorHAnsi" w:eastAsia="Calibri" w:hAnsiTheme="minorHAnsi" w:cstheme="minorHAnsi"/>
          <w:color w:val="00000A"/>
          <w:szCs w:val="22"/>
          <w:lang w:eastAsia="en-US"/>
        </w:rPr>
      </w:pPr>
      <w:r w:rsidRPr="009A7D8D">
        <w:t xml:space="preserve">Załącznik nr </w:t>
      </w:r>
      <w:r w:rsidR="00FA7180">
        <w:t>8</w:t>
      </w:r>
      <w:r w:rsidRPr="009A7D8D">
        <w:t xml:space="preserve"> – Materiały tekstowe i graficzne do poszczególnych publikacji:</w:t>
      </w:r>
    </w:p>
    <w:p w14:paraId="2EBE5F34" w14:textId="58AE2CAB" w:rsidR="00FD1FD1" w:rsidRPr="009A7D8D" w:rsidRDefault="00FD1FD1" w:rsidP="002E1324">
      <w:pPr>
        <w:pStyle w:val="Akapitzlist"/>
        <w:numPr>
          <w:ilvl w:val="2"/>
          <w:numId w:val="10"/>
        </w:numPr>
        <w:tabs>
          <w:tab w:val="left" w:pos="1276"/>
        </w:tabs>
        <w:spacing w:after="120"/>
        <w:ind w:left="851" w:firstLine="0"/>
        <w:contextualSpacing w:val="0"/>
        <w:rPr>
          <w:rStyle w:val="normaltextrun"/>
          <w:rFonts w:asciiTheme="minorHAnsi" w:hAnsiTheme="minorHAnsi" w:cstheme="minorHAnsi"/>
          <w:szCs w:val="22"/>
        </w:rPr>
      </w:pPr>
      <w:r w:rsidRPr="009A7D8D">
        <w:rPr>
          <w:rStyle w:val="normaltextrun"/>
          <w:rFonts w:asciiTheme="minorHAnsi" w:eastAsiaTheme="majorEastAsia" w:hAnsiTheme="minorHAnsi" w:cstheme="minorHAnsi"/>
          <w:szCs w:val="22"/>
        </w:rPr>
        <w:t xml:space="preserve">wkład </w:t>
      </w:r>
      <w:r w:rsidR="00C15D3E" w:rsidRPr="009A7D8D">
        <w:rPr>
          <w:rStyle w:val="normaltextrun"/>
          <w:rFonts w:asciiTheme="minorHAnsi" w:eastAsiaTheme="majorEastAsia" w:hAnsiTheme="minorHAnsi" w:cstheme="minorHAnsi"/>
          <w:szCs w:val="22"/>
        </w:rPr>
        <w:t>graficzny</w:t>
      </w:r>
      <w:r w:rsidRPr="009A7D8D">
        <w:rPr>
          <w:rStyle w:val="normaltextrun"/>
          <w:rFonts w:asciiTheme="minorHAnsi" w:eastAsiaTheme="majorEastAsia" w:hAnsiTheme="minorHAnsi" w:cstheme="minorHAnsi"/>
          <w:szCs w:val="22"/>
        </w:rPr>
        <w:t xml:space="preserve"> do broszury pn.</w:t>
      </w:r>
      <w:r w:rsidR="00C15D3E" w:rsidRPr="009A7D8D">
        <w:rPr>
          <w:rFonts w:cstheme="minorHAnsi"/>
        </w:rPr>
        <w:t xml:space="preserve"> „Książka odkrywania przyrody</w:t>
      </w:r>
      <w:proofErr w:type="gramStart"/>
      <w:r w:rsidR="00C15D3E" w:rsidRPr="009A7D8D">
        <w:rPr>
          <w:rFonts w:cstheme="minorHAnsi"/>
        </w:rPr>
        <w:t xml:space="preserve">” </w:t>
      </w:r>
      <w:r w:rsidR="0090268E" w:rsidRPr="009A7D8D">
        <w:rPr>
          <w:rStyle w:val="normaltextrun"/>
          <w:rFonts w:asciiTheme="minorHAnsi" w:eastAsiaTheme="majorEastAsia" w:hAnsiTheme="minorHAnsi" w:cstheme="minorHAnsi"/>
          <w:szCs w:val="22"/>
        </w:rPr>
        <w:t>,</w:t>
      </w:r>
      <w:proofErr w:type="gramEnd"/>
    </w:p>
    <w:p w14:paraId="58570D0E" w14:textId="2CF48792" w:rsidR="00FD1FD1" w:rsidRPr="009A7D8D" w:rsidRDefault="00FD1FD1" w:rsidP="002E1324">
      <w:pPr>
        <w:pStyle w:val="Akapitzlist"/>
        <w:numPr>
          <w:ilvl w:val="2"/>
          <w:numId w:val="10"/>
        </w:numPr>
        <w:tabs>
          <w:tab w:val="left" w:pos="1276"/>
        </w:tabs>
        <w:spacing w:after="120"/>
        <w:ind w:left="851" w:firstLine="0"/>
        <w:contextualSpacing w:val="0"/>
        <w:rPr>
          <w:rStyle w:val="normaltextrun"/>
          <w:rFonts w:asciiTheme="minorHAnsi" w:hAnsiTheme="minorHAnsi" w:cstheme="minorHAnsi"/>
          <w:szCs w:val="22"/>
        </w:rPr>
      </w:pPr>
      <w:r w:rsidRPr="009A7D8D">
        <w:rPr>
          <w:rStyle w:val="normaltextrun"/>
          <w:rFonts w:asciiTheme="minorHAnsi" w:eastAsiaTheme="majorEastAsia" w:hAnsiTheme="minorHAnsi" w:cstheme="minorHAnsi"/>
          <w:szCs w:val="22"/>
        </w:rPr>
        <w:t>wkład tekstowy do broszury pn. „</w:t>
      </w:r>
      <w:r w:rsidR="00C15D3E" w:rsidRPr="009A7D8D">
        <w:rPr>
          <w:rStyle w:val="normaltextrun"/>
          <w:rFonts w:eastAsiaTheme="majorEastAsia" w:cstheme="minorHAnsi"/>
        </w:rPr>
        <w:t>Zapylacze nadwiślańskich łąk</w:t>
      </w:r>
      <w:r w:rsidR="00C15D3E" w:rsidRPr="009A7D8D">
        <w:rPr>
          <w:rStyle w:val="normaltextrun"/>
          <w:rFonts w:asciiTheme="minorHAnsi" w:eastAsiaTheme="majorEastAsia" w:hAnsiTheme="minorHAnsi" w:cstheme="minorHAnsi"/>
          <w:szCs w:val="22"/>
        </w:rPr>
        <w:t>”</w:t>
      </w:r>
      <w:r w:rsidR="0090268E" w:rsidRPr="009A7D8D">
        <w:rPr>
          <w:rStyle w:val="normaltextrun"/>
          <w:rFonts w:asciiTheme="minorHAnsi" w:eastAsiaTheme="majorEastAsia" w:hAnsiTheme="minorHAnsi" w:cstheme="minorHAnsi"/>
          <w:szCs w:val="22"/>
        </w:rPr>
        <w:t>,</w:t>
      </w:r>
    </w:p>
    <w:p w14:paraId="1E9CB0A6" w14:textId="3C01B1A6" w:rsidR="00FD1FD1" w:rsidRPr="009A7D8D" w:rsidRDefault="00FD1FD1" w:rsidP="002E1324">
      <w:pPr>
        <w:pStyle w:val="Akapitzlist"/>
        <w:numPr>
          <w:ilvl w:val="2"/>
          <w:numId w:val="10"/>
        </w:numPr>
        <w:tabs>
          <w:tab w:val="left" w:pos="1276"/>
        </w:tabs>
        <w:spacing w:after="120"/>
        <w:ind w:left="851" w:firstLine="0"/>
        <w:contextualSpacing w:val="0"/>
        <w:rPr>
          <w:rStyle w:val="normaltextrun"/>
          <w:rFonts w:asciiTheme="minorHAnsi" w:hAnsiTheme="minorHAnsi" w:cstheme="minorHAnsi"/>
          <w:szCs w:val="22"/>
        </w:rPr>
      </w:pPr>
      <w:bookmarkStart w:id="15" w:name="_Hlk221527378"/>
      <w:r w:rsidRPr="009A7D8D">
        <w:rPr>
          <w:rStyle w:val="normaltextrun"/>
          <w:rFonts w:asciiTheme="minorHAnsi" w:eastAsiaTheme="majorEastAsia" w:hAnsiTheme="minorHAnsi" w:cstheme="minorHAnsi"/>
          <w:szCs w:val="22"/>
        </w:rPr>
        <w:t>wkład tekstowy do broszury pn</w:t>
      </w:r>
      <w:bookmarkEnd w:id="15"/>
      <w:r w:rsidRPr="009A7D8D">
        <w:rPr>
          <w:rStyle w:val="normaltextrun"/>
          <w:rFonts w:asciiTheme="minorHAnsi" w:eastAsiaTheme="majorEastAsia" w:hAnsiTheme="minorHAnsi" w:cstheme="minorHAnsi"/>
          <w:szCs w:val="22"/>
        </w:rPr>
        <w:t>. „</w:t>
      </w:r>
      <w:r w:rsidR="00C15D3E" w:rsidRPr="009A7D8D">
        <w:t>Inwazyjne gatunki obce - IGO w Warszawie”</w:t>
      </w:r>
      <w:r w:rsidR="0090268E" w:rsidRPr="009A7D8D">
        <w:rPr>
          <w:rStyle w:val="normaltextrun"/>
          <w:rFonts w:asciiTheme="minorHAnsi" w:eastAsiaTheme="majorEastAsia" w:hAnsiTheme="minorHAnsi" w:cstheme="minorHAnsi"/>
          <w:szCs w:val="22"/>
        </w:rPr>
        <w:t>,</w:t>
      </w:r>
    </w:p>
    <w:p w14:paraId="7C318C9E" w14:textId="1B613CEA" w:rsidR="00FD1FD1" w:rsidRPr="009A7D8D" w:rsidRDefault="00FD1FD1" w:rsidP="002E1324">
      <w:pPr>
        <w:pStyle w:val="Akapitzlist"/>
        <w:numPr>
          <w:ilvl w:val="2"/>
          <w:numId w:val="10"/>
        </w:numPr>
        <w:tabs>
          <w:tab w:val="left" w:pos="1276"/>
        </w:tabs>
        <w:spacing w:after="120"/>
        <w:ind w:left="851" w:firstLine="0"/>
        <w:contextualSpacing w:val="0"/>
        <w:rPr>
          <w:rStyle w:val="normaltextrun"/>
          <w:rFonts w:asciiTheme="minorHAnsi" w:hAnsiTheme="minorHAnsi" w:cstheme="minorHAnsi"/>
          <w:szCs w:val="22"/>
        </w:rPr>
      </w:pPr>
      <w:r w:rsidRPr="009A7D8D">
        <w:rPr>
          <w:rStyle w:val="normaltextrun"/>
          <w:rFonts w:asciiTheme="minorHAnsi" w:eastAsiaTheme="majorEastAsia" w:hAnsiTheme="minorHAnsi" w:cstheme="minorHAnsi"/>
          <w:szCs w:val="22"/>
        </w:rPr>
        <w:t xml:space="preserve">wkład </w:t>
      </w:r>
      <w:r w:rsidR="00C15D3E" w:rsidRPr="009A7D8D">
        <w:rPr>
          <w:rStyle w:val="normaltextrun"/>
          <w:rFonts w:asciiTheme="minorHAnsi" w:eastAsiaTheme="majorEastAsia" w:hAnsiTheme="minorHAnsi" w:cstheme="minorHAnsi"/>
          <w:szCs w:val="22"/>
        </w:rPr>
        <w:t>tekstowy</w:t>
      </w:r>
      <w:r w:rsidRPr="009A7D8D">
        <w:rPr>
          <w:rStyle w:val="normaltextrun"/>
          <w:rFonts w:asciiTheme="minorHAnsi" w:eastAsiaTheme="majorEastAsia" w:hAnsiTheme="minorHAnsi" w:cstheme="minorHAnsi"/>
          <w:szCs w:val="22"/>
        </w:rPr>
        <w:t xml:space="preserve"> do broszury pn. „</w:t>
      </w:r>
      <w:r w:rsidR="00C15D3E" w:rsidRPr="009A7D8D">
        <w:rPr>
          <w:rFonts w:cstheme="minorHAnsi"/>
        </w:rPr>
        <w:t>Łodzie Wisły”</w:t>
      </w:r>
      <w:r w:rsidR="00C15D3E" w:rsidRPr="009A7D8D">
        <w:rPr>
          <w:rStyle w:val="normaltextrun"/>
          <w:rFonts w:asciiTheme="minorHAnsi" w:eastAsiaTheme="majorEastAsia" w:hAnsiTheme="minorHAnsi" w:cstheme="minorHAnsi"/>
          <w:szCs w:val="22"/>
        </w:rPr>
        <w:t>,</w:t>
      </w:r>
    </w:p>
    <w:p w14:paraId="4423CF37" w14:textId="77777777" w:rsidR="009333A8" w:rsidRPr="009333A8" w:rsidRDefault="00C15D3E" w:rsidP="002E1324">
      <w:pPr>
        <w:pStyle w:val="Akapitzlist"/>
        <w:numPr>
          <w:ilvl w:val="2"/>
          <w:numId w:val="10"/>
        </w:numPr>
        <w:tabs>
          <w:tab w:val="left" w:pos="1276"/>
        </w:tabs>
        <w:spacing w:after="120"/>
        <w:ind w:left="851" w:firstLine="0"/>
        <w:contextualSpacing w:val="0"/>
        <w:rPr>
          <w:rFonts w:asciiTheme="minorHAnsi" w:hAnsiTheme="minorHAnsi" w:cstheme="minorHAnsi"/>
          <w:szCs w:val="22"/>
        </w:rPr>
      </w:pPr>
      <w:r w:rsidRPr="009A7D8D">
        <w:rPr>
          <w:rStyle w:val="normaltextrun"/>
          <w:rFonts w:asciiTheme="minorHAnsi" w:eastAsiaTheme="majorEastAsia" w:hAnsiTheme="minorHAnsi" w:cstheme="minorHAnsi"/>
          <w:szCs w:val="22"/>
        </w:rPr>
        <w:t>wkład tekstowy do broszury pn.</w:t>
      </w:r>
      <w:r w:rsidRPr="009A7D8D">
        <w:rPr>
          <w:rFonts w:cstheme="minorHAnsi"/>
        </w:rPr>
        <w:t xml:space="preserve"> „</w:t>
      </w:r>
      <w:proofErr w:type="spellStart"/>
      <w:r w:rsidRPr="009A7D8D">
        <w:rPr>
          <w:rFonts w:cstheme="minorHAnsi"/>
        </w:rPr>
        <w:t>Boats</w:t>
      </w:r>
      <w:proofErr w:type="spellEnd"/>
      <w:r w:rsidRPr="009A7D8D">
        <w:rPr>
          <w:rFonts w:cstheme="minorHAnsi"/>
        </w:rPr>
        <w:t xml:space="preserve"> of the Vistula”,</w:t>
      </w:r>
    </w:p>
    <w:p w14:paraId="744CEAAA" w14:textId="5E5D308D" w:rsidR="009333A8" w:rsidRPr="009333A8" w:rsidRDefault="00C15D3E" w:rsidP="002E1324">
      <w:pPr>
        <w:pStyle w:val="Akapitzlist"/>
        <w:numPr>
          <w:ilvl w:val="2"/>
          <w:numId w:val="10"/>
        </w:numPr>
        <w:tabs>
          <w:tab w:val="left" w:pos="1276"/>
        </w:tabs>
        <w:spacing w:after="120"/>
        <w:ind w:left="851" w:firstLine="0"/>
        <w:contextualSpacing w:val="0"/>
        <w:rPr>
          <w:rFonts w:asciiTheme="minorHAnsi" w:hAnsiTheme="minorHAnsi" w:cstheme="minorHAnsi"/>
          <w:szCs w:val="22"/>
        </w:rPr>
      </w:pPr>
      <w:r w:rsidRPr="009333A8">
        <w:rPr>
          <w:rStyle w:val="normaltextrun"/>
          <w:rFonts w:asciiTheme="minorHAnsi" w:eastAsiaTheme="majorEastAsia" w:hAnsiTheme="minorHAnsi" w:cstheme="minorBidi"/>
        </w:rPr>
        <w:t>wkład tekstowy do broszury pn.</w:t>
      </w:r>
      <w:r w:rsidRPr="009333A8">
        <w:rPr>
          <w:rFonts w:cstheme="minorBidi"/>
        </w:rPr>
        <w:t xml:space="preserve"> „Bóbr ekolog”</w:t>
      </w:r>
      <w:r w:rsidR="002F466D">
        <w:rPr>
          <w:rFonts w:cstheme="minorBidi"/>
        </w:rPr>
        <w:t>.</w:t>
      </w:r>
    </w:p>
    <w:p w14:paraId="5F0A0142" w14:textId="07352317" w:rsidR="00C53E60" w:rsidRPr="009333A8" w:rsidRDefault="0066122D" w:rsidP="002E1324">
      <w:pPr>
        <w:pStyle w:val="Akapitzlist"/>
        <w:tabs>
          <w:tab w:val="left" w:pos="1276"/>
        </w:tabs>
        <w:spacing w:before="840" w:after="120"/>
        <w:ind w:left="851"/>
        <w:contextualSpacing w:val="0"/>
        <w:rPr>
          <w:rFonts w:asciiTheme="minorHAnsi" w:hAnsiTheme="minorHAnsi" w:cstheme="minorHAnsi"/>
          <w:szCs w:val="22"/>
        </w:rPr>
      </w:pPr>
      <w:r w:rsidRPr="009333A8">
        <w:rPr>
          <w:rFonts w:asciiTheme="minorHAnsi" w:hAnsiTheme="minorHAnsi" w:cstheme="minorHAnsi"/>
          <w:b/>
          <w:szCs w:val="22"/>
        </w:rPr>
        <w:t>Zamawiający</w:t>
      </w:r>
      <w:r w:rsidR="009333A8">
        <w:rPr>
          <w:rFonts w:asciiTheme="minorHAnsi" w:hAnsiTheme="minorHAnsi" w:cstheme="minorHAnsi"/>
          <w:b/>
          <w:szCs w:val="22"/>
        </w:rPr>
        <w:t xml:space="preserve"> </w:t>
      </w:r>
      <w:r w:rsidR="001750BD">
        <w:rPr>
          <w:rFonts w:asciiTheme="minorHAnsi" w:hAnsiTheme="minorHAnsi" w:cstheme="minorHAnsi"/>
          <w:bCs/>
          <w:szCs w:val="22"/>
        </w:rPr>
        <w:tab/>
      </w:r>
      <w:r w:rsidR="00540527" w:rsidRPr="009333A8">
        <w:rPr>
          <w:rFonts w:asciiTheme="minorHAnsi" w:hAnsiTheme="minorHAnsi" w:cstheme="minorHAnsi"/>
          <w:bCs/>
          <w:szCs w:val="22"/>
        </w:rPr>
        <w:tab/>
      </w:r>
      <w:r w:rsidR="001750BD">
        <w:rPr>
          <w:rFonts w:asciiTheme="minorHAnsi" w:hAnsiTheme="minorHAnsi" w:cstheme="minorHAnsi"/>
          <w:bCs/>
          <w:szCs w:val="22"/>
        </w:rPr>
        <w:tab/>
      </w:r>
      <w:r w:rsidR="001750BD">
        <w:rPr>
          <w:rFonts w:asciiTheme="minorHAnsi" w:hAnsiTheme="minorHAnsi" w:cstheme="minorHAnsi"/>
          <w:bCs/>
          <w:szCs w:val="22"/>
        </w:rPr>
        <w:tab/>
      </w:r>
      <w:r w:rsidR="001750BD">
        <w:rPr>
          <w:rFonts w:asciiTheme="minorHAnsi" w:hAnsiTheme="minorHAnsi" w:cstheme="minorHAnsi"/>
          <w:bCs/>
          <w:szCs w:val="22"/>
        </w:rPr>
        <w:tab/>
      </w:r>
      <w:r w:rsidR="001750BD">
        <w:rPr>
          <w:rFonts w:asciiTheme="minorHAnsi" w:hAnsiTheme="minorHAnsi" w:cstheme="minorHAnsi"/>
          <w:bCs/>
          <w:szCs w:val="22"/>
        </w:rPr>
        <w:tab/>
      </w:r>
      <w:r w:rsidR="001750BD">
        <w:rPr>
          <w:rFonts w:asciiTheme="minorHAnsi" w:hAnsiTheme="minorHAnsi" w:cstheme="minorHAnsi"/>
          <w:bCs/>
          <w:szCs w:val="22"/>
        </w:rPr>
        <w:tab/>
      </w:r>
      <w:r w:rsidR="001750BD">
        <w:rPr>
          <w:rFonts w:asciiTheme="minorHAnsi" w:hAnsiTheme="minorHAnsi" w:cstheme="minorHAnsi"/>
          <w:bCs/>
          <w:szCs w:val="22"/>
        </w:rPr>
        <w:tab/>
      </w:r>
      <w:r w:rsidRPr="009333A8">
        <w:rPr>
          <w:rFonts w:asciiTheme="minorHAnsi" w:hAnsiTheme="minorHAnsi" w:cstheme="minorHAnsi"/>
          <w:b/>
          <w:szCs w:val="22"/>
        </w:rPr>
        <w:t>Wykonawca</w:t>
      </w:r>
    </w:p>
    <w:sectPr w:rsidR="00C53E60" w:rsidRPr="009333A8" w:rsidSect="00BE7F5D">
      <w:headerReference w:type="default" r:id="rId17"/>
      <w:footerReference w:type="default" r:id="rId18"/>
      <w:pgSz w:w="11906" w:h="16838"/>
      <w:pgMar w:top="1418" w:right="127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4F55E" w14:textId="77777777" w:rsidR="00FF5BF0" w:rsidRDefault="00FF5BF0" w:rsidP="004210F8">
      <w:r>
        <w:separator/>
      </w:r>
    </w:p>
  </w:endnote>
  <w:endnote w:type="continuationSeparator" w:id="0">
    <w:p w14:paraId="4800B5BA" w14:textId="77777777" w:rsidR="00FF5BF0" w:rsidRDefault="00FF5BF0" w:rsidP="004210F8">
      <w:r>
        <w:continuationSeparator/>
      </w:r>
    </w:p>
  </w:endnote>
  <w:endnote w:type="continuationNotice" w:id="1">
    <w:p w14:paraId="1C988AD0" w14:textId="77777777" w:rsidR="00FF5BF0" w:rsidRDefault="00FF5B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w:panose1 w:val="020B0606030504020204"/>
    <w:charset w:val="EE"/>
    <w:family w:val="swiss"/>
    <w:pitch w:val="variable"/>
    <w:sig w:usb0="E00002EF" w:usb1="4000205B" w:usb2="00000028" w:usb3="00000000" w:csb0="0000019F" w:csb1="00000000"/>
  </w:font>
  <w:font w:name="Adobe Devanagari">
    <w:panose1 w:val="02040503050201020203"/>
    <w:charset w:val="00"/>
    <w:family w:val="roman"/>
    <w:notTrueType/>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BE4C" w14:textId="77777777" w:rsidR="006B11ED" w:rsidRDefault="006B11ED">
    <w:pPr>
      <w:pStyle w:val="Stopka"/>
      <w:ind w:right="360"/>
    </w:pPr>
    <w:r>
      <w:rPr>
        <w:noProof/>
        <w:lang w:eastAsia="pl-PL"/>
      </w:rPr>
      <mc:AlternateContent>
        <mc:Choice Requires="wps">
          <w:drawing>
            <wp:anchor distT="0" distB="0" distL="0" distR="0" simplePos="0" relativeHeight="251658240" behindDoc="0" locked="0" layoutInCell="1" allowOverlap="1" wp14:anchorId="43BF18DF" wp14:editId="1529F942">
              <wp:simplePos x="0" y="0"/>
              <wp:positionH relativeFrom="page">
                <wp:posOffset>6623685</wp:posOffset>
              </wp:positionH>
              <wp:positionV relativeFrom="paragraph">
                <wp:posOffset>635</wp:posOffset>
              </wp:positionV>
              <wp:extent cx="127000" cy="146050"/>
              <wp:effectExtent l="3810" t="635" r="254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C0F14" w14:textId="77777777" w:rsidR="006B11ED" w:rsidRPr="00D55EF2" w:rsidRDefault="006B11ED">
                          <w:pPr>
                            <w:pStyle w:val="Stopka"/>
                            <w:rPr>
                              <w:rFonts w:asciiTheme="minorHAnsi" w:hAnsiTheme="minorHAnsi" w:cstheme="minorHAnsi"/>
                              <w:sz w:val="18"/>
                              <w:szCs w:val="18"/>
                            </w:rPr>
                          </w:pPr>
                          <w:r w:rsidRPr="00D55EF2">
                            <w:rPr>
                              <w:rStyle w:val="Numerstrony"/>
                              <w:rFonts w:asciiTheme="minorHAnsi" w:hAnsiTheme="minorHAnsi" w:cstheme="minorHAnsi"/>
                              <w:sz w:val="18"/>
                              <w:szCs w:val="18"/>
                            </w:rPr>
                            <w:fldChar w:fldCharType="begin"/>
                          </w:r>
                          <w:r w:rsidRPr="00D55EF2">
                            <w:rPr>
                              <w:rStyle w:val="Numerstrony"/>
                              <w:rFonts w:asciiTheme="minorHAnsi" w:hAnsiTheme="minorHAnsi" w:cstheme="minorHAnsi"/>
                              <w:sz w:val="18"/>
                              <w:szCs w:val="18"/>
                            </w:rPr>
                            <w:instrText xml:space="preserve"> PAGE </w:instrText>
                          </w:r>
                          <w:r w:rsidRPr="00D55EF2">
                            <w:rPr>
                              <w:rStyle w:val="Numerstrony"/>
                              <w:rFonts w:asciiTheme="minorHAnsi" w:hAnsiTheme="minorHAnsi" w:cstheme="minorHAnsi"/>
                              <w:sz w:val="18"/>
                              <w:szCs w:val="18"/>
                            </w:rPr>
                            <w:fldChar w:fldCharType="separate"/>
                          </w:r>
                          <w:r w:rsidRPr="00D55EF2">
                            <w:rPr>
                              <w:rStyle w:val="Numerstrony"/>
                              <w:rFonts w:asciiTheme="minorHAnsi" w:hAnsiTheme="minorHAnsi" w:cstheme="minorHAnsi"/>
                              <w:noProof/>
                              <w:sz w:val="18"/>
                              <w:szCs w:val="18"/>
                            </w:rPr>
                            <w:t>12</w:t>
                          </w:r>
                          <w:r w:rsidRPr="00D55EF2">
                            <w:rPr>
                              <w:rStyle w:val="Numerstrony"/>
                              <w:rFonts w:asciiTheme="minorHAnsi" w:hAnsiTheme="minorHAnsi" w:cstheme="minorHAnsi"/>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F18DF" id="_x0000_t202" coordsize="21600,21600" o:spt="202" path="m,l,21600r21600,l21600,xe">
              <v:stroke joinstyle="miter"/>
              <v:path gradientshapeok="t" o:connecttype="rect"/>
            </v:shapetype>
            <v:shape id="Text Box 1" o:spid="_x0000_s1026" type="#_x0000_t202" style="position:absolute;margin-left:521.55pt;margin-top:.05pt;width:10pt;height:1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" stroked="f">
              <v:fill opacity="0"/>
              <v:textbox inset="0,0,0,0">
                <w:txbxContent>
                  <w:p w14:paraId="064C0F14" w14:textId="77777777" w:rsidR="006B11ED" w:rsidRPr="00D55EF2" w:rsidRDefault="006B11ED">
                    <w:pPr>
                      <w:pStyle w:val="Stopka"/>
                      <w:rPr>
                        <w:rFonts w:asciiTheme="minorHAnsi" w:hAnsiTheme="minorHAnsi" w:cstheme="minorHAnsi"/>
                        <w:sz w:val="18"/>
                        <w:szCs w:val="18"/>
                      </w:rPr>
                    </w:pPr>
                    <w:r w:rsidRPr="00D55EF2">
                      <w:rPr>
                        <w:rStyle w:val="Numerstrony"/>
                        <w:rFonts w:asciiTheme="minorHAnsi" w:hAnsiTheme="minorHAnsi" w:cstheme="minorHAnsi"/>
                        <w:sz w:val="18"/>
                        <w:szCs w:val="18"/>
                      </w:rPr>
                      <w:fldChar w:fldCharType="begin"/>
                    </w:r>
                    <w:r w:rsidRPr="00D55EF2">
                      <w:rPr>
                        <w:rStyle w:val="Numerstrony"/>
                        <w:rFonts w:asciiTheme="minorHAnsi" w:hAnsiTheme="minorHAnsi" w:cstheme="minorHAnsi"/>
                        <w:sz w:val="18"/>
                        <w:szCs w:val="18"/>
                      </w:rPr>
                      <w:instrText xml:space="preserve"> PAGE </w:instrText>
                    </w:r>
                    <w:r w:rsidRPr="00D55EF2">
                      <w:rPr>
                        <w:rStyle w:val="Numerstrony"/>
                        <w:rFonts w:asciiTheme="minorHAnsi" w:hAnsiTheme="minorHAnsi" w:cstheme="minorHAnsi"/>
                        <w:sz w:val="18"/>
                        <w:szCs w:val="18"/>
                      </w:rPr>
                      <w:fldChar w:fldCharType="separate"/>
                    </w:r>
                    <w:r w:rsidRPr="00D55EF2">
                      <w:rPr>
                        <w:rStyle w:val="Numerstrony"/>
                        <w:rFonts w:asciiTheme="minorHAnsi" w:hAnsiTheme="minorHAnsi" w:cstheme="minorHAnsi"/>
                        <w:noProof/>
                        <w:sz w:val="18"/>
                        <w:szCs w:val="18"/>
                      </w:rPr>
                      <w:t>12</w:t>
                    </w:r>
                    <w:r w:rsidRPr="00D55EF2">
                      <w:rPr>
                        <w:rStyle w:val="Numerstrony"/>
                        <w:rFonts w:asciiTheme="minorHAnsi" w:hAnsiTheme="minorHAnsi" w:cstheme="minorHAnsi"/>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F0FAA" w14:textId="77777777" w:rsidR="00FF5BF0" w:rsidRDefault="00FF5BF0" w:rsidP="004210F8">
      <w:r>
        <w:separator/>
      </w:r>
    </w:p>
  </w:footnote>
  <w:footnote w:type="continuationSeparator" w:id="0">
    <w:p w14:paraId="6C204CDD" w14:textId="77777777" w:rsidR="00FF5BF0" w:rsidRDefault="00FF5BF0" w:rsidP="004210F8">
      <w:r>
        <w:continuationSeparator/>
      </w:r>
    </w:p>
  </w:footnote>
  <w:footnote w:type="continuationNotice" w:id="1">
    <w:p w14:paraId="42E09532" w14:textId="77777777" w:rsidR="00FF5BF0" w:rsidRDefault="00FF5BF0"/>
  </w:footnote>
  <w:footnote w:id="2">
    <w:p w14:paraId="749C6599" w14:textId="77777777" w:rsidR="00564E59" w:rsidRPr="009C3042" w:rsidRDefault="00564E59" w:rsidP="009C3042">
      <w:pPr>
        <w:pStyle w:val="Tekstprzypisudolnego"/>
        <w:spacing w:line="276" w:lineRule="auto"/>
        <w:rPr>
          <w:rFonts w:ascii="Calibri Light" w:hAnsi="Calibri Light" w:cs="Calibri Light"/>
        </w:rPr>
      </w:pPr>
      <w:r w:rsidRPr="009C3042">
        <w:rPr>
          <w:rStyle w:val="Odwoanieprzypisudolnego"/>
          <w:rFonts w:ascii="Calibri Light" w:hAnsi="Calibri Light" w:cs="Calibri Light"/>
        </w:rPr>
        <w:footnoteRef/>
      </w:r>
      <w:r w:rsidRPr="009C3042">
        <w:rPr>
          <w:rFonts w:ascii="Calibri Light" w:hAnsi="Calibri Light" w:cs="Calibri Light"/>
        </w:rPr>
        <w:t xml:space="preserve"> </w:t>
      </w:r>
      <w:r w:rsidRPr="001526A4">
        <w:rPr>
          <w:rFonts w:cstheme="minorHAnsi"/>
        </w:rPr>
        <w:t>Skreślić w przypadku umowy zawartej w formie elektronicznej.</w:t>
      </w:r>
    </w:p>
  </w:footnote>
  <w:footnote w:id="3">
    <w:p w14:paraId="4FAA5330" w14:textId="77777777" w:rsidR="00F7136C" w:rsidRDefault="00F7136C" w:rsidP="00F7136C">
      <w:pPr>
        <w:pStyle w:val="Tekstprzypisudolnego"/>
      </w:pPr>
      <w:r>
        <w:rPr>
          <w:rStyle w:val="Odwoanieprzypisudolnego"/>
        </w:rPr>
        <w:footnoteRef/>
      </w:r>
      <w:r>
        <w:t xml:space="preserve"> </w:t>
      </w:r>
      <w:r w:rsidRPr="00AF0733">
        <w:t xml:space="preserve">Przez </w:t>
      </w:r>
      <w:r>
        <w:t>pojęcie „</w:t>
      </w:r>
      <w:r w:rsidRPr="00AF0733">
        <w:t>dzień roboczy</w:t>
      </w:r>
      <w:r>
        <w:t>”</w:t>
      </w:r>
      <w:r w:rsidRPr="00AF0733">
        <w:t xml:space="preserve"> Strony rozumieją każdy dzień od poniedziałku do piątku, z wyłączeniem dni ustawowo wolnych od pracy.</w:t>
      </w:r>
    </w:p>
  </w:footnote>
  <w:footnote w:id="4">
    <w:p w14:paraId="7A5A15BB" w14:textId="77777777" w:rsidR="00854CD9" w:rsidRPr="005D76DA" w:rsidRDefault="00854CD9" w:rsidP="00854CD9">
      <w:pPr>
        <w:pStyle w:val="Tekstprzypisudolnego"/>
        <w:rPr>
          <w:rFonts w:cstheme="minorHAnsi"/>
        </w:rPr>
      </w:pPr>
      <w:r w:rsidRPr="005D76DA">
        <w:rPr>
          <w:rFonts w:cstheme="minorHAnsi"/>
          <w:vertAlign w:val="superscript"/>
        </w:rPr>
        <w:footnoteRef/>
      </w:r>
      <w:r w:rsidRPr="005D76DA">
        <w:rPr>
          <w:rFonts w:cstheme="minorHAnsi"/>
          <w:vertAlign w:val="superscript"/>
        </w:rPr>
        <w:t xml:space="preserve"> </w:t>
      </w:r>
      <w:r w:rsidRPr="005D76DA">
        <w:rPr>
          <w:rFonts w:cstheme="minorHAnsi"/>
        </w:rPr>
        <w:t xml:space="preserve">W przypadku zastosowania zdania pierwszego, usunąć zdanie drugie (lub odwrotnie) </w:t>
      </w:r>
    </w:p>
  </w:footnote>
  <w:footnote w:id="5">
    <w:p w14:paraId="6D0095AD" w14:textId="77777777" w:rsidR="00854CD9" w:rsidRPr="005D76DA" w:rsidRDefault="00854CD9" w:rsidP="00854CD9">
      <w:pPr>
        <w:pStyle w:val="Tekstprzypisudolnego"/>
        <w:rPr>
          <w:rFonts w:cstheme="minorHAnsi"/>
        </w:rPr>
      </w:pPr>
      <w:r w:rsidRPr="005D76DA">
        <w:rPr>
          <w:rStyle w:val="Odwoanieprzypisudolnego"/>
          <w:rFonts w:cstheme="minorHAnsi"/>
        </w:rPr>
        <w:footnoteRef/>
      </w:r>
      <w:r w:rsidRPr="005D76DA">
        <w:rPr>
          <w:rFonts w:cstheme="minorHAnsi"/>
        </w:rPr>
        <w:t xml:space="preserve"> Dotyczy tylko osób fizycznych prowadzących działalność gospodarczą.</w:t>
      </w:r>
    </w:p>
  </w:footnote>
  <w:footnote w:id="6">
    <w:p w14:paraId="4A7AF9AB" w14:textId="77777777" w:rsidR="00854CD9" w:rsidRPr="005D76DA" w:rsidRDefault="00854CD9" w:rsidP="00854CD9">
      <w:pPr>
        <w:pStyle w:val="Tekstprzypisudolnego"/>
        <w:rPr>
          <w:rFonts w:cstheme="minorHAnsi"/>
        </w:rPr>
      </w:pPr>
      <w:r w:rsidRPr="005D76DA">
        <w:rPr>
          <w:rStyle w:val="Odwoanieprzypisudolnego"/>
          <w:rFonts w:cstheme="minorHAnsi"/>
        </w:rPr>
        <w:footnoteRef/>
      </w:r>
      <w:r w:rsidRPr="005D76DA">
        <w:rPr>
          <w:rFonts w:cstheme="minorHAnsi"/>
        </w:rPr>
        <w:t xml:space="preserve"> </w:t>
      </w:r>
      <w:proofErr w:type="gramStart"/>
      <w:r w:rsidRPr="005D76DA">
        <w:rPr>
          <w:rFonts w:cstheme="minorHAnsi"/>
        </w:rPr>
        <w:t>Skreślić</w:t>
      </w:r>
      <w:proofErr w:type="gramEnd"/>
      <w:r w:rsidRPr="005D76DA">
        <w:rPr>
          <w:rFonts w:cstheme="minorHAnsi"/>
        </w:rPr>
        <w:t xml:space="preserve"> jeśli nie dotyczy i pozostawić właściwe</w:t>
      </w:r>
    </w:p>
  </w:footnote>
  <w:footnote w:id="7">
    <w:p w14:paraId="6AC8FDA5" w14:textId="77777777" w:rsidR="00854CD9" w:rsidRPr="005D76DA" w:rsidRDefault="00854CD9" w:rsidP="00854CD9">
      <w:pPr>
        <w:pStyle w:val="Tekstprzypisudolnego"/>
        <w:rPr>
          <w:rFonts w:cstheme="minorHAnsi"/>
        </w:rPr>
      </w:pPr>
      <w:r w:rsidRPr="005D76DA">
        <w:rPr>
          <w:rStyle w:val="Odwoanieprzypisudolnego"/>
          <w:rFonts w:cstheme="minorHAnsi"/>
        </w:rPr>
        <w:footnoteRef/>
      </w:r>
      <w:r w:rsidRPr="005D76DA">
        <w:rPr>
          <w:rFonts w:cstheme="minorHAnsi"/>
        </w:rPr>
        <w:t xml:space="preserve"> Po wyborze Wykonawcy niepotrzebne skreślić</w:t>
      </w:r>
    </w:p>
  </w:footnote>
  <w:footnote w:id="8">
    <w:p w14:paraId="3BB78BB1" w14:textId="6648B3A6" w:rsidR="00854CD9" w:rsidRPr="005D76DA" w:rsidRDefault="00854CD9" w:rsidP="00854CD9">
      <w:pPr>
        <w:pStyle w:val="Tekstprzypisudolnego"/>
        <w:rPr>
          <w:rFonts w:cstheme="minorHAnsi"/>
        </w:rPr>
      </w:pPr>
      <w:r w:rsidRPr="005D76DA">
        <w:rPr>
          <w:rStyle w:val="Odwoanieprzypisudolnego"/>
          <w:rFonts w:cstheme="minorHAnsi"/>
        </w:rPr>
        <w:footnoteRef/>
      </w:r>
      <w:r w:rsidRPr="005D76DA">
        <w:rPr>
          <w:rFonts w:cstheme="minorHAnsi"/>
        </w:rPr>
        <w:t xml:space="preserve"> Po wyborze Wykonawcy niepotrzebne </w:t>
      </w:r>
      <w:r w:rsidR="001526A4" w:rsidRPr="005D76DA">
        <w:rPr>
          <w:rFonts w:cstheme="minorHAnsi"/>
        </w:rPr>
        <w:t>skreślić i</w:t>
      </w:r>
      <w:r w:rsidRPr="005D76DA">
        <w:rPr>
          <w:rFonts w:cstheme="minorHAnsi"/>
        </w:rPr>
        <w:t xml:space="preserve"> pozostawić właściwe – uzupełnić </w:t>
      </w:r>
      <w:r w:rsidR="001526A4" w:rsidRPr="005D76DA">
        <w:rPr>
          <w:rFonts w:cstheme="minorHAnsi"/>
        </w:rPr>
        <w:t>datę,</w:t>
      </w:r>
      <w:r w:rsidRPr="005D76DA">
        <w:rPr>
          <w:rFonts w:cstheme="minorHAnsi"/>
        </w:rPr>
        <w:t xml:space="preserve"> jeśli pozostanie drugi przypadek. Jeśli zostanie wybrany trzeci przypadek wykreślić ust. 5-</w:t>
      </w:r>
      <w:r>
        <w:rPr>
          <w:rFonts w:cstheme="minorHAnsi"/>
        </w:rPr>
        <w:t>10</w:t>
      </w:r>
    </w:p>
  </w:footnote>
  <w:footnote w:id="9">
    <w:p w14:paraId="0B76DCBF" w14:textId="77777777" w:rsidR="00854CD9" w:rsidRPr="005D76DA" w:rsidRDefault="00854CD9" w:rsidP="00854CD9">
      <w:pPr>
        <w:pStyle w:val="Tekstprzypisudolnego"/>
        <w:rPr>
          <w:rFonts w:cstheme="minorHAnsi"/>
        </w:rPr>
      </w:pPr>
      <w:r w:rsidRPr="005D76DA">
        <w:rPr>
          <w:rStyle w:val="Odwoanieprzypisudolnego"/>
          <w:rFonts w:cstheme="minorHAnsi"/>
        </w:rPr>
        <w:footnoteRef/>
      </w:r>
      <w:r w:rsidRPr="005D76DA">
        <w:rPr>
          <w:rFonts w:cstheme="minorHAnsi"/>
        </w:rPr>
        <w:t xml:space="preserve"> Wykonawca wystawiający Fakturę VAT przy użyciu Krajowego Sytemu e-Faktur (</w:t>
      </w:r>
      <w:proofErr w:type="spellStart"/>
      <w:r w:rsidRPr="005D76DA">
        <w:rPr>
          <w:rFonts w:cstheme="minorHAnsi"/>
        </w:rPr>
        <w:t>KSeF</w:t>
      </w:r>
      <w:proofErr w:type="spellEnd"/>
      <w:r w:rsidRPr="005D76DA">
        <w:rPr>
          <w:rFonts w:cstheme="minorHAnsi"/>
        </w:rPr>
        <w:t xml:space="preserve">) zobowiązany jest w sekcji: Podmiot 3, wskazać dane identyfikujące Zamawiającego poprzez określenie jego danych z podaniem numeru NIP </w:t>
      </w:r>
    </w:p>
    <w:p w14:paraId="69FF3DE3" w14:textId="77777777" w:rsidR="00854CD9" w:rsidRDefault="00854CD9" w:rsidP="00854CD9">
      <w:pPr>
        <w:pStyle w:val="Tekstprzypisudolnego"/>
      </w:pPr>
      <w:r>
        <w:t xml:space="preserve">   </w:t>
      </w:r>
    </w:p>
    <w:p w14:paraId="7FF617A2" w14:textId="77777777" w:rsidR="00854CD9" w:rsidRDefault="00854CD9" w:rsidP="00854CD9">
      <w:pPr>
        <w:pStyle w:val="Tekstprzypisudolnego"/>
      </w:pPr>
      <w:r>
        <w:t xml:space="preserve">   </w:t>
      </w:r>
    </w:p>
  </w:footnote>
  <w:footnote w:id="10">
    <w:p w14:paraId="7F3B8E87" w14:textId="77777777" w:rsidR="002B1C07" w:rsidRPr="009C3042" w:rsidRDefault="002B1C07" w:rsidP="009C3042">
      <w:pPr>
        <w:pStyle w:val="Tekstprzypisudolnego"/>
        <w:spacing w:line="276" w:lineRule="auto"/>
        <w:rPr>
          <w:rFonts w:ascii="Calibri Light" w:hAnsi="Calibri Light" w:cs="Calibri Light"/>
          <w:szCs w:val="22"/>
        </w:rPr>
      </w:pPr>
      <w:r w:rsidRPr="009C3042">
        <w:rPr>
          <w:rStyle w:val="Odwoanieprzypisudolnego"/>
          <w:rFonts w:ascii="Calibri Light" w:hAnsi="Calibri Light" w:cs="Calibri Light"/>
          <w:szCs w:val="22"/>
        </w:rPr>
        <w:footnoteRef/>
      </w:r>
      <w:r w:rsidRPr="009C3042">
        <w:rPr>
          <w:rFonts w:ascii="Calibri Light" w:hAnsi="Calibri Light" w:cs="Calibri Light"/>
          <w:szCs w:val="22"/>
        </w:rPr>
        <w:t xml:space="preserve"> Wskazany adres e-mail służy do wymiany bieżącej korespondencji.</w:t>
      </w:r>
    </w:p>
  </w:footnote>
  <w:footnote w:id="11">
    <w:p w14:paraId="0C0361DF" w14:textId="77777777" w:rsidR="00AA2066" w:rsidRPr="009C3042" w:rsidRDefault="00AA2066" w:rsidP="009C3042">
      <w:pPr>
        <w:pStyle w:val="Tekstprzypisudolnego"/>
        <w:spacing w:line="276" w:lineRule="auto"/>
        <w:ind w:left="142" w:hanging="142"/>
        <w:rPr>
          <w:rFonts w:ascii="Calibri Light" w:hAnsi="Calibri Light" w:cs="Calibri Light"/>
          <w:szCs w:val="22"/>
        </w:rPr>
      </w:pPr>
      <w:r w:rsidRPr="009C3042">
        <w:rPr>
          <w:rStyle w:val="Odwoanieprzypisudolnego"/>
          <w:rFonts w:ascii="Calibri Light" w:hAnsi="Calibri Light" w:cs="Calibri Light"/>
          <w:szCs w:val="22"/>
        </w:rPr>
        <w:footnoteRef/>
      </w:r>
      <w:r w:rsidRPr="009C3042">
        <w:rPr>
          <w:rFonts w:ascii="Calibri Light" w:hAnsi="Calibri Light" w:cs="Calibri Light"/>
          <w:szCs w:val="22"/>
        </w:rPr>
        <w:t xml:space="preserve"> Niewłaściwe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5"/>
    </w:tblGrid>
    <w:tr w:rsidR="000A7549" w14:paraId="31058FD3" w14:textId="77777777" w:rsidTr="0086564D">
      <w:trPr>
        <w:trHeight w:val="300"/>
      </w:trPr>
      <w:tc>
        <w:tcPr>
          <w:tcW w:w="3020" w:type="dxa"/>
        </w:tcPr>
        <w:p w14:paraId="29B2FCD7" w14:textId="10A4007D" w:rsidR="000A7549" w:rsidRDefault="000A7549" w:rsidP="00BA138F">
          <w:pPr>
            <w:pStyle w:val="Nagwek"/>
            <w:ind w:left="-115"/>
            <w:jc w:val="right"/>
          </w:pPr>
        </w:p>
      </w:tc>
      <w:tc>
        <w:tcPr>
          <w:tcW w:w="3025" w:type="dxa"/>
        </w:tcPr>
        <w:p w14:paraId="58D73E29" w14:textId="3F7DBCF7" w:rsidR="000A7549" w:rsidRDefault="000A7549" w:rsidP="40614730">
          <w:pPr>
            <w:pStyle w:val="Nagwek"/>
            <w:jc w:val="center"/>
          </w:pPr>
        </w:p>
      </w:tc>
    </w:tr>
  </w:tbl>
  <w:p w14:paraId="07FA4B83" w14:textId="5225545B" w:rsidR="40614730" w:rsidRDefault="40614730" w:rsidP="004F6B7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82CE7CD0"/>
    <w:name w:val="WW8Num1"/>
    <w:lvl w:ilvl="0">
      <w:start w:val="1"/>
      <w:numFmt w:val="decimal"/>
      <w:lvlText w:val="%1."/>
      <w:lvlJc w:val="left"/>
      <w:pPr>
        <w:tabs>
          <w:tab w:val="num" w:pos="720"/>
        </w:tabs>
        <w:ind w:left="720" w:hanging="360"/>
      </w:pPr>
      <w:rPr>
        <w:rFonts w:asciiTheme="minorHAnsi" w:eastAsia="Times New Roman" w:hAnsiTheme="minorHAnsi" w:cs="Arial" w:hint="default"/>
        <w:sz w:val="22"/>
        <w:szCs w:val="22"/>
      </w:rPr>
    </w:lvl>
  </w:abstractNum>
  <w:abstractNum w:abstractNumId="1" w15:restartNumberingAfterBreak="0">
    <w:nsid w:val="00000003"/>
    <w:multiLevelType w:val="singleLevel"/>
    <w:tmpl w:val="7F30EF6A"/>
    <w:name w:val="WW8Num3"/>
    <w:lvl w:ilvl="0">
      <w:start w:val="1"/>
      <w:numFmt w:val="decimal"/>
      <w:lvlText w:val="%1)"/>
      <w:lvlJc w:val="left"/>
      <w:pPr>
        <w:tabs>
          <w:tab w:val="num" w:pos="0"/>
        </w:tabs>
        <w:ind w:left="643" w:hanging="360"/>
      </w:pPr>
      <w:rPr>
        <w:rFonts w:asciiTheme="minorHAnsi" w:hAnsiTheme="minorHAnsi" w:cs="Times New Roman" w:hint="default"/>
        <w:sz w:val="22"/>
        <w:szCs w:val="22"/>
      </w:rPr>
    </w:lvl>
  </w:abstractNum>
  <w:abstractNum w:abstractNumId="2" w15:restartNumberingAfterBreak="0">
    <w:nsid w:val="00000004"/>
    <w:multiLevelType w:val="multilevel"/>
    <w:tmpl w:val="512C5AF0"/>
    <w:name w:val="WW8Num4"/>
    <w:lvl w:ilvl="0">
      <w:start w:val="1"/>
      <w:numFmt w:val="decimal"/>
      <w:lvlText w:val="%1)"/>
      <w:lvlJc w:val="left"/>
      <w:pPr>
        <w:tabs>
          <w:tab w:val="num" w:pos="900"/>
        </w:tabs>
        <w:ind w:left="900" w:hanging="360"/>
      </w:pPr>
      <w:rPr>
        <w:rFonts w:asciiTheme="minorHAnsi" w:eastAsia="Times New Roman" w:hAnsiTheme="minorHAnsi" w:cs="Arial" w:hint="default"/>
        <w:b w:val="0"/>
        <w:sz w:val="22"/>
        <w:szCs w:val="22"/>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0"/>
        </w:tabs>
        <w:ind w:left="3120" w:hanging="420"/>
      </w:pPr>
      <w:rPr>
        <w:rFonts w:cs="Times New Roman"/>
      </w:rPr>
    </w:lvl>
    <w:lvl w:ilvl="4">
      <w:start w:val="1"/>
      <w:numFmt w:val="lowerLetter"/>
      <w:lvlText w:val="%5)"/>
      <w:lvlJc w:val="left"/>
      <w:pPr>
        <w:tabs>
          <w:tab w:val="num" w:pos="0"/>
        </w:tabs>
        <w:ind w:left="3780" w:hanging="360"/>
      </w:pPr>
      <w:rPr>
        <w:rFonts w:cs="Times New Roman"/>
      </w:rPr>
    </w:lvl>
    <w:lvl w:ilvl="5">
      <w:start w:val="2"/>
      <w:numFmt w:val="decimal"/>
      <w:lvlText w:val="%6."/>
      <w:lvlJc w:val="left"/>
      <w:pPr>
        <w:tabs>
          <w:tab w:val="num" w:pos="0"/>
        </w:tabs>
        <w:ind w:left="4680" w:hanging="360"/>
      </w:pPr>
      <w:rPr>
        <w:rFonts w:cs="Times New Roman"/>
        <w:color w:val="auto"/>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3" w15:restartNumberingAfterBreak="0">
    <w:nsid w:val="00000005"/>
    <w:multiLevelType w:val="singleLevel"/>
    <w:tmpl w:val="3A64588A"/>
    <w:name w:val="WW8Num5"/>
    <w:lvl w:ilvl="0">
      <w:start w:val="2"/>
      <w:numFmt w:val="decimal"/>
      <w:lvlText w:val="%1."/>
      <w:lvlJc w:val="left"/>
      <w:pPr>
        <w:tabs>
          <w:tab w:val="num" w:pos="720"/>
        </w:tabs>
        <w:ind w:left="720" w:hanging="360"/>
      </w:pPr>
      <w:rPr>
        <w:rFonts w:asciiTheme="minorHAnsi" w:hAnsiTheme="minorHAnsi" w:cs="Arial" w:hint="default"/>
        <w:sz w:val="22"/>
        <w:szCs w:val="22"/>
      </w:rPr>
    </w:lvl>
  </w:abstractNum>
  <w:abstractNum w:abstractNumId="4" w15:restartNumberingAfterBreak="0">
    <w:nsid w:val="00000006"/>
    <w:multiLevelType w:val="multilevel"/>
    <w:tmpl w:val="08F87ECA"/>
    <w:name w:val="WW8Num6"/>
    <w:lvl w:ilvl="0">
      <w:start w:val="1"/>
      <w:numFmt w:val="decimal"/>
      <w:lvlText w:val="%1."/>
      <w:lvlJc w:val="left"/>
      <w:pPr>
        <w:tabs>
          <w:tab w:val="num" w:pos="0"/>
        </w:tabs>
        <w:ind w:left="495" w:hanging="495"/>
      </w:pPr>
      <w:rPr>
        <w:spacing w:val="-3"/>
        <w:sz w:val="22"/>
        <w:szCs w:val="22"/>
      </w:rPr>
    </w:lvl>
    <w:lvl w:ilvl="1">
      <w:start w:val="1"/>
      <w:numFmt w:val="decimal"/>
      <w:lvlText w:val="5.%2."/>
      <w:lvlJc w:val="left"/>
      <w:pPr>
        <w:tabs>
          <w:tab w:val="num" w:pos="495"/>
        </w:tabs>
        <w:ind w:left="495" w:hanging="495"/>
      </w:pPr>
      <w:rPr>
        <w:rFonts w:cs="Times New Roman" w:hint="default"/>
        <w:b/>
        <w:sz w:val="24"/>
        <w:szCs w:val="24"/>
      </w:rPr>
    </w:lvl>
    <w:lvl w:ilvl="2">
      <w:start w:val="1"/>
      <w:numFmt w:val="decimal"/>
      <w:lvlText w:val="%1.%2.%3."/>
      <w:lvlJc w:val="left"/>
      <w:pPr>
        <w:tabs>
          <w:tab w:val="num" w:pos="720"/>
        </w:tabs>
        <w:ind w:left="720" w:hanging="720"/>
      </w:pPr>
      <w:rPr>
        <w:rFonts w:ascii="Arial" w:hAnsi="Arial" w:cs="Times New Roman" w:hint="default"/>
        <w:spacing w:val="-3"/>
        <w:sz w:val="22"/>
        <w:szCs w:val="22"/>
      </w:rPr>
    </w:lvl>
    <w:lvl w:ilvl="3">
      <w:start w:val="1"/>
      <w:numFmt w:val="decimal"/>
      <w:lvlText w:val="%1.%2.%3.%4."/>
      <w:lvlJc w:val="left"/>
      <w:pPr>
        <w:tabs>
          <w:tab w:val="num" w:pos="720"/>
        </w:tabs>
        <w:ind w:left="720" w:hanging="720"/>
      </w:pPr>
      <w:rPr>
        <w:rFonts w:ascii="Arial" w:hAnsi="Arial" w:cs="Times New Roman" w:hint="default"/>
        <w:spacing w:val="-3"/>
        <w:sz w:val="22"/>
        <w:szCs w:val="22"/>
      </w:rPr>
    </w:lvl>
    <w:lvl w:ilvl="4">
      <w:start w:val="1"/>
      <w:numFmt w:val="decimal"/>
      <w:lvlText w:val="%1.%2.%3.%4.%5."/>
      <w:lvlJc w:val="left"/>
      <w:pPr>
        <w:tabs>
          <w:tab w:val="num" w:pos="1080"/>
        </w:tabs>
        <w:ind w:left="1080" w:hanging="1080"/>
      </w:pPr>
      <w:rPr>
        <w:rFonts w:ascii="Arial" w:hAnsi="Arial" w:cs="Times New Roman" w:hint="default"/>
        <w:spacing w:val="-3"/>
        <w:sz w:val="22"/>
        <w:szCs w:val="22"/>
      </w:rPr>
    </w:lvl>
    <w:lvl w:ilvl="5">
      <w:start w:val="1"/>
      <w:numFmt w:val="decimal"/>
      <w:lvlText w:val="%1.%2.%3.%4.%5.%6."/>
      <w:lvlJc w:val="left"/>
      <w:pPr>
        <w:tabs>
          <w:tab w:val="num" w:pos="1080"/>
        </w:tabs>
        <w:ind w:left="1080" w:hanging="1080"/>
      </w:pPr>
      <w:rPr>
        <w:rFonts w:ascii="Arial" w:hAnsi="Arial" w:cs="Times New Roman" w:hint="default"/>
        <w:spacing w:val="-3"/>
        <w:sz w:val="22"/>
        <w:szCs w:val="22"/>
      </w:rPr>
    </w:lvl>
    <w:lvl w:ilvl="6">
      <w:start w:val="1"/>
      <w:numFmt w:val="decimal"/>
      <w:lvlText w:val="%1.%2.%3.%4.%5.%6.%7."/>
      <w:lvlJc w:val="left"/>
      <w:pPr>
        <w:tabs>
          <w:tab w:val="num" w:pos="1440"/>
        </w:tabs>
        <w:ind w:left="1440" w:hanging="1440"/>
      </w:pPr>
      <w:rPr>
        <w:rFonts w:ascii="Arial" w:hAnsi="Arial" w:cs="Times New Roman" w:hint="default"/>
        <w:spacing w:val="-3"/>
        <w:sz w:val="22"/>
        <w:szCs w:val="22"/>
      </w:rPr>
    </w:lvl>
    <w:lvl w:ilvl="7">
      <w:start w:val="1"/>
      <w:numFmt w:val="decimal"/>
      <w:lvlText w:val="%1.%2.%3.%4.%5.%6.%7.%8."/>
      <w:lvlJc w:val="left"/>
      <w:pPr>
        <w:tabs>
          <w:tab w:val="num" w:pos="1440"/>
        </w:tabs>
        <w:ind w:left="1440" w:hanging="1440"/>
      </w:pPr>
      <w:rPr>
        <w:rFonts w:ascii="Arial" w:hAnsi="Arial" w:cs="Times New Roman" w:hint="default"/>
        <w:spacing w:val="-3"/>
        <w:sz w:val="22"/>
        <w:szCs w:val="22"/>
      </w:rPr>
    </w:lvl>
    <w:lvl w:ilvl="8">
      <w:start w:val="1"/>
      <w:numFmt w:val="decimal"/>
      <w:lvlText w:val="%1.%2.%3.%4.%5.%6.%7.%8.%9."/>
      <w:lvlJc w:val="left"/>
      <w:pPr>
        <w:tabs>
          <w:tab w:val="num" w:pos="1800"/>
        </w:tabs>
        <w:ind w:left="1800" w:hanging="1800"/>
      </w:pPr>
      <w:rPr>
        <w:rFonts w:ascii="Arial" w:hAnsi="Arial" w:cs="Times New Roman" w:hint="default"/>
        <w:spacing w:val="-3"/>
        <w:sz w:val="22"/>
        <w:szCs w:val="22"/>
      </w:rPr>
    </w:lvl>
  </w:abstractNum>
  <w:abstractNum w:abstractNumId="5" w15:restartNumberingAfterBreak="0">
    <w:nsid w:val="00000009"/>
    <w:multiLevelType w:val="multilevel"/>
    <w:tmpl w:val="7216422E"/>
    <w:name w:val="WW8Num12"/>
    <w:lvl w:ilvl="0">
      <w:start w:val="1"/>
      <w:numFmt w:val="decimal"/>
      <w:lvlText w:val="%1."/>
      <w:lvlJc w:val="left"/>
      <w:pPr>
        <w:tabs>
          <w:tab w:val="num" w:pos="708"/>
        </w:tabs>
        <w:ind w:left="360" w:hanging="360"/>
      </w:pPr>
      <w:rPr>
        <w:color w:val="auto"/>
        <w:sz w:val="22"/>
        <w:szCs w:val="22"/>
      </w:rPr>
    </w:lvl>
    <w:lvl w:ilvl="1">
      <w:start w:val="1"/>
      <w:numFmt w:val="lowerLetter"/>
      <w:lvlText w:val="%2)"/>
      <w:lvlJc w:val="left"/>
      <w:pPr>
        <w:tabs>
          <w:tab w:val="num" w:pos="720"/>
        </w:tabs>
        <w:ind w:left="720" w:hanging="360"/>
      </w:pPr>
      <w:rPr>
        <w:rFonts w:ascii="Arial" w:eastAsia="Times New Roman" w:hAnsi="Arial" w:cs="Arial"/>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A"/>
    <w:multiLevelType w:val="multilevel"/>
    <w:tmpl w:val="5D9EE1F8"/>
    <w:lvl w:ilvl="0">
      <w:start w:val="1"/>
      <w:numFmt w:val="decimal"/>
      <w:lvlText w:val="%1."/>
      <w:lvlJc w:val="left"/>
      <w:pPr>
        <w:tabs>
          <w:tab w:val="num" w:pos="720"/>
        </w:tabs>
        <w:ind w:left="720" w:hanging="360"/>
      </w:pPr>
      <w:rPr>
        <w:rFonts w:cs="Times New Roman"/>
      </w:rPr>
    </w:lvl>
    <w:lvl w:ilvl="1">
      <w:start w:val="1"/>
      <w:numFmt w:val="decimal"/>
      <w:lvlText w:val="%2)"/>
      <w:lvlJc w:val="left"/>
      <w:pPr>
        <w:ind w:left="1440" w:hanging="360"/>
      </w:pPr>
    </w:lvl>
    <w:lvl w:ilvl="2">
      <w:start w:val="4"/>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000000B"/>
    <w:multiLevelType w:val="singleLevel"/>
    <w:tmpl w:val="0000000B"/>
    <w:name w:val="WW8Num21"/>
    <w:lvl w:ilvl="0">
      <w:start w:val="1"/>
      <w:numFmt w:val="decimal"/>
      <w:lvlText w:val="%1."/>
      <w:lvlJc w:val="left"/>
      <w:pPr>
        <w:tabs>
          <w:tab w:val="num" w:pos="360"/>
        </w:tabs>
        <w:ind w:left="360" w:hanging="360"/>
      </w:pPr>
      <w:rPr>
        <w:rFonts w:ascii="Arial" w:hAnsi="Arial" w:cs="Arial"/>
        <w:iCs/>
        <w:sz w:val="22"/>
        <w:szCs w:val="22"/>
      </w:rPr>
    </w:lvl>
  </w:abstractNum>
  <w:abstractNum w:abstractNumId="8" w15:restartNumberingAfterBreak="0">
    <w:nsid w:val="0000000C"/>
    <w:multiLevelType w:val="multilevel"/>
    <w:tmpl w:val="0F1290BE"/>
    <w:name w:val="WW8Num25"/>
    <w:lvl w:ilvl="0">
      <w:start w:val="1"/>
      <w:numFmt w:val="decimal"/>
      <w:lvlText w:val="%1)"/>
      <w:lvlJc w:val="left"/>
      <w:pPr>
        <w:tabs>
          <w:tab w:val="num" w:pos="720"/>
        </w:tabs>
        <w:ind w:left="720" w:hanging="360"/>
      </w:pPr>
    </w:lvl>
    <w:lvl w:ilvl="1">
      <w:start w:val="1"/>
      <w:numFmt w:val="decimal"/>
      <w:lvlText w:val="%2)"/>
      <w:lvlJc w:val="left"/>
      <w:pPr>
        <w:tabs>
          <w:tab w:val="num" w:pos="708"/>
        </w:tabs>
        <w:ind w:left="1440" w:hanging="360"/>
      </w:pPr>
      <w:rPr>
        <w:sz w:val="22"/>
        <w:szCs w:val="22"/>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7AD3720"/>
    <w:multiLevelType w:val="multilevel"/>
    <w:tmpl w:val="8202041C"/>
    <w:lvl w:ilvl="0">
      <w:start w:val="1"/>
      <w:numFmt w:val="decimal"/>
      <w:lvlText w:val="%1."/>
      <w:lvlJc w:val="left"/>
      <w:pPr>
        <w:tabs>
          <w:tab w:val="num" w:pos="360"/>
        </w:tabs>
        <w:ind w:left="340" w:hanging="340"/>
      </w:pPr>
      <w:rPr>
        <w:b w:val="0"/>
        <w:bCs w:val="0"/>
        <w:color w:val="000000"/>
      </w:rPr>
    </w:lvl>
    <w:lvl w:ilvl="1">
      <w:start w:val="1"/>
      <w:numFmt w:val="decimal"/>
      <w:lvlText w:val="%2)"/>
      <w:lvlJc w:val="left"/>
      <w:pPr>
        <w:tabs>
          <w:tab w:val="num" w:pos="616"/>
        </w:tabs>
        <w:ind w:left="766" w:hanging="340"/>
      </w:pPr>
      <w:rPr>
        <w:rFonts w:hint="default"/>
        <w:color w:val="auto"/>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0" w15:restartNumberingAfterBreak="0">
    <w:nsid w:val="089B5A01"/>
    <w:multiLevelType w:val="hybridMultilevel"/>
    <w:tmpl w:val="2BAE3BF4"/>
    <w:name w:val="WW8Num55"/>
    <w:lvl w:ilvl="0" w:tplc="3A64588A">
      <w:start w:val="2"/>
      <w:numFmt w:val="decimal"/>
      <w:lvlText w:val="%1."/>
      <w:lvlJc w:val="left"/>
      <w:pPr>
        <w:ind w:left="1003" w:hanging="360"/>
      </w:pPr>
      <w:rPr>
        <w:rFonts w:asciiTheme="minorHAnsi" w:hAnsiTheme="minorHAnsi" w:cs="Arial" w:hint="default"/>
        <w:sz w:val="22"/>
        <w:szCs w:val="22"/>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1" w15:restartNumberingAfterBreak="0">
    <w:nsid w:val="08F01D7A"/>
    <w:multiLevelType w:val="hybridMultilevel"/>
    <w:tmpl w:val="E79CE4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610EF2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935604A"/>
    <w:multiLevelType w:val="hybridMultilevel"/>
    <w:tmpl w:val="A88CB28E"/>
    <w:styleLink w:val="Zaimportowanystyl11"/>
    <w:lvl w:ilvl="0" w:tplc="09E269D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7C10E0E0">
      <w:start w:val="1"/>
      <w:numFmt w:val="lowerLetter"/>
      <w:lvlText w:val="%2."/>
      <w:lvlJc w:val="left"/>
      <w:pPr>
        <w:tabs>
          <w:tab w:val="left" w:pos="360"/>
        </w:tabs>
        <w:ind w:left="1440" w:hanging="360"/>
      </w:pPr>
      <w:rPr>
        <w:rFonts w:hAnsi="Arial Unicode MS"/>
        <w:caps w:val="0"/>
        <w:smallCaps w:val="0"/>
        <w:strike w:val="0"/>
        <w:dstrike w:val="0"/>
        <w:color w:val="000000"/>
        <w:spacing w:val="0"/>
        <w:w w:val="100"/>
        <w:kern w:val="0"/>
        <w:position w:val="0"/>
        <w:highlight w:val="none"/>
        <w:vertAlign w:val="baseline"/>
      </w:rPr>
    </w:lvl>
    <w:lvl w:ilvl="2" w:tplc="A8345E28">
      <w:start w:val="1"/>
      <w:numFmt w:val="lowerRoman"/>
      <w:lvlText w:val="%3."/>
      <w:lvlJc w:val="left"/>
      <w:pPr>
        <w:tabs>
          <w:tab w:val="left" w:pos="360"/>
        </w:tabs>
        <w:ind w:left="2160" w:hanging="284"/>
      </w:pPr>
      <w:rPr>
        <w:rFonts w:hAnsi="Arial Unicode MS"/>
        <w:caps w:val="0"/>
        <w:smallCaps w:val="0"/>
        <w:strike w:val="0"/>
        <w:dstrike w:val="0"/>
        <w:color w:val="000000"/>
        <w:spacing w:val="0"/>
        <w:w w:val="100"/>
        <w:kern w:val="0"/>
        <w:position w:val="0"/>
        <w:highlight w:val="none"/>
        <w:vertAlign w:val="baseline"/>
      </w:rPr>
    </w:lvl>
    <w:lvl w:ilvl="3" w:tplc="B86824A4">
      <w:start w:val="1"/>
      <w:numFmt w:val="decimal"/>
      <w:lvlText w:val="%4."/>
      <w:lvlJc w:val="left"/>
      <w:pPr>
        <w:tabs>
          <w:tab w:val="left" w:pos="360"/>
        </w:tabs>
        <w:ind w:left="2880" w:hanging="360"/>
      </w:pPr>
      <w:rPr>
        <w:rFonts w:hAnsi="Arial Unicode MS"/>
        <w:caps w:val="0"/>
        <w:smallCaps w:val="0"/>
        <w:strike w:val="0"/>
        <w:dstrike w:val="0"/>
        <w:color w:val="000000"/>
        <w:spacing w:val="0"/>
        <w:w w:val="100"/>
        <w:kern w:val="0"/>
        <w:position w:val="0"/>
        <w:highlight w:val="none"/>
        <w:vertAlign w:val="baseline"/>
      </w:rPr>
    </w:lvl>
    <w:lvl w:ilvl="4" w:tplc="01B4C02A">
      <w:start w:val="1"/>
      <w:numFmt w:val="lowerLetter"/>
      <w:lvlText w:val="%5."/>
      <w:lvlJc w:val="left"/>
      <w:pPr>
        <w:tabs>
          <w:tab w:val="left" w:pos="360"/>
        </w:tabs>
        <w:ind w:left="3600" w:hanging="360"/>
      </w:pPr>
      <w:rPr>
        <w:rFonts w:hAnsi="Arial Unicode MS"/>
        <w:caps w:val="0"/>
        <w:smallCaps w:val="0"/>
        <w:strike w:val="0"/>
        <w:dstrike w:val="0"/>
        <w:color w:val="000000"/>
        <w:spacing w:val="0"/>
        <w:w w:val="100"/>
        <w:kern w:val="0"/>
        <w:position w:val="0"/>
        <w:highlight w:val="none"/>
        <w:vertAlign w:val="baseline"/>
      </w:rPr>
    </w:lvl>
    <w:lvl w:ilvl="5" w:tplc="B546C2F2">
      <w:start w:val="1"/>
      <w:numFmt w:val="lowerRoman"/>
      <w:lvlText w:val="%6."/>
      <w:lvlJc w:val="left"/>
      <w:pPr>
        <w:tabs>
          <w:tab w:val="left" w:pos="360"/>
        </w:tabs>
        <w:ind w:left="4320" w:hanging="284"/>
      </w:pPr>
      <w:rPr>
        <w:rFonts w:hAnsi="Arial Unicode MS"/>
        <w:caps w:val="0"/>
        <w:smallCaps w:val="0"/>
        <w:strike w:val="0"/>
        <w:dstrike w:val="0"/>
        <w:color w:val="000000"/>
        <w:spacing w:val="0"/>
        <w:w w:val="100"/>
        <w:kern w:val="0"/>
        <w:position w:val="0"/>
        <w:highlight w:val="none"/>
        <w:vertAlign w:val="baseline"/>
      </w:rPr>
    </w:lvl>
    <w:lvl w:ilvl="6" w:tplc="7498838A">
      <w:start w:val="1"/>
      <w:numFmt w:val="decimal"/>
      <w:lvlText w:val="%7."/>
      <w:lvlJc w:val="left"/>
      <w:pPr>
        <w:tabs>
          <w:tab w:val="left" w:pos="360"/>
        </w:tabs>
        <w:ind w:left="5040" w:hanging="360"/>
      </w:pPr>
      <w:rPr>
        <w:rFonts w:hAnsi="Arial Unicode MS"/>
        <w:caps w:val="0"/>
        <w:smallCaps w:val="0"/>
        <w:strike w:val="0"/>
        <w:dstrike w:val="0"/>
        <w:color w:val="000000"/>
        <w:spacing w:val="0"/>
        <w:w w:val="100"/>
        <w:kern w:val="0"/>
        <w:position w:val="0"/>
        <w:highlight w:val="none"/>
        <w:vertAlign w:val="baseline"/>
      </w:rPr>
    </w:lvl>
    <w:lvl w:ilvl="7" w:tplc="EC306F02">
      <w:start w:val="1"/>
      <w:numFmt w:val="lowerLetter"/>
      <w:lvlText w:val="%8."/>
      <w:lvlJc w:val="left"/>
      <w:pPr>
        <w:tabs>
          <w:tab w:val="left" w:pos="360"/>
        </w:tabs>
        <w:ind w:left="5760" w:hanging="360"/>
      </w:pPr>
      <w:rPr>
        <w:rFonts w:hAnsi="Arial Unicode MS"/>
        <w:caps w:val="0"/>
        <w:smallCaps w:val="0"/>
        <w:strike w:val="0"/>
        <w:dstrike w:val="0"/>
        <w:color w:val="000000"/>
        <w:spacing w:val="0"/>
        <w:w w:val="100"/>
        <w:kern w:val="0"/>
        <w:position w:val="0"/>
        <w:highlight w:val="none"/>
        <w:vertAlign w:val="baseline"/>
      </w:rPr>
    </w:lvl>
    <w:lvl w:ilvl="8" w:tplc="0D70C128">
      <w:start w:val="1"/>
      <w:numFmt w:val="lowerRoman"/>
      <w:lvlText w:val="%9."/>
      <w:lvlJc w:val="left"/>
      <w:pPr>
        <w:tabs>
          <w:tab w:val="left" w:pos="360"/>
        </w:tabs>
        <w:ind w:left="6480" w:hanging="284"/>
      </w:pPr>
      <w:rPr>
        <w:rFonts w:hAnsi="Arial Unicode MS"/>
        <w:caps w:val="0"/>
        <w:smallCaps w:val="0"/>
        <w:strike w:val="0"/>
        <w:dstrike w:val="0"/>
        <w:color w:val="000000"/>
        <w:spacing w:val="0"/>
        <w:w w:val="100"/>
        <w:kern w:val="0"/>
        <w:position w:val="0"/>
        <w:highlight w:val="none"/>
        <w:vertAlign w:val="baseline"/>
      </w:rPr>
    </w:lvl>
  </w:abstractNum>
  <w:abstractNum w:abstractNumId="13" w15:restartNumberingAfterBreak="0">
    <w:nsid w:val="09C45B1A"/>
    <w:multiLevelType w:val="hybridMultilevel"/>
    <w:tmpl w:val="5B9E191E"/>
    <w:lvl w:ilvl="0" w:tplc="8EB402E6">
      <w:start w:val="4"/>
      <w:numFmt w:val="decimal"/>
      <w:lvlText w:val="%1."/>
      <w:lvlJc w:val="left"/>
      <w:pPr>
        <w:tabs>
          <w:tab w:val="num" w:pos="3240"/>
        </w:tabs>
        <w:ind w:left="324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A8138CB"/>
    <w:multiLevelType w:val="hybridMultilevel"/>
    <w:tmpl w:val="24ECDE12"/>
    <w:lvl w:ilvl="0" w:tplc="76B6AE00">
      <w:start w:val="1"/>
      <w:numFmt w:val="decimal"/>
      <w:lvlText w:val="%1)"/>
      <w:lvlJc w:val="left"/>
      <w:pPr>
        <w:tabs>
          <w:tab w:val="num" w:pos="1455"/>
        </w:tabs>
        <w:ind w:left="1455" w:hanging="375"/>
      </w:pPr>
      <w:rPr>
        <w:rFonts w:ascii="Calibri" w:eastAsia="Times New Roman" w:hAnsi="Calibri" w:cs="Calibri" w:hint="default"/>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79248E"/>
    <w:multiLevelType w:val="hybridMultilevel"/>
    <w:tmpl w:val="55285E64"/>
    <w:lvl w:ilvl="0" w:tplc="556A36EE">
      <w:start w:val="1"/>
      <w:numFmt w:val="decimal"/>
      <w:lvlText w:val="%1."/>
      <w:lvlJc w:val="left"/>
      <w:pPr>
        <w:tabs>
          <w:tab w:val="num" w:pos="720"/>
        </w:tabs>
        <w:ind w:left="720" w:hanging="360"/>
      </w:pPr>
      <w:rPr>
        <w:rFonts w:cs="Times New Roman"/>
      </w:rPr>
    </w:lvl>
    <w:lvl w:ilvl="1" w:tplc="F9664C7E">
      <w:start w:val="1"/>
      <w:numFmt w:val="decimal"/>
      <w:lvlText w:val="%2)"/>
      <w:lvlJc w:val="left"/>
      <w:pPr>
        <w:tabs>
          <w:tab w:val="num" w:pos="1440"/>
        </w:tabs>
        <w:ind w:left="1440" w:hanging="360"/>
      </w:pPr>
      <w:rPr>
        <w:rFonts w:cs="Times New Roman"/>
        <w:b w:val="0"/>
        <w:color w:val="auto"/>
      </w:rPr>
    </w:lvl>
    <w:lvl w:ilvl="2" w:tplc="98F2F920">
      <w:start w:val="1"/>
      <w:numFmt w:val="decimal"/>
      <w:lvlText w:val="%3."/>
      <w:lvlJc w:val="left"/>
      <w:rPr>
        <w:rFonts w:ascii="Open Sans" w:hAnsi="Open Sans" w:cs="Open Sans" w:hint="default"/>
        <w:b w:val="0"/>
        <w:color w:val="auto"/>
        <w:sz w:val="20"/>
        <w:szCs w:val="20"/>
      </w:rPr>
    </w:lvl>
    <w:lvl w:ilvl="3" w:tplc="BE3C7D46">
      <w:start w:val="1"/>
      <w:numFmt w:val="decimal"/>
      <w:lvlText w:val="%4."/>
      <w:lvlJc w:val="left"/>
      <w:pPr>
        <w:tabs>
          <w:tab w:val="num" w:pos="2880"/>
        </w:tabs>
        <w:ind w:left="2880" w:hanging="360"/>
      </w:pPr>
      <w:rPr>
        <w:rFonts w:cs="Times New Roman"/>
        <w:b w:val="0"/>
        <w:bCs/>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15:restartNumberingAfterBreak="0">
    <w:nsid w:val="13100B77"/>
    <w:multiLevelType w:val="hybridMultilevel"/>
    <w:tmpl w:val="0AD86DC0"/>
    <w:lvl w:ilvl="0" w:tplc="EC587D56">
      <w:start w:val="1"/>
      <w:numFmt w:val="decimal"/>
      <w:lvlText w:val="%1)"/>
      <w:lvlJc w:val="left"/>
      <w:pPr>
        <w:ind w:left="1800" w:hanging="360"/>
      </w:pPr>
      <w:rPr>
        <w:rFonts w:hint="default"/>
        <w:sz w:val="22"/>
        <w:szCs w:val="22"/>
      </w:rPr>
    </w:lvl>
    <w:lvl w:ilvl="1" w:tplc="04150011">
      <w:start w:val="1"/>
      <w:numFmt w:val="decimal"/>
      <w:lvlText w:val="%2)"/>
      <w:lvlJc w:val="left"/>
      <w:pPr>
        <w:ind w:left="786"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E24A07"/>
    <w:multiLevelType w:val="hybridMultilevel"/>
    <w:tmpl w:val="E6224320"/>
    <w:lvl w:ilvl="0" w:tplc="345ACF14">
      <w:start w:val="1"/>
      <w:numFmt w:val="decimal"/>
      <w:lvlText w:val="%1)"/>
      <w:lvlJc w:val="left"/>
      <w:pPr>
        <w:ind w:left="860" w:hanging="435"/>
      </w:p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18" w15:restartNumberingAfterBreak="0">
    <w:nsid w:val="1D672AF7"/>
    <w:multiLevelType w:val="hybridMultilevel"/>
    <w:tmpl w:val="1A14FB26"/>
    <w:lvl w:ilvl="0" w:tplc="73F89616">
      <w:start w:val="1"/>
      <w:numFmt w:val="decimal"/>
      <w:lvlText w:val="%1."/>
      <w:lvlJc w:val="left"/>
      <w:pPr>
        <w:tabs>
          <w:tab w:val="num" w:pos="360"/>
        </w:tabs>
        <w:ind w:left="360" w:hanging="360"/>
      </w:pPr>
      <w:rPr>
        <w:rFonts w:hint="default"/>
        <w:b w:val="0"/>
        <w:i w:val="0"/>
        <w:color w:val="auto"/>
        <w:sz w:val="22"/>
        <w:szCs w:val="22"/>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9" w15:restartNumberingAfterBreak="0">
    <w:nsid w:val="20063BC6"/>
    <w:multiLevelType w:val="hybridMultilevel"/>
    <w:tmpl w:val="E3D88E50"/>
    <w:lvl w:ilvl="0" w:tplc="0415000F">
      <w:start w:val="1"/>
      <w:numFmt w:val="decimal"/>
      <w:lvlText w:val="%1."/>
      <w:lvlJc w:val="left"/>
      <w:pPr>
        <w:ind w:left="720" w:hanging="360"/>
      </w:pPr>
      <w:rPr>
        <w:rFonts w:hint="default"/>
      </w:rPr>
    </w:lvl>
    <w:lvl w:ilvl="1" w:tplc="626C2B78">
      <w:start w:val="1"/>
      <w:numFmt w:val="decimal"/>
      <w:lvlText w:val="%2)"/>
      <w:lvlJc w:val="left"/>
      <w:pPr>
        <w:ind w:left="786" w:hanging="360"/>
      </w:pPr>
      <w:rPr>
        <w:rFonts w:asciiTheme="minorHAnsi" w:hAnsiTheme="minorHAnsi" w:cstheme="minorHAnsi" w:hint="default"/>
        <w:sz w:val="22"/>
        <w:szCs w:val="22"/>
      </w:rPr>
    </w:lvl>
    <w:lvl w:ilvl="2" w:tplc="40846618">
      <w:start w:val="1"/>
      <w:numFmt w:val="lowerLetter"/>
      <w:lvlText w:val="%3)"/>
      <w:lvlJc w:val="left"/>
      <w:pPr>
        <w:ind w:left="1637"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08466F"/>
    <w:multiLevelType w:val="hybridMultilevel"/>
    <w:tmpl w:val="3DFECD0A"/>
    <w:lvl w:ilvl="0" w:tplc="D22685E8">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29682D96"/>
    <w:multiLevelType w:val="hybridMultilevel"/>
    <w:tmpl w:val="BAACDE00"/>
    <w:lvl w:ilvl="0" w:tplc="04150011">
      <w:start w:val="1"/>
      <w:numFmt w:val="decimal"/>
      <w:lvlText w:val="%1)"/>
      <w:lvlJc w:val="left"/>
      <w:pPr>
        <w:tabs>
          <w:tab w:val="num" w:pos="720"/>
        </w:tabs>
        <w:ind w:left="720" w:hanging="360"/>
      </w:pPr>
      <w:rPr>
        <w:b w:val="0"/>
      </w:rPr>
    </w:lvl>
    <w:lvl w:ilvl="1" w:tplc="04150017">
      <w:start w:val="1"/>
      <w:numFmt w:val="lowerLetter"/>
      <w:lvlText w:val="%2)"/>
      <w:lvlJc w:val="left"/>
      <w:pPr>
        <w:tabs>
          <w:tab w:val="num" w:pos="-1789"/>
        </w:tabs>
        <w:ind w:left="-1789" w:hanging="360"/>
      </w:pPr>
      <w:rPr>
        <w:b w:val="0"/>
      </w:rPr>
    </w:lvl>
    <w:lvl w:ilvl="2" w:tplc="0415001B">
      <w:start w:val="1"/>
      <w:numFmt w:val="lowerRoman"/>
      <w:lvlText w:val="%3."/>
      <w:lvlJc w:val="right"/>
      <w:pPr>
        <w:tabs>
          <w:tab w:val="num" w:pos="-1069"/>
        </w:tabs>
        <w:ind w:left="-1069" w:hanging="180"/>
      </w:pPr>
      <w:rPr>
        <w:rFonts w:cs="Times New Roman"/>
      </w:rPr>
    </w:lvl>
    <w:lvl w:ilvl="3" w:tplc="408CBC96">
      <w:start w:val="1"/>
      <w:numFmt w:val="decimal"/>
      <w:lvlText w:val="%4."/>
      <w:lvlJc w:val="left"/>
      <w:pPr>
        <w:tabs>
          <w:tab w:val="num" w:pos="-349"/>
        </w:tabs>
        <w:ind w:left="-349" w:hanging="360"/>
      </w:pPr>
      <w:rPr>
        <w:rFonts w:cs="Times New Roman"/>
        <w:color w:val="auto"/>
      </w:rPr>
    </w:lvl>
    <w:lvl w:ilvl="4" w:tplc="04150019">
      <w:start w:val="1"/>
      <w:numFmt w:val="lowerLetter"/>
      <w:lvlText w:val="%5."/>
      <w:lvlJc w:val="left"/>
      <w:pPr>
        <w:tabs>
          <w:tab w:val="num" w:pos="371"/>
        </w:tabs>
        <w:ind w:left="371" w:hanging="360"/>
      </w:pPr>
      <w:rPr>
        <w:rFonts w:cs="Times New Roman"/>
      </w:rPr>
    </w:lvl>
    <w:lvl w:ilvl="5" w:tplc="0415001B">
      <w:start w:val="1"/>
      <w:numFmt w:val="lowerRoman"/>
      <w:lvlText w:val="%6."/>
      <w:lvlJc w:val="right"/>
      <w:pPr>
        <w:tabs>
          <w:tab w:val="num" w:pos="1091"/>
        </w:tabs>
        <w:ind w:left="1091" w:hanging="180"/>
      </w:pPr>
      <w:rPr>
        <w:rFonts w:cs="Times New Roman"/>
      </w:rPr>
    </w:lvl>
    <w:lvl w:ilvl="6" w:tplc="0415000F">
      <w:start w:val="1"/>
      <w:numFmt w:val="decimal"/>
      <w:lvlText w:val="%7."/>
      <w:lvlJc w:val="left"/>
      <w:pPr>
        <w:tabs>
          <w:tab w:val="num" w:pos="1811"/>
        </w:tabs>
        <w:ind w:left="1811" w:hanging="360"/>
      </w:pPr>
      <w:rPr>
        <w:rFonts w:cs="Times New Roman"/>
      </w:rPr>
    </w:lvl>
    <w:lvl w:ilvl="7" w:tplc="04150019">
      <w:start w:val="1"/>
      <w:numFmt w:val="lowerLetter"/>
      <w:lvlText w:val="%8."/>
      <w:lvlJc w:val="left"/>
      <w:pPr>
        <w:tabs>
          <w:tab w:val="num" w:pos="2531"/>
        </w:tabs>
        <w:ind w:left="2531" w:hanging="360"/>
      </w:pPr>
      <w:rPr>
        <w:rFonts w:cs="Times New Roman"/>
      </w:rPr>
    </w:lvl>
    <w:lvl w:ilvl="8" w:tplc="0415001B">
      <w:start w:val="1"/>
      <w:numFmt w:val="lowerRoman"/>
      <w:lvlText w:val="%9."/>
      <w:lvlJc w:val="right"/>
      <w:pPr>
        <w:tabs>
          <w:tab w:val="num" w:pos="3251"/>
        </w:tabs>
        <w:ind w:left="3251" w:hanging="180"/>
      </w:pPr>
      <w:rPr>
        <w:rFonts w:cs="Times New Roman"/>
      </w:rPr>
    </w:lvl>
  </w:abstractNum>
  <w:abstractNum w:abstractNumId="22" w15:restartNumberingAfterBreak="0">
    <w:nsid w:val="2B080BD6"/>
    <w:multiLevelType w:val="multilevel"/>
    <w:tmpl w:val="19D8F6D8"/>
    <w:name w:val="WW8Num172"/>
    <w:lvl w:ilvl="0">
      <w:start w:val="3"/>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hint="default"/>
        <w:b w:val="0"/>
        <w:sz w:val="22"/>
        <w:szCs w:val="22"/>
      </w:rPr>
    </w:lvl>
    <w:lvl w:ilvl="2">
      <w:start w:val="4"/>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3" w15:restartNumberingAfterBreak="0">
    <w:nsid w:val="2BE93823"/>
    <w:multiLevelType w:val="hybridMultilevel"/>
    <w:tmpl w:val="8BA00054"/>
    <w:lvl w:ilvl="0" w:tplc="F49A82D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E2566F"/>
    <w:multiLevelType w:val="hybridMultilevel"/>
    <w:tmpl w:val="31D88224"/>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5" w15:restartNumberingAfterBreak="0">
    <w:nsid w:val="2F5D3BCF"/>
    <w:multiLevelType w:val="hybridMultilevel"/>
    <w:tmpl w:val="61B6FF50"/>
    <w:lvl w:ilvl="0" w:tplc="04150011">
      <w:start w:val="1"/>
      <w:numFmt w:val="decimal"/>
      <w:lvlText w:val="%1)"/>
      <w:lvlJc w:val="left"/>
      <w:pPr>
        <w:ind w:left="2520" w:hanging="18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2BC247E"/>
    <w:multiLevelType w:val="hybridMultilevel"/>
    <w:tmpl w:val="4F6A220A"/>
    <w:lvl w:ilvl="0" w:tplc="244011C0">
      <w:start w:val="1"/>
      <w:numFmt w:val="decimal"/>
      <w:lvlText w:val="%1."/>
      <w:lvlJc w:val="left"/>
      <w:pPr>
        <w:tabs>
          <w:tab w:val="num" w:pos="141"/>
        </w:tabs>
        <w:ind w:left="426" w:hanging="284"/>
      </w:pPr>
      <w:rPr>
        <w:rFonts w:hint="default"/>
        <w:b w:val="0"/>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8CD5E78"/>
    <w:multiLevelType w:val="hybridMultilevel"/>
    <w:tmpl w:val="DCDA3258"/>
    <w:lvl w:ilvl="0" w:tplc="FD204594">
      <w:start w:val="1"/>
      <w:numFmt w:val="decimal"/>
      <w:lvlText w:val="%1)"/>
      <w:lvlJc w:val="left"/>
      <w:pPr>
        <w:ind w:left="1080" w:hanging="360"/>
      </w:pPr>
      <w:rPr>
        <w:rFonts w:hint="default"/>
      </w:rPr>
    </w:lvl>
    <w:lvl w:ilvl="1" w:tplc="99085910">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3A102E2F"/>
    <w:multiLevelType w:val="hybridMultilevel"/>
    <w:tmpl w:val="ABA8C8C0"/>
    <w:lvl w:ilvl="0" w:tplc="626C2B78">
      <w:start w:val="1"/>
      <w:numFmt w:val="decimal"/>
      <w:lvlText w:val="%1)"/>
      <w:lvlJc w:val="left"/>
      <w:pPr>
        <w:ind w:left="720" w:hanging="360"/>
      </w:pPr>
      <w:rPr>
        <w:rFonts w:asciiTheme="minorHAnsi" w:hAnsiTheme="minorHAnsi" w:cstheme="minorHAnsi" w:hint="default"/>
        <w:sz w:val="22"/>
        <w:szCs w:val="22"/>
      </w:rPr>
    </w:lvl>
    <w:lvl w:ilvl="1" w:tplc="FFFFFFFF">
      <w:start w:val="1"/>
      <w:numFmt w:val="lowerLetter"/>
      <w:lvlText w:val="%2."/>
      <w:lvlJc w:val="left"/>
      <w:pPr>
        <w:ind w:left="1440" w:hanging="360"/>
      </w:p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D83034"/>
    <w:multiLevelType w:val="hybridMultilevel"/>
    <w:tmpl w:val="EDFED8B0"/>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0" w15:restartNumberingAfterBreak="0">
    <w:nsid w:val="42753666"/>
    <w:multiLevelType w:val="hybridMultilevel"/>
    <w:tmpl w:val="30FC9A9E"/>
    <w:lvl w:ilvl="0" w:tplc="F88CB670">
      <w:start w:val="9"/>
      <w:numFmt w:val="decimal"/>
      <w:lvlText w:val="%1."/>
      <w:lvlJc w:val="left"/>
      <w:pPr>
        <w:tabs>
          <w:tab w:val="num" w:pos="1080"/>
        </w:tabs>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4C04674"/>
    <w:multiLevelType w:val="hybridMultilevel"/>
    <w:tmpl w:val="C7DCD2AC"/>
    <w:lvl w:ilvl="0" w:tplc="556A36EE">
      <w:start w:val="1"/>
      <w:numFmt w:val="decimal"/>
      <w:lvlText w:val="%1."/>
      <w:lvlJc w:val="left"/>
      <w:pPr>
        <w:tabs>
          <w:tab w:val="num" w:pos="720"/>
        </w:tabs>
        <w:ind w:left="720" w:hanging="360"/>
      </w:pPr>
      <w:rPr>
        <w:rFonts w:cs="Times New Roman"/>
      </w:rPr>
    </w:lvl>
    <w:lvl w:ilvl="1" w:tplc="9F9A5A98">
      <w:start w:val="1"/>
      <w:numFmt w:val="decimal"/>
      <w:lvlText w:val="%2)"/>
      <w:lvlJc w:val="left"/>
      <w:pPr>
        <w:tabs>
          <w:tab w:val="num" w:pos="1440"/>
        </w:tabs>
        <w:ind w:left="1440" w:hanging="360"/>
      </w:pPr>
      <w:rPr>
        <w:rFonts w:cs="Times New Roman"/>
        <w:b w:val="0"/>
      </w:rPr>
    </w:lvl>
    <w:lvl w:ilvl="2" w:tplc="4420DC6A">
      <w:start w:val="1"/>
      <w:numFmt w:val="decimal"/>
      <w:lvlText w:val="%3."/>
      <w:lvlJc w:val="left"/>
      <w:pPr>
        <w:tabs>
          <w:tab w:val="num" w:pos="2340"/>
        </w:tabs>
        <w:ind w:left="2340" w:hanging="360"/>
      </w:pPr>
      <w:rPr>
        <w:rFonts w:cs="Times New Roman"/>
      </w:rPr>
    </w:lvl>
    <w:lvl w:ilvl="3" w:tplc="8ED6393A">
      <w:start w:val="1"/>
      <w:numFmt w:val="decimal"/>
      <w:lvlText w:val="%4)"/>
      <w:lvlJc w:val="left"/>
      <w:pPr>
        <w:tabs>
          <w:tab w:val="num" w:pos="2880"/>
        </w:tabs>
        <w:ind w:left="2880" w:hanging="360"/>
      </w:pPr>
      <w:rPr>
        <w:rFonts w:asciiTheme="minorHAnsi" w:eastAsia="Calibri" w:hAnsiTheme="minorHAnsi" w:cstheme="minorHAnsi" w:hint="default"/>
        <w:sz w:val="22"/>
        <w:szCs w:val="22"/>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15:restartNumberingAfterBreak="0">
    <w:nsid w:val="4815012E"/>
    <w:multiLevelType w:val="hybridMultilevel"/>
    <w:tmpl w:val="19F890C0"/>
    <w:lvl w:ilvl="0" w:tplc="0C78C69C">
      <w:start w:val="1"/>
      <w:numFmt w:val="decimal"/>
      <w:lvlText w:val="%1."/>
      <w:lvlJc w:val="left"/>
      <w:pPr>
        <w:tabs>
          <w:tab w:val="num" w:pos="360"/>
        </w:tabs>
        <w:ind w:left="36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CA515C2"/>
    <w:multiLevelType w:val="hybridMultilevel"/>
    <w:tmpl w:val="D304BFE4"/>
    <w:name w:val="WW8Num54"/>
    <w:lvl w:ilvl="0" w:tplc="E21CCF34">
      <w:start w:val="3"/>
      <w:numFmt w:val="decimal"/>
      <w:lvlText w:val="%1."/>
      <w:lvlJc w:val="left"/>
      <w:pPr>
        <w:ind w:left="360" w:hanging="360"/>
      </w:pPr>
      <w:rPr>
        <w:rFonts w:asciiTheme="minorHAnsi" w:hAnsiTheme="minorHAnsi"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0713536"/>
    <w:multiLevelType w:val="multilevel"/>
    <w:tmpl w:val="BE4CE9AA"/>
    <w:lvl w:ilvl="0">
      <w:start w:val="3"/>
      <w:numFmt w:val="decimal"/>
      <w:lvlText w:val="%1."/>
      <w:lvlJc w:val="left"/>
      <w:pPr>
        <w:tabs>
          <w:tab w:val="num" w:pos="720"/>
        </w:tabs>
        <w:ind w:left="720" w:hanging="360"/>
      </w:pPr>
      <w:rPr>
        <w:rFonts w:cs="Times New Roman" w:hint="default"/>
      </w:rPr>
    </w:lvl>
    <w:lvl w:ilvl="1">
      <w:start w:val="1"/>
      <w:numFmt w:val="decimal"/>
      <w:lvlText w:val="%2)"/>
      <w:lvlJc w:val="left"/>
      <w:pPr>
        <w:ind w:left="1440" w:hanging="360"/>
      </w:pPr>
      <w:rPr>
        <w:rFonts w:hint="default"/>
      </w:rPr>
    </w:lvl>
    <w:lvl w:ilvl="2">
      <w:start w:val="4"/>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5" w15:restartNumberingAfterBreak="0">
    <w:nsid w:val="524E4439"/>
    <w:multiLevelType w:val="hybridMultilevel"/>
    <w:tmpl w:val="24AEAAA8"/>
    <w:name w:val="WW8Num53"/>
    <w:lvl w:ilvl="0" w:tplc="3A64588A">
      <w:start w:val="2"/>
      <w:numFmt w:val="decimal"/>
      <w:lvlText w:val="%1."/>
      <w:lvlJc w:val="left"/>
      <w:pPr>
        <w:ind w:left="360" w:hanging="360"/>
      </w:pPr>
      <w:rPr>
        <w:rFonts w:asciiTheme="minorHAnsi" w:hAnsiTheme="minorHAnsi" w:cs="Arial"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4AA4AEF"/>
    <w:multiLevelType w:val="multilevel"/>
    <w:tmpl w:val="03CA9644"/>
    <w:lvl w:ilvl="0">
      <w:start w:val="2"/>
      <w:numFmt w:val="decimal"/>
      <w:lvlText w:val="%1."/>
      <w:lvlJc w:val="left"/>
      <w:pPr>
        <w:tabs>
          <w:tab w:val="num" w:pos="360"/>
        </w:tabs>
        <w:ind w:left="340" w:hanging="340"/>
      </w:pPr>
      <w:rPr>
        <w:rFonts w:ascii="Open Sans" w:hAnsi="Open Sans" w:cs="Open Sans" w:hint="default"/>
        <w:color w:val="auto"/>
        <w:sz w:val="20"/>
        <w:szCs w:val="20"/>
      </w:r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7" w15:restartNumberingAfterBreak="0">
    <w:nsid w:val="57C97AD3"/>
    <w:multiLevelType w:val="hybridMultilevel"/>
    <w:tmpl w:val="6840D578"/>
    <w:lvl w:ilvl="0" w:tplc="B526122A">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FE00CEFA">
      <w:start w:val="1"/>
      <w:numFmt w:val="decimal"/>
      <w:lvlText w:val="%7."/>
      <w:lvlJc w:val="left"/>
      <w:pPr>
        <w:ind w:left="360" w:hanging="360"/>
      </w:pPr>
      <w:rPr>
        <w:b w:val="0"/>
        <w:bCs w:val="0"/>
      </w:r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8" w15:restartNumberingAfterBreak="0">
    <w:nsid w:val="5B0F19B2"/>
    <w:multiLevelType w:val="hybridMultilevel"/>
    <w:tmpl w:val="C1929F36"/>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9" w15:restartNumberingAfterBreak="0">
    <w:nsid w:val="5BD709AE"/>
    <w:multiLevelType w:val="hybridMultilevel"/>
    <w:tmpl w:val="D0CA5FE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D22685E8">
      <w:start w:val="1"/>
      <w:numFmt w:val="decimal"/>
      <w:lvlText w:val="%4)"/>
      <w:lvlJc w:val="left"/>
      <w:pPr>
        <w:ind w:left="786" w:hanging="360"/>
      </w:pPr>
      <w:rPr>
        <w:rFonts w:hint="default"/>
      </w:r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40" w15:restartNumberingAfterBreak="0">
    <w:nsid w:val="5D961EBC"/>
    <w:multiLevelType w:val="hybridMultilevel"/>
    <w:tmpl w:val="0780229E"/>
    <w:name w:val="WW8Num52"/>
    <w:lvl w:ilvl="0" w:tplc="8E5E3BF2">
      <w:start w:val="3"/>
      <w:numFmt w:val="decimal"/>
      <w:lvlText w:val="%1."/>
      <w:lvlJc w:val="left"/>
      <w:pPr>
        <w:tabs>
          <w:tab w:val="num" w:pos="720"/>
        </w:tabs>
        <w:ind w:left="720" w:hanging="360"/>
      </w:pPr>
      <w:rPr>
        <w:rFonts w:asciiTheme="minorHAnsi" w:hAnsiTheme="minorHAnsi"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29B318B"/>
    <w:multiLevelType w:val="hybridMultilevel"/>
    <w:tmpl w:val="E5569734"/>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36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2" w15:restartNumberingAfterBreak="0">
    <w:nsid w:val="62E074E9"/>
    <w:multiLevelType w:val="hybridMultilevel"/>
    <w:tmpl w:val="1B9EBFB6"/>
    <w:lvl w:ilvl="0" w:tplc="2DB26716">
      <w:start w:val="2"/>
      <w:numFmt w:val="decimal"/>
      <w:lvlText w:val="%1."/>
      <w:lvlJc w:val="left"/>
      <w:pPr>
        <w:ind w:left="360"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4D93219"/>
    <w:multiLevelType w:val="hybridMultilevel"/>
    <w:tmpl w:val="AEB86F60"/>
    <w:lvl w:ilvl="0" w:tplc="FFFFFFFF">
      <w:start w:val="1"/>
      <w:numFmt w:val="decimal"/>
      <w:lvlText w:val="%1)"/>
      <w:lvlJc w:val="left"/>
      <w:pPr>
        <w:tabs>
          <w:tab w:val="num" w:pos="644"/>
        </w:tabs>
        <w:ind w:left="644" w:hanging="360"/>
      </w:pPr>
      <w:rPr>
        <w:rFonts w:cs="Times New Roman"/>
        <w:b w:val="0"/>
      </w:rPr>
    </w:lvl>
    <w:lvl w:ilvl="1" w:tplc="FFFFFFFF">
      <w:start w:val="2"/>
      <w:numFmt w:val="decimal"/>
      <w:lvlText w:val="%2."/>
      <w:lvlJc w:val="left"/>
      <w:pPr>
        <w:tabs>
          <w:tab w:val="num" w:pos="425"/>
        </w:tabs>
        <w:ind w:left="425" w:hanging="283"/>
      </w:pPr>
      <w:rPr>
        <w:rFonts w:cs="Times New Roman"/>
        <w:i w:val="0"/>
      </w:rPr>
    </w:lvl>
    <w:lvl w:ilvl="2" w:tplc="FFFFFFFF">
      <w:start w:val="1"/>
      <w:numFmt w:val="lowerRoman"/>
      <w:lvlText w:val="%3."/>
      <w:lvlJc w:val="right"/>
      <w:pPr>
        <w:tabs>
          <w:tab w:val="num" w:pos="2084"/>
        </w:tabs>
        <w:ind w:left="2084" w:hanging="180"/>
      </w:pPr>
      <w:rPr>
        <w:rFonts w:cs="Times New Roman"/>
      </w:rPr>
    </w:lvl>
    <w:lvl w:ilvl="3" w:tplc="FFFFFFFF">
      <w:start w:val="1"/>
      <w:numFmt w:val="lowerLetter"/>
      <w:lvlText w:val="%4)"/>
      <w:lvlJc w:val="left"/>
      <w:pPr>
        <w:tabs>
          <w:tab w:val="num" w:pos="2836"/>
        </w:tabs>
        <w:ind w:left="2836" w:hanging="360"/>
      </w:pPr>
      <w:rPr>
        <w:rFonts w:cs="Times New Roman"/>
      </w:rPr>
    </w:lvl>
    <w:lvl w:ilvl="4" w:tplc="FFFFFFFF">
      <w:start w:val="1"/>
      <w:numFmt w:val="lowerLetter"/>
      <w:lvlText w:val="%5."/>
      <w:lvlJc w:val="left"/>
      <w:pPr>
        <w:tabs>
          <w:tab w:val="num" w:pos="3524"/>
        </w:tabs>
        <w:ind w:left="3524" w:hanging="360"/>
      </w:pPr>
      <w:rPr>
        <w:rFonts w:cs="Times New Roman"/>
      </w:rPr>
    </w:lvl>
    <w:lvl w:ilvl="5" w:tplc="FFFFFFFF">
      <w:start w:val="1"/>
      <w:numFmt w:val="lowerRoman"/>
      <w:lvlText w:val="%6."/>
      <w:lvlJc w:val="right"/>
      <w:pPr>
        <w:tabs>
          <w:tab w:val="num" w:pos="4244"/>
        </w:tabs>
        <w:ind w:left="4244" w:hanging="180"/>
      </w:pPr>
      <w:rPr>
        <w:rFonts w:cs="Times New Roman"/>
      </w:rPr>
    </w:lvl>
    <w:lvl w:ilvl="6" w:tplc="FFFFFFFF">
      <w:start w:val="1"/>
      <w:numFmt w:val="decimal"/>
      <w:lvlText w:val="%7."/>
      <w:lvlJc w:val="left"/>
      <w:pPr>
        <w:tabs>
          <w:tab w:val="num" w:pos="4964"/>
        </w:tabs>
        <w:ind w:left="4964" w:hanging="360"/>
      </w:pPr>
      <w:rPr>
        <w:rFonts w:cs="Times New Roman"/>
      </w:rPr>
    </w:lvl>
    <w:lvl w:ilvl="7" w:tplc="FFFFFFFF">
      <w:start w:val="1"/>
      <w:numFmt w:val="lowerLetter"/>
      <w:lvlText w:val="%8."/>
      <w:lvlJc w:val="left"/>
      <w:pPr>
        <w:tabs>
          <w:tab w:val="num" w:pos="5684"/>
        </w:tabs>
        <w:ind w:left="5684" w:hanging="360"/>
      </w:pPr>
      <w:rPr>
        <w:rFonts w:cs="Times New Roman"/>
      </w:rPr>
    </w:lvl>
    <w:lvl w:ilvl="8" w:tplc="FFFFFFFF">
      <w:start w:val="1"/>
      <w:numFmt w:val="lowerRoman"/>
      <w:lvlText w:val="%9."/>
      <w:lvlJc w:val="right"/>
      <w:pPr>
        <w:tabs>
          <w:tab w:val="num" w:pos="6404"/>
        </w:tabs>
        <w:ind w:left="6404" w:hanging="180"/>
      </w:pPr>
      <w:rPr>
        <w:rFonts w:cs="Times New Roman"/>
      </w:rPr>
    </w:lvl>
  </w:abstractNum>
  <w:abstractNum w:abstractNumId="44" w15:restartNumberingAfterBreak="0">
    <w:nsid w:val="6909580D"/>
    <w:multiLevelType w:val="hybridMultilevel"/>
    <w:tmpl w:val="847639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90C47FD"/>
    <w:multiLevelType w:val="multilevel"/>
    <w:tmpl w:val="E8FCD416"/>
    <w:styleLink w:val="UMOWY"/>
    <w:lvl w:ilvl="0">
      <w:start w:val="1"/>
      <w:numFmt w:val="ordinal"/>
      <w:lvlText w:val="%1"/>
      <w:lvlJc w:val="left"/>
      <w:pPr>
        <w:tabs>
          <w:tab w:val="num" w:pos="425"/>
        </w:tabs>
        <w:ind w:left="425" w:hanging="425"/>
      </w:pPr>
      <w:rPr>
        <w:rFonts w:ascii="Calibri" w:hAnsi="Calibri" w:cs="Times New Roman" w:hint="default"/>
        <w:b w:val="0"/>
        <w:i w:val="0"/>
        <w:color w:val="auto"/>
        <w:spacing w:val="0"/>
        <w:w w:val="100"/>
        <w:kern w:val="0"/>
        <w:position w:val="0"/>
        <w:sz w:val="22"/>
        <w14:ligatures w14:val="none"/>
        <w14:numForm w14:val="default"/>
        <w14:numSpacing w14:val="default"/>
        <w14:stylisticSets/>
        <w14:cntxtAlts w14:val="0"/>
      </w:rPr>
    </w:lvl>
    <w:lvl w:ilvl="1">
      <w:start w:val="1"/>
      <w:numFmt w:val="decimal"/>
      <w:lvlText w:val="%2)"/>
      <w:lvlJc w:val="left"/>
      <w:pPr>
        <w:tabs>
          <w:tab w:val="num" w:pos="851"/>
        </w:tabs>
        <w:ind w:left="851" w:hanging="426"/>
      </w:pPr>
      <w:rPr>
        <w:rFonts w:ascii="Calibri" w:hAnsi="Calibri" w:cs="Times New Roman" w:hint="default"/>
        <w:color w:val="auto"/>
        <w:sz w:val="22"/>
      </w:rPr>
    </w:lvl>
    <w:lvl w:ilvl="2">
      <w:start w:val="1"/>
      <w:numFmt w:val="lowerLetter"/>
      <w:lvlText w:val="%3)"/>
      <w:lvlJc w:val="left"/>
      <w:pPr>
        <w:tabs>
          <w:tab w:val="num" w:pos="1276"/>
        </w:tabs>
        <w:ind w:left="1276" w:hanging="425"/>
      </w:pPr>
      <w:rPr>
        <w:rFonts w:ascii="Calibri" w:hAnsi="Calibri" w:cs="Times New Roman" w:hint="default"/>
      </w:rPr>
    </w:lvl>
    <w:lvl w:ilvl="3">
      <w:start w:val="1"/>
      <w:numFmt w:val="bullet"/>
      <w:lvlText w:val="-"/>
      <w:lvlJc w:val="left"/>
      <w:pPr>
        <w:tabs>
          <w:tab w:val="num" w:pos="1701"/>
        </w:tabs>
        <w:ind w:left="1701" w:hanging="425"/>
      </w:pPr>
      <w:rPr>
        <w:rFonts w:ascii="Adobe Devanagari" w:hAnsi="Adobe Devanagari" w:cs="Times New Roman" w:hint="default"/>
        <w:color w:val="auto"/>
        <w:sz w:val="22"/>
      </w:rPr>
    </w:lvl>
    <w:lvl w:ilvl="4">
      <w:start w:val="1"/>
      <w:numFmt w:val="bullet"/>
      <w:lvlText w:val=""/>
      <w:lvlJc w:val="left"/>
      <w:pPr>
        <w:tabs>
          <w:tab w:val="num" w:pos="2126"/>
        </w:tabs>
        <w:ind w:left="2126" w:hanging="425"/>
      </w:pPr>
      <w:rPr>
        <w:rFonts w:ascii="Symbol" w:hAnsi="Symbol" w:hint="default"/>
        <w:color w:val="auto"/>
      </w:rPr>
    </w:lvl>
    <w:lvl w:ilvl="5">
      <w:start w:val="1"/>
      <w:numFmt w:val="none"/>
      <w:lvlText w:val=""/>
      <w:lvlJc w:val="left"/>
      <w:pPr>
        <w:tabs>
          <w:tab w:val="num" w:pos="2552"/>
        </w:tabs>
        <w:ind w:left="2552" w:hanging="426"/>
      </w:pPr>
      <w:rPr>
        <w:color w:val="auto"/>
      </w:rPr>
    </w:lvl>
    <w:lvl w:ilvl="6">
      <w:start w:val="1"/>
      <w:numFmt w:val="none"/>
      <w:lvlText w:val=""/>
      <w:lvlJc w:val="left"/>
      <w:pPr>
        <w:ind w:left="10204" w:hanging="425"/>
      </w:pPr>
    </w:lvl>
    <w:lvl w:ilvl="7">
      <w:start w:val="1"/>
      <w:numFmt w:val="none"/>
      <w:lvlText w:val=""/>
      <w:lvlJc w:val="left"/>
      <w:pPr>
        <w:ind w:left="10629" w:hanging="425"/>
      </w:pPr>
    </w:lvl>
    <w:lvl w:ilvl="8">
      <w:start w:val="1"/>
      <w:numFmt w:val="none"/>
      <w:lvlText w:val=""/>
      <w:lvlJc w:val="left"/>
      <w:pPr>
        <w:ind w:left="11054" w:hanging="425"/>
      </w:pPr>
    </w:lvl>
  </w:abstractNum>
  <w:abstractNum w:abstractNumId="46" w15:restartNumberingAfterBreak="0">
    <w:nsid w:val="6AF57C53"/>
    <w:multiLevelType w:val="hybridMultilevel"/>
    <w:tmpl w:val="C27EFB08"/>
    <w:lvl w:ilvl="0" w:tplc="3A2ABC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BB53DD7"/>
    <w:multiLevelType w:val="hybridMultilevel"/>
    <w:tmpl w:val="358E0F8A"/>
    <w:lvl w:ilvl="0" w:tplc="5FBC10E8">
      <w:start w:val="1"/>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CDD30C8"/>
    <w:multiLevelType w:val="hybridMultilevel"/>
    <w:tmpl w:val="37144AC4"/>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6D424729"/>
    <w:multiLevelType w:val="hybridMultilevel"/>
    <w:tmpl w:val="E79CE4B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6E557ADE"/>
    <w:multiLevelType w:val="multilevel"/>
    <w:tmpl w:val="E8FCD416"/>
    <w:numStyleLink w:val="UMOWY"/>
  </w:abstractNum>
  <w:abstractNum w:abstractNumId="51" w15:restartNumberingAfterBreak="0">
    <w:nsid w:val="7569ADB9"/>
    <w:multiLevelType w:val="hybridMultilevel"/>
    <w:tmpl w:val="0172B818"/>
    <w:lvl w:ilvl="0" w:tplc="FF9EEE7E">
      <w:start w:val="2"/>
      <w:numFmt w:val="decimal"/>
      <w:lvlText w:val="%1."/>
      <w:lvlJc w:val="left"/>
      <w:pPr>
        <w:ind w:left="720" w:hanging="360"/>
      </w:pPr>
    </w:lvl>
    <w:lvl w:ilvl="1" w:tplc="E682D0BE">
      <w:start w:val="1"/>
      <w:numFmt w:val="lowerLetter"/>
      <w:lvlText w:val="%2."/>
      <w:lvlJc w:val="left"/>
      <w:pPr>
        <w:ind w:left="1440" w:hanging="360"/>
      </w:pPr>
    </w:lvl>
    <w:lvl w:ilvl="2" w:tplc="AC7223D0">
      <w:start w:val="1"/>
      <w:numFmt w:val="lowerRoman"/>
      <w:lvlText w:val="%3."/>
      <w:lvlJc w:val="right"/>
      <w:pPr>
        <w:ind w:left="2160" w:hanging="180"/>
      </w:pPr>
    </w:lvl>
    <w:lvl w:ilvl="3" w:tplc="26CA70B6">
      <w:start w:val="1"/>
      <w:numFmt w:val="decimal"/>
      <w:lvlText w:val="%4."/>
      <w:lvlJc w:val="left"/>
      <w:pPr>
        <w:ind w:left="2880" w:hanging="360"/>
      </w:pPr>
    </w:lvl>
    <w:lvl w:ilvl="4" w:tplc="9626A998">
      <w:start w:val="1"/>
      <w:numFmt w:val="lowerLetter"/>
      <w:lvlText w:val="%5."/>
      <w:lvlJc w:val="left"/>
      <w:pPr>
        <w:ind w:left="3600" w:hanging="360"/>
      </w:pPr>
    </w:lvl>
    <w:lvl w:ilvl="5" w:tplc="C78E1094">
      <w:start w:val="1"/>
      <w:numFmt w:val="lowerRoman"/>
      <w:lvlText w:val="%6."/>
      <w:lvlJc w:val="right"/>
      <w:pPr>
        <w:ind w:left="4320" w:hanging="180"/>
      </w:pPr>
    </w:lvl>
    <w:lvl w:ilvl="6" w:tplc="4AC02026">
      <w:start w:val="1"/>
      <w:numFmt w:val="decimal"/>
      <w:lvlText w:val="%7."/>
      <w:lvlJc w:val="left"/>
      <w:pPr>
        <w:ind w:left="5040" w:hanging="360"/>
      </w:pPr>
    </w:lvl>
    <w:lvl w:ilvl="7" w:tplc="95CE662E">
      <w:start w:val="1"/>
      <w:numFmt w:val="lowerLetter"/>
      <w:lvlText w:val="%8."/>
      <w:lvlJc w:val="left"/>
      <w:pPr>
        <w:ind w:left="5760" w:hanging="360"/>
      </w:pPr>
    </w:lvl>
    <w:lvl w:ilvl="8" w:tplc="8750A508">
      <w:start w:val="1"/>
      <w:numFmt w:val="lowerRoman"/>
      <w:lvlText w:val="%9."/>
      <w:lvlJc w:val="right"/>
      <w:pPr>
        <w:ind w:left="6480" w:hanging="180"/>
      </w:pPr>
    </w:lvl>
  </w:abstractNum>
  <w:abstractNum w:abstractNumId="52" w15:restartNumberingAfterBreak="0">
    <w:nsid w:val="7DB552AA"/>
    <w:multiLevelType w:val="multilevel"/>
    <w:tmpl w:val="4676A852"/>
    <w:lvl w:ilvl="0">
      <w:start w:val="2"/>
      <w:numFmt w:val="decimal"/>
      <w:lvlText w:val="%1."/>
      <w:lvlJc w:val="left"/>
      <w:pPr>
        <w:tabs>
          <w:tab w:val="num" w:pos="360"/>
        </w:tabs>
        <w:ind w:left="360" w:hanging="360"/>
      </w:pPr>
      <w:rPr>
        <w:rFonts w:cs="Times New Roman" w:hint="default"/>
        <w:b w:val="0"/>
        <w:bCs/>
      </w:rPr>
    </w:lvl>
    <w:lvl w:ilvl="1">
      <w:start w:val="1"/>
      <w:numFmt w:val="decimal"/>
      <w:lvlText w:val="%2)"/>
      <w:lvlJc w:val="left"/>
      <w:pPr>
        <w:tabs>
          <w:tab w:val="num" w:pos="1080"/>
        </w:tabs>
        <w:ind w:left="1080" w:hanging="360"/>
      </w:pPr>
      <w:rPr>
        <w:rFonts w:hint="default"/>
        <w:b w:val="0"/>
        <w:sz w:val="22"/>
        <w:szCs w:val="22"/>
      </w:rPr>
    </w:lvl>
    <w:lvl w:ilvl="2">
      <w:start w:val="4"/>
      <w:numFmt w:val="decimal"/>
      <w:lvlText w:val="%3"/>
      <w:lvlJc w:val="left"/>
      <w:pPr>
        <w:tabs>
          <w:tab w:val="num" w:pos="1980"/>
        </w:tabs>
        <w:ind w:left="1980" w:hanging="360"/>
      </w:pPr>
      <w:rPr>
        <w:rFonts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num w:numId="1" w16cid:durableId="842671813">
    <w:abstractNumId w:val="51"/>
  </w:num>
  <w:num w:numId="2" w16cid:durableId="2075010621">
    <w:abstractNumId w:val="5"/>
  </w:num>
  <w:num w:numId="3" w16cid:durableId="1398549717">
    <w:abstractNumId w:val="6"/>
  </w:num>
  <w:num w:numId="4" w16cid:durableId="1390956527">
    <w:abstractNumId w:val="32"/>
  </w:num>
  <w:num w:numId="5" w16cid:durableId="763306240">
    <w:abstractNumId w:val="11"/>
  </w:num>
  <w:num w:numId="6" w16cid:durableId="1061714389">
    <w:abstractNumId w:val="12"/>
  </w:num>
  <w:num w:numId="7" w16cid:durableId="1231577600">
    <w:abstractNumId w:val="27"/>
  </w:num>
  <w:num w:numId="8" w16cid:durableId="1634411347">
    <w:abstractNumId w:val="31"/>
  </w:num>
  <w:num w:numId="9" w16cid:durableId="614752014">
    <w:abstractNumId w:val="42"/>
  </w:num>
  <w:num w:numId="10" w16cid:durableId="966743838">
    <w:abstractNumId w:val="19"/>
  </w:num>
  <w:num w:numId="11" w16cid:durableId="1393044397">
    <w:abstractNumId w:val="18"/>
  </w:num>
  <w:num w:numId="12" w16cid:durableId="1225986216">
    <w:abstractNumId w:val="43"/>
  </w:num>
  <w:num w:numId="13" w16cid:durableId="156774739">
    <w:abstractNumId w:val="14"/>
  </w:num>
  <w:num w:numId="14" w16cid:durableId="7633071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58437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58809164">
    <w:abstractNumId w:val="21"/>
  </w:num>
  <w:num w:numId="17" w16cid:durableId="41446557">
    <w:abstractNumId w:val="48"/>
  </w:num>
  <w:num w:numId="18" w16cid:durableId="217280899">
    <w:abstractNumId w:val="52"/>
  </w:num>
  <w:num w:numId="19" w16cid:durableId="1476408878">
    <w:abstractNumId w:val="34"/>
  </w:num>
  <w:num w:numId="20" w16cid:durableId="921910497">
    <w:abstractNumId w:val="30"/>
  </w:num>
  <w:num w:numId="21" w16cid:durableId="2064450902">
    <w:abstractNumId w:val="39"/>
  </w:num>
  <w:num w:numId="22" w16cid:durableId="1326592112">
    <w:abstractNumId w:val="16"/>
  </w:num>
  <w:num w:numId="23" w16cid:durableId="2010865062">
    <w:abstractNumId w:val="41"/>
  </w:num>
  <w:num w:numId="24" w16cid:durableId="764805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4320284">
    <w:abstractNumId w:val="20"/>
  </w:num>
  <w:num w:numId="26" w16cid:durableId="2088770795">
    <w:abstractNumId w:val="23"/>
  </w:num>
  <w:num w:numId="27" w16cid:durableId="17025879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3124252">
    <w:abstractNumId w:val="36"/>
  </w:num>
  <w:num w:numId="29" w16cid:durableId="11902203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22585218">
    <w:abstractNumId w:val="50"/>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31" w16cid:durableId="60442930">
    <w:abstractNumId w:val="45"/>
  </w:num>
  <w:num w:numId="32" w16cid:durableId="2044018386">
    <w:abstractNumId w:val="29"/>
  </w:num>
  <w:num w:numId="33" w16cid:durableId="1240946023">
    <w:abstractNumId w:val="13"/>
  </w:num>
  <w:num w:numId="34" w16cid:durableId="2038698380">
    <w:abstractNumId w:val="44"/>
  </w:num>
  <w:num w:numId="35" w16cid:durableId="2018146399">
    <w:abstractNumId w:val="26"/>
  </w:num>
  <w:num w:numId="36" w16cid:durableId="212619824">
    <w:abstractNumId w:val="25"/>
  </w:num>
  <w:num w:numId="37" w16cid:durableId="2110470507">
    <w:abstractNumId w:val="38"/>
  </w:num>
  <w:num w:numId="38" w16cid:durableId="752818055">
    <w:abstractNumId w:val="10"/>
  </w:num>
  <w:num w:numId="39" w16cid:durableId="793208007">
    <w:abstractNumId w:val="49"/>
  </w:num>
  <w:num w:numId="40" w16cid:durableId="1952276748">
    <w:abstractNumId w:val="15"/>
  </w:num>
  <w:num w:numId="41" w16cid:durableId="2136944408">
    <w:abstractNumId w:val="46"/>
  </w:num>
  <w:num w:numId="42" w16cid:durableId="1985767857">
    <w:abstractNumId w:val="47"/>
  </w:num>
  <w:num w:numId="43" w16cid:durableId="451481278">
    <w:abstractNumId w:val="24"/>
  </w:num>
  <w:num w:numId="44" w16cid:durableId="110903388">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22D"/>
    <w:rsid w:val="0000071A"/>
    <w:rsid w:val="000007B0"/>
    <w:rsid w:val="000012CD"/>
    <w:rsid w:val="000017D4"/>
    <w:rsid w:val="00001D1E"/>
    <w:rsid w:val="00002516"/>
    <w:rsid w:val="0000678F"/>
    <w:rsid w:val="0000759A"/>
    <w:rsid w:val="0001076F"/>
    <w:rsid w:val="000112D3"/>
    <w:rsid w:val="00011493"/>
    <w:rsid w:val="000121A3"/>
    <w:rsid w:val="00012866"/>
    <w:rsid w:val="00012A13"/>
    <w:rsid w:val="0001562E"/>
    <w:rsid w:val="00016DAD"/>
    <w:rsid w:val="0001716A"/>
    <w:rsid w:val="000177DA"/>
    <w:rsid w:val="0002033D"/>
    <w:rsid w:val="0002087D"/>
    <w:rsid w:val="000219E1"/>
    <w:rsid w:val="00021B18"/>
    <w:rsid w:val="00023BBD"/>
    <w:rsid w:val="0002400F"/>
    <w:rsid w:val="00024355"/>
    <w:rsid w:val="00024475"/>
    <w:rsid w:val="000249D1"/>
    <w:rsid w:val="000251F1"/>
    <w:rsid w:val="000259C7"/>
    <w:rsid w:val="000305A3"/>
    <w:rsid w:val="0003076A"/>
    <w:rsid w:val="00031C88"/>
    <w:rsid w:val="00034321"/>
    <w:rsid w:val="00035412"/>
    <w:rsid w:val="00035CC1"/>
    <w:rsid w:val="00036139"/>
    <w:rsid w:val="000374DD"/>
    <w:rsid w:val="0004014E"/>
    <w:rsid w:val="00041D88"/>
    <w:rsid w:val="00042532"/>
    <w:rsid w:val="00042986"/>
    <w:rsid w:val="00042B0F"/>
    <w:rsid w:val="00052170"/>
    <w:rsid w:val="00052209"/>
    <w:rsid w:val="00052E07"/>
    <w:rsid w:val="0005301C"/>
    <w:rsid w:val="000538F8"/>
    <w:rsid w:val="00053D12"/>
    <w:rsid w:val="00055403"/>
    <w:rsid w:val="00057431"/>
    <w:rsid w:val="000601C7"/>
    <w:rsid w:val="000621C7"/>
    <w:rsid w:val="00062F50"/>
    <w:rsid w:val="000631DC"/>
    <w:rsid w:val="0006420E"/>
    <w:rsid w:val="00064EDB"/>
    <w:rsid w:val="00066512"/>
    <w:rsid w:val="00067312"/>
    <w:rsid w:val="00070DCD"/>
    <w:rsid w:val="00073330"/>
    <w:rsid w:val="00077002"/>
    <w:rsid w:val="000824C8"/>
    <w:rsid w:val="000827CA"/>
    <w:rsid w:val="00082D54"/>
    <w:rsid w:val="0008349E"/>
    <w:rsid w:val="00084372"/>
    <w:rsid w:val="00085A7C"/>
    <w:rsid w:val="00086660"/>
    <w:rsid w:val="00086F2B"/>
    <w:rsid w:val="000870BC"/>
    <w:rsid w:val="0008752A"/>
    <w:rsid w:val="000905DE"/>
    <w:rsid w:val="0009602A"/>
    <w:rsid w:val="000A4F58"/>
    <w:rsid w:val="000A6240"/>
    <w:rsid w:val="000A6BA6"/>
    <w:rsid w:val="000A748C"/>
    <w:rsid w:val="000A7549"/>
    <w:rsid w:val="000B09C5"/>
    <w:rsid w:val="000B0E9A"/>
    <w:rsid w:val="000B52F4"/>
    <w:rsid w:val="000B5DEC"/>
    <w:rsid w:val="000B6C73"/>
    <w:rsid w:val="000B716C"/>
    <w:rsid w:val="000C0966"/>
    <w:rsid w:val="000C0A89"/>
    <w:rsid w:val="000C17FC"/>
    <w:rsid w:val="000C3852"/>
    <w:rsid w:val="000C4803"/>
    <w:rsid w:val="000C4BFA"/>
    <w:rsid w:val="000C4FAE"/>
    <w:rsid w:val="000C543E"/>
    <w:rsid w:val="000D0105"/>
    <w:rsid w:val="000D261D"/>
    <w:rsid w:val="000D2C93"/>
    <w:rsid w:val="000D66DA"/>
    <w:rsid w:val="000D7A52"/>
    <w:rsid w:val="000D7C01"/>
    <w:rsid w:val="000E0367"/>
    <w:rsid w:val="000E1233"/>
    <w:rsid w:val="000E2AD7"/>
    <w:rsid w:val="000E5028"/>
    <w:rsid w:val="000E51C3"/>
    <w:rsid w:val="000E5538"/>
    <w:rsid w:val="000E57A8"/>
    <w:rsid w:val="000E6695"/>
    <w:rsid w:val="000E7CE9"/>
    <w:rsid w:val="000E7F73"/>
    <w:rsid w:val="000F3F75"/>
    <w:rsid w:val="000F568B"/>
    <w:rsid w:val="000F5EB5"/>
    <w:rsid w:val="000F68E7"/>
    <w:rsid w:val="000F6F6A"/>
    <w:rsid w:val="000F7B46"/>
    <w:rsid w:val="0010057E"/>
    <w:rsid w:val="001008F3"/>
    <w:rsid w:val="00101CBB"/>
    <w:rsid w:val="0010235A"/>
    <w:rsid w:val="001036CE"/>
    <w:rsid w:val="0010542D"/>
    <w:rsid w:val="001055F9"/>
    <w:rsid w:val="0011019A"/>
    <w:rsid w:val="00110893"/>
    <w:rsid w:val="001113A2"/>
    <w:rsid w:val="00112A85"/>
    <w:rsid w:val="00112BB0"/>
    <w:rsid w:val="00113CED"/>
    <w:rsid w:val="001142F4"/>
    <w:rsid w:val="00114652"/>
    <w:rsid w:val="0012133F"/>
    <w:rsid w:val="00121646"/>
    <w:rsid w:val="00122D61"/>
    <w:rsid w:val="001232ED"/>
    <w:rsid w:val="0012396E"/>
    <w:rsid w:val="001250EA"/>
    <w:rsid w:val="00127659"/>
    <w:rsid w:val="00130402"/>
    <w:rsid w:val="00130520"/>
    <w:rsid w:val="00131E5D"/>
    <w:rsid w:val="00132AA8"/>
    <w:rsid w:val="00132DC3"/>
    <w:rsid w:val="00134668"/>
    <w:rsid w:val="001349C6"/>
    <w:rsid w:val="00135C9C"/>
    <w:rsid w:val="001402BD"/>
    <w:rsid w:val="00140814"/>
    <w:rsid w:val="00141696"/>
    <w:rsid w:val="001419BD"/>
    <w:rsid w:val="001424F8"/>
    <w:rsid w:val="001428D3"/>
    <w:rsid w:val="001439B4"/>
    <w:rsid w:val="00144115"/>
    <w:rsid w:val="00144521"/>
    <w:rsid w:val="00144AD4"/>
    <w:rsid w:val="00145E7A"/>
    <w:rsid w:val="00145F5A"/>
    <w:rsid w:val="00146BBA"/>
    <w:rsid w:val="001506FC"/>
    <w:rsid w:val="001526A4"/>
    <w:rsid w:val="00152FAA"/>
    <w:rsid w:val="00155036"/>
    <w:rsid w:val="00155DF2"/>
    <w:rsid w:val="00155F11"/>
    <w:rsid w:val="001565CE"/>
    <w:rsid w:val="001572A6"/>
    <w:rsid w:val="00157561"/>
    <w:rsid w:val="001578B1"/>
    <w:rsid w:val="00157A5A"/>
    <w:rsid w:val="001600D8"/>
    <w:rsid w:val="00161A30"/>
    <w:rsid w:val="00162170"/>
    <w:rsid w:val="00162D1F"/>
    <w:rsid w:val="00164BA2"/>
    <w:rsid w:val="00165B17"/>
    <w:rsid w:val="00165B98"/>
    <w:rsid w:val="00167227"/>
    <w:rsid w:val="0016766B"/>
    <w:rsid w:val="00171DE9"/>
    <w:rsid w:val="00171DF4"/>
    <w:rsid w:val="0017252E"/>
    <w:rsid w:val="00172A52"/>
    <w:rsid w:val="00173C8E"/>
    <w:rsid w:val="001748C3"/>
    <w:rsid w:val="001750BD"/>
    <w:rsid w:val="00176576"/>
    <w:rsid w:val="00177260"/>
    <w:rsid w:val="0018051C"/>
    <w:rsid w:val="00181172"/>
    <w:rsid w:val="001815A3"/>
    <w:rsid w:val="00182026"/>
    <w:rsid w:val="00182A94"/>
    <w:rsid w:val="001857D1"/>
    <w:rsid w:val="0018702B"/>
    <w:rsid w:val="00187E72"/>
    <w:rsid w:val="00190A0F"/>
    <w:rsid w:val="001916CD"/>
    <w:rsid w:val="00195393"/>
    <w:rsid w:val="00195891"/>
    <w:rsid w:val="00196CFA"/>
    <w:rsid w:val="00197089"/>
    <w:rsid w:val="001A0307"/>
    <w:rsid w:val="001A0D44"/>
    <w:rsid w:val="001A154F"/>
    <w:rsid w:val="001A2016"/>
    <w:rsid w:val="001A2AA4"/>
    <w:rsid w:val="001A32E2"/>
    <w:rsid w:val="001A4CEE"/>
    <w:rsid w:val="001A5223"/>
    <w:rsid w:val="001A52B3"/>
    <w:rsid w:val="001A59E9"/>
    <w:rsid w:val="001A7570"/>
    <w:rsid w:val="001B1626"/>
    <w:rsid w:val="001B2978"/>
    <w:rsid w:val="001B61DB"/>
    <w:rsid w:val="001B6567"/>
    <w:rsid w:val="001B6B5F"/>
    <w:rsid w:val="001B70A2"/>
    <w:rsid w:val="001B7627"/>
    <w:rsid w:val="001B7742"/>
    <w:rsid w:val="001B7A44"/>
    <w:rsid w:val="001C1203"/>
    <w:rsid w:val="001C1E23"/>
    <w:rsid w:val="001C5556"/>
    <w:rsid w:val="001C5627"/>
    <w:rsid w:val="001C5B14"/>
    <w:rsid w:val="001C6B6E"/>
    <w:rsid w:val="001D1360"/>
    <w:rsid w:val="001D2852"/>
    <w:rsid w:val="001D2D53"/>
    <w:rsid w:val="001E1870"/>
    <w:rsid w:val="001E2DEE"/>
    <w:rsid w:val="001E399A"/>
    <w:rsid w:val="001E40BF"/>
    <w:rsid w:val="001E4D98"/>
    <w:rsid w:val="001E649E"/>
    <w:rsid w:val="001E68E8"/>
    <w:rsid w:val="001E7331"/>
    <w:rsid w:val="001E7E80"/>
    <w:rsid w:val="001F1532"/>
    <w:rsid w:val="001F2671"/>
    <w:rsid w:val="001F3106"/>
    <w:rsid w:val="001F34B9"/>
    <w:rsid w:val="001F3E9F"/>
    <w:rsid w:val="001F3EDE"/>
    <w:rsid w:val="001F7035"/>
    <w:rsid w:val="001F7C88"/>
    <w:rsid w:val="00201846"/>
    <w:rsid w:val="002023C8"/>
    <w:rsid w:val="0020278D"/>
    <w:rsid w:val="00202D11"/>
    <w:rsid w:val="00203173"/>
    <w:rsid w:val="0020655F"/>
    <w:rsid w:val="00206760"/>
    <w:rsid w:val="002135C8"/>
    <w:rsid w:val="00213600"/>
    <w:rsid w:val="00214233"/>
    <w:rsid w:val="00215659"/>
    <w:rsid w:val="00215D69"/>
    <w:rsid w:val="00222C03"/>
    <w:rsid w:val="0022450D"/>
    <w:rsid w:val="00224C30"/>
    <w:rsid w:val="00225C5F"/>
    <w:rsid w:val="00225D2F"/>
    <w:rsid w:val="00226863"/>
    <w:rsid w:val="002279A7"/>
    <w:rsid w:val="0023277A"/>
    <w:rsid w:val="0023352D"/>
    <w:rsid w:val="00235D82"/>
    <w:rsid w:val="00236C94"/>
    <w:rsid w:val="002374A1"/>
    <w:rsid w:val="00237E06"/>
    <w:rsid w:val="00240DB8"/>
    <w:rsid w:val="00241097"/>
    <w:rsid w:val="0024154F"/>
    <w:rsid w:val="00241DC8"/>
    <w:rsid w:val="002433FD"/>
    <w:rsid w:val="0024487E"/>
    <w:rsid w:val="002458E0"/>
    <w:rsid w:val="00253EB9"/>
    <w:rsid w:val="002547AB"/>
    <w:rsid w:val="00254A11"/>
    <w:rsid w:val="00254A4E"/>
    <w:rsid w:val="00254C40"/>
    <w:rsid w:val="00255A78"/>
    <w:rsid w:val="00255F38"/>
    <w:rsid w:val="00256454"/>
    <w:rsid w:val="0025768D"/>
    <w:rsid w:val="002610FB"/>
    <w:rsid w:val="00261F89"/>
    <w:rsid w:val="00264274"/>
    <w:rsid w:val="002648B6"/>
    <w:rsid w:val="00264C80"/>
    <w:rsid w:val="00265D9B"/>
    <w:rsid w:val="00265EF4"/>
    <w:rsid w:val="002662CD"/>
    <w:rsid w:val="002667E9"/>
    <w:rsid w:val="00266EFA"/>
    <w:rsid w:val="00266F34"/>
    <w:rsid w:val="002677D5"/>
    <w:rsid w:val="00272B8F"/>
    <w:rsid w:val="002801E7"/>
    <w:rsid w:val="00282A6C"/>
    <w:rsid w:val="002837E0"/>
    <w:rsid w:val="002845BB"/>
    <w:rsid w:val="00286FC2"/>
    <w:rsid w:val="00290150"/>
    <w:rsid w:val="00290C68"/>
    <w:rsid w:val="0029104E"/>
    <w:rsid w:val="00291FE9"/>
    <w:rsid w:val="00292476"/>
    <w:rsid w:val="00293EAF"/>
    <w:rsid w:val="0029404B"/>
    <w:rsid w:val="0029417A"/>
    <w:rsid w:val="00295233"/>
    <w:rsid w:val="00296457"/>
    <w:rsid w:val="002A06E8"/>
    <w:rsid w:val="002A0AFF"/>
    <w:rsid w:val="002A3085"/>
    <w:rsid w:val="002A3152"/>
    <w:rsid w:val="002A345E"/>
    <w:rsid w:val="002A3B63"/>
    <w:rsid w:val="002A5256"/>
    <w:rsid w:val="002A5E20"/>
    <w:rsid w:val="002A774A"/>
    <w:rsid w:val="002A7D3F"/>
    <w:rsid w:val="002B06F7"/>
    <w:rsid w:val="002B18AA"/>
    <w:rsid w:val="002B1C07"/>
    <w:rsid w:val="002B1E2F"/>
    <w:rsid w:val="002B37A1"/>
    <w:rsid w:val="002B4FC9"/>
    <w:rsid w:val="002B714C"/>
    <w:rsid w:val="002C1E8D"/>
    <w:rsid w:val="002C4EC7"/>
    <w:rsid w:val="002C6790"/>
    <w:rsid w:val="002D071C"/>
    <w:rsid w:val="002D269F"/>
    <w:rsid w:val="002D280B"/>
    <w:rsid w:val="002D2A3E"/>
    <w:rsid w:val="002D3E5F"/>
    <w:rsid w:val="002D44FC"/>
    <w:rsid w:val="002D4ADE"/>
    <w:rsid w:val="002D7151"/>
    <w:rsid w:val="002D79DA"/>
    <w:rsid w:val="002D7B24"/>
    <w:rsid w:val="002E0101"/>
    <w:rsid w:val="002E1175"/>
    <w:rsid w:val="002E1324"/>
    <w:rsid w:val="002E16DD"/>
    <w:rsid w:val="002E2DAD"/>
    <w:rsid w:val="002E47EB"/>
    <w:rsid w:val="002F0C5D"/>
    <w:rsid w:val="002F10BD"/>
    <w:rsid w:val="002F2623"/>
    <w:rsid w:val="002F26F2"/>
    <w:rsid w:val="002F466D"/>
    <w:rsid w:val="002F4851"/>
    <w:rsid w:val="002F65F9"/>
    <w:rsid w:val="002F69EE"/>
    <w:rsid w:val="00300D62"/>
    <w:rsid w:val="003023CA"/>
    <w:rsid w:val="00302BA1"/>
    <w:rsid w:val="00302CFF"/>
    <w:rsid w:val="003039D0"/>
    <w:rsid w:val="00303E29"/>
    <w:rsid w:val="0030588E"/>
    <w:rsid w:val="0031052D"/>
    <w:rsid w:val="00310909"/>
    <w:rsid w:val="00310BC3"/>
    <w:rsid w:val="00311BC9"/>
    <w:rsid w:val="00316E93"/>
    <w:rsid w:val="00323170"/>
    <w:rsid w:val="00323F53"/>
    <w:rsid w:val="00324AE2"/>
    <w:rsid w:val="003273B3"/>
    <w:rsid w:val="0032759A"/>
    <w:rsid w:val="00336548"/>
    <w:rsid w:val="003374FF"/>
    <w:rsid w:val="0034098E"/>
    <w:rsid w:val="003427DA"/>
    <w:rsid w:val="0034286E"/>
    <w:rsid w:val="00342A01"/>
    <w:rsid w:val="0034475D"/>
    <w:rsid w:val="00344814"/>
    <w:rsid w:val="003452DE"/>
    <w:rsid w:val="00346C9A"/>
    <w:rsid w:val="003501B2"/>
    <w:rsid w:val="00350D44"/>
    <w:rsid w:val="00351F53"/>
    <w:rsid w:val="003535B9"/>
    <w:rsid w:val="00353F37"/>
    <w:rsid w:val="00356D1A"/>
    <w:rsid w:val="003576EA"/>
    <w:rsid w:val="00357AAB"/>
    <w:rsid w:val="00361BB3"/>
    <w:rsid w:val="00363B91"/>
    <w:rsid w:val="0036429C"/>
    <w:rsid w:val="00364378"/>
    <w:rsid w:val="00364515"/>
    <w:rsid w:val="003651F9"/>
    <w:rsid w:val="003655BD"/>
    <w:rsid w:val="00365CAA"/>
    <w:rsid w:val="00370F61"/>
    <w:rsid w:val="0037113E"/>
    <w:rsid w:val="003734E4"/>
    <w:rsid w:val="003749EA"/>
    <w:rsid w:val="003756B2"/>
    <w:rsid w:val="00376188"/>
    <w:rsid w:val="0038040C"/>
    <w:rsid w:val="00381814"/>
    <w:rsid w:val="00382259"/>
    <w:rsid w:val="0038441A"/>
    <w:rsid w:val="0038490C"/>
    <w:rsid w:val="00384A9E"/>
    <w:rsid w:val="00385313"/>
    <w:rsid w:val="003861EE"/>
    <w:rsid w:val="0038623E"/>
    <w:rsid w:val="0038704B"/>
    <w:rsid w:val="0038758A"/>
    <w:rsid w:val="003879CB"/>
    <w:rsid w:val="0039008D"/>
    <w:rsid w:val="00390D61"/>
    <w:rsid w:val="00391B74"/>
    <w:rsid w:val="00393D0C"/>
    <w:rsid w:val="00394237"/>
    <w:rsid w:val="003943A7"/>
    <w:rsid w:val="003945C9"/>
    <w:rsid w:val="00394FF4"/>
    <w:rsid w:val="003952B9"/>
    <w:rsid w:val="0039616F"/>
    <w:rsid w:val="003976A3"/>
    <w:rsid w:val="00397E88"/>
    <w:rsid w:val="003A0A8E"/>
    <w:rsid w:val="003A23C7"/>
    <w:rsid w:val="003A3D0D"/>
    <w:rsid w:val="003A3E60"/>
    <w:rsid w:val="003A5C34"/>
    <w:rsid w:val="003A618D"/>
    <w:rsid w:val="003A64AD"/>
    <w:rsid w:val="003A7332"/>
    <w:rsid w:val="003B03FA"/>
    <w:rsid w:val="003B1CC0"/>
    <w:rsid w:val="003B2546"/>
    <w:rsid w:val="003B4789"/>
    <w:rsid w:val="003C1FE6"/>
    <w:rsid w:val="003C2420"/>
    <w:rsid w:val="003C3DBB"/>
    <w:rsid w:val="003C59CF"/>
    <w:rsid w:val="003C5E77"/>
    <w:rsid w:val="003C68D1"/>
    <w:rsid w:val="003C6C7F"/>
    <w:rsid w:val="003C79B4"/>
    <w:rsid w:val="003D0528"/>
    <w:rsid w:val="003D20E4"/>
    <w:rsid w:val="003D226A"/>
    <w:rsid w:val="003D22CF"/>
    <w:rsid w:val="003D2375"/>
    <w:rsid w:val="003D445D"/>
    <w:rsid w:val="003D5393"/>
    <w:rsid w:val="003D6619"/>
    <w:rsid w:val="003E0B77"/>
    <w:rsid w:val="003E64CB"/>
    <w:rsid w:val="003F6238"/>
    <w:rsid w:val="003F6DFC"/>
    <w:rsid w:val="003F7F0F"/>
    <w:rsid w:val="00400FB1"/>
    <w:rsid w:val="00402A0A"/>
    <w:rsid w:val="00403AAB"/>
    <w:rsid w:val="004040B2"/>
    <w:rsid w:val="00404FCC"/>
    <w:rsid w:val="0040648F"/>
    <w:rsid w:val="0040650E"/>
    <w:rsid w:val="00411110"/>
    <w:rsid w:val="00411A3D"/>
    <w:rsid w:val="0041259F"/>
    <w:rsid w:val="0041541D"/>
    <w:rsid w:val="00415CE4"/>
    <w:rsid w:val="00415EB1"/>
    <w:rsid w:val="00416AF6"/>
    <w:rsid w:val="004210F8"/>
    <w:rsid w:val="00422626"/>
    <w:rsid w:val="004244B6"/>
    <w:rsid w:val="004245FA"/>
    <w:rsid w:val="0042475C"/>
    <w:rsid w:val="004260B2"/>
    <w:rsid w:val="00426BB6"/>
    <w:rsid w:val="00427263"/>
    <w:rsid w:val="00430168"/>
    <w:rsid w:val="00430FAF"/>
    <w:rsid w:val="004310F8"/>
    <w:rsid w:val="00431DB2"/>
    <w:rsid w:val="00433544"/>
    <w:rsid w:val="004343BD"/>
    <w:rsid w:val="00435109"/>
    <w:rsid w:val="00436889"/>
    <w:rsid w:val="004372FB"/>
    <w:rsid w:val="00437CA0"/>
    <w:rsid w:val="00442B56"/>
    <w:rsid w:val="00443FED"/>
    <w:rsid w:val="00444007"/>
    <w:rsid w:val="00444B7C"/>
    <w:rsid w:val="004507BE"/>
    <w:rsid w:val="0045097B"/>
    <w:rsid w:val="00450A1A"/>
    <w:rsid w:val="00451936"/>
    <w:rsid w:val="00451C66"/>
    <w:rsid w:val="0045234E"/>
    <w:rsid w:val="00455768"/>
    <w:rsid w:val="00461323"/>
    <w:rsid w:val="004624F0"/>
    <w:rsid w:val="00462EB8"/>
    <w:rsid w:val="004631E6"/>
    <w:rsid w:val="0046352B"/>
    <w:rsid w:val="00464571"/>
    <w:rsid w:val="00466B91"/>
    <w:rsid w:val="00466CCF"/>
    <w:rsid w:val="00466F7A"/>
    <w:rsid w:val="00467AC3"/>
    <w:rsid w:val="00467FD4"/>
    <w:rsid w:val="00470B94"/>
    <w:rsid w:val="00471F88"/>
    <w:rsid w:val="00472B7C"/>
    <w:rsid w:val="00473239"/>
    <w:rsid w:val="00475C8B"/>
    <w:rsid w:val="00477E0E"/>
    <w:rsid w:val="0048125D"/>
    <w:rsid w:val="004814A8"/>
    <w:rsid w:val="00481A8F"/>
    <w:rsid w:val="00482633"/>
    <w:rsid w:val="00482D39"/>
    <w:rsid w:val="00483511"/>
    <w:rsid w:val="0048412D"/>
    <w:rsid w:val="00484513"/>
    <w:rsid w:val="00485903"/>
    <w:rsid w:val="00485B6A"/>
    <w:rsid w:val="00486E14"/>
    <w:rsid w:val="00487419"/>
    <w:rsid w:val="004876ED"/>
    <w:rsid w:val="00490B60"/>
    <w:rsid w:val="004919F0"/>
    <w:rsid w:val="0049217F"/>
    <w:rsid w:val="00494B85"/>
    <w:rsid w:val="00495E70"/>
    <w:rsid w:val="0049663C"/>
    <w:rsid w:val="00496BB1"/>
    <w:rsid w:val="004A10AC"/>
    <w:rsid w:val="004A15E6"/>
    <w:rsid w:val="004A2A30"/>
    <w:rsid w:val="004A33F0"/>
    <w:rsid w:val="004A3762"/>
    <w:rsid w:val="004A684F"/>
    <w:rsid w:val="004A6953"/>
    <w:rsid w:val="004A6CA2"/>
    <w:rsid w:val="004A720F"/>
    <w:rsid w:val="004A778D"/>
    <w:rsid w:val="004A794A"/>
    <w:rsid w:val="004B0E08"/>
    <w:rsid w:val="004B0F54"/>
    <w:rsid w:val="004B133F"/>
    <w:rsid w:val="004B1668"/>
    <w:rsid w:val="004B1930"/>
    <w:rsid w:val="004B2CEC"/>
    <w:rsid w:val="004B2D79"/>
    <w:rsid w:val="004B3668"/>
    <w:rsid w:val="004B4894"/>
    <w:rsid w:val="004B65E2"/>
    <w:rsid w:val="004B6A7D"/>
    <w:rsid w:val="004B76A7"/>
    <w:rsid w:val="004C0453"/>
    <w:rsid w:val="004C19F0"/>
    <w:rsid w:val="004C28AE"/>
    <w:rsid w:val="004C3095"/>
    <w:rsid w:val="004C473E"/>
    <w:rsid w:val="004C62B3"/>
    <w:rsid w:val="004D0AA4"/>
    <w:rsid w:val="004D15E7"/>
    <w:rsid w:val="004D2731"/>
    <w:rsid w:val="004D368D"/>
    <w:rsid w:val="004D430F"/>
    <w:rsid w:val="004D73BD"/>
    <w:rsid w:val="004E02BC"/>
    <w:rsid w:val="004E040A"/>
    <w:rsid w:val="004E0707"/>
    <w:rsid w:val="004E11D6"/>
    <w:rsid w:val="004E15FC"/>
    <w:rsid w:val="004E5089"/>
    <w:rsid w:val="004E5239"/>
    <w:rsid w:val="004E53D3"/>
    <w:rsid w:val="004E6783"/>
    <w:rsid w:val="004E69D0"/>
    <w:rsid w:val="004E7C46"/>
    <w:rsid w:val="004F1FB7"/>
    <w:rsid w:val="004F23B8"/>
    <w:rsid w:val="004F3480"/>
    <w:rsid w:val="004F3ADC"/>
    <w:rsid w:val="004F5EE4"/>
    <w:rsid w:val="004F6B70"/>
    <w:rsid w:val="004F7E82"/>
    <w:rsid w:val="0050060E"/>
    <w:rsid w:val="00500ADF"/>
    <w:rsid w:val="00500AFC"/>
    <w:rsid w:val="00502ED8"/>
    <w:rsid w:val="00503C70"/>
    <w:rsid w:val="00504722"/>
    <w:rsid w:val="0050746E"/>
    <w:rsid w:val="00507C1C"/>
    <w:rsid w:val="005165AD"/>
    <w:rsid w:val="005211EB"/>
    <w:rsid w:val="005217E8"/>
    <w:rsid w:val="00523ED8"/>
    <w:rsid w:val="0052457A"/>
    <w:rsid w:val="00524D35"/>
    <w:rsid w:val="0052500B"/>
    <w:rsid w:val="0052590D"/>
    <w:rsid w:val="00527FAB"/>
    <w:rsid w:val="00530410"/>
    <w:rsid w:val="00532F1C"/>
    <w:rsid w:val="00533025"/>
    <w:rsid w:val="00533BC3"/>
    <w:rsid w:val="005359DB"/>
    <w:rsid w:val="00537E00"/>
    <w:rsid w:val="00540527"/>
    <w:rsid w:val="0054232D"/>
    <w:rsid w:val="005455D9"/>
    <w:rsid w:val="00550F14"/>
    <w:rsid w:val="00551983"/>
    <w:rsid w:val="00551B99"/>
    <w:rsid w:val="00552C44"/>
    <w:rsid w:val="00552FAC"/>
    <w:rsid w:val="005539E3"/>
    <w:rsid w:val="00554429"/>
    <w:rsid w:val="00554B21"/>
    <w:rsid w:val="00555915"/>
    <w:rsid w:val="00555FFF"/>
    <w:rsid w:val="00556C68"/>
    <w:rsid w:val="00556F8E"/>
    <w:rsid w:val="00560313"/>
    <w:rsid w:val="005610E0"/>
    <w:rsid w:val="00562B81"/>
    <w:rsid w:val="00563C31"/>
    <w:rsid w:val="00564E59"/>
    <w:rsid w:val="00564F09"/>
    <w:rsid w:val="005654B9"/>
    <w:rsid w:val="00570685"/>
    <w:rsid w:val="00570D10"/>
    <w:rsid w:val="00570ECD"/>
    <w:rsid w:val="005759E9"/>
    <w:rsid w:val="00576187"/>
    <w:rsid w:val="00580977"/>
    <w:rsid w:val="00580F8D"/>
    <w:rsid w:val="005821C1"/>
    <w:rsid w:val="005831FA"/>
    <w:rsid w:val="0058382E"/>
    <w:rsid w:val="005849EF"/>
    <w:rsid w:val="00587A15"/>
    <w:rsid w:val="005911EB"/>
    <w:rsid w:val="005917B5"/>
    <w:rsid w:val="00594853"/>
    <w:rsid w:val="00594858"/>
    <w:rsid w:val="00594BB0"/>
    <w:rsid w:val="005957DE"/>
    <w:rsid w:val="00596DF5"/>
    <w:rsid w:val="00596E0E"/>
    <w:rsid w:val="005A09DA"/>
    <w:rsid w:val="005A28F9"/>
    <w:rsid w:val="005A2D18"/>
    <w:rsid w:val="005A2EBB"/>
    <w:rsid w:val="005A66AB"/>
    <w:rsid w:val="005A6E90"/>
    <w:rsid w:val="005A7715"/>
    <w:rsid w:val="005A7722"/>
    <w:rsid w:val="005B14E6"/>
    <w:rsid w:val="005B310D"/>
    <w:rsid w:val="005B327C"/>
    <w:rsid w:val="005B4DED"/>
    <w:rsid w:val="005C0CE2"/>
    <w:rsid w:val="005C2283"/>
    <w:rsid w:val="005C3227"/>
    <w:rsid w:val="005C35AA"/>
    <w:rsid w:val="005C4516"/>
    <w:rsid w:val="005C464C"/>
    <w:rsid w:val="005C5652"/>
    <w:rsid w:val="005C6C41"/>
    <w:rsid w:val="005C70CC"/>
    <w:rsid w:val="005D04F9"/>
    <w:rsid w:val="005D0FB2"/>
    <w:rsid w:val="005D1BE1"/>
    <w:rsid w:val="005D30E3"/>
    <w:rsid w:val="005D3337"/>
    <w:rsid w:val="005D54BF"/>
    <w:rsid w:val="005D6A56"/>
    <w:rsid w:val="005D6BBF"/>
    <w:rsid w:val="005D7327"/>
    <w:rsid w:val="005E0430"/>
    <w:rsid w:val="005E0956"/>
    <w:rsid w:val="005E2178"/>
    <w:rsid w:val="005E271D"/>
    <w:rsid w:val="005E2CFE"/>
    <w:rsid w:val="005E59D6"/>
    <w:rsid w:val="005E5F91"/>
    <w:rsid w:val="005E71A1"/>
    <w:rsid w:val="005E7471"/>
    <w:rsid w:val="005F23FB"/>
    <w:rsid w:val="005F5365"/>
    <w:rsid w:val="005F5371"/>
    <w:rsid w:val="005F7342"/>
    <w:rsid w:val="006004D3"/>
    <w:rsid w:val="00600E40"/>
    <w:rsid w:val="006014B5"/>
    <w:rsid w:val="006016C9"/>
    <w:rsid w:val="00601F9F"/>
    <w:rsid w:val="00602EB0"/>
    <w:rsid w:val="00604C2A"/>
    <w:rsid w:val="00611187"/>
    <w:rsid w:val="00611388"/>
    <w:rsid w:val="0061158F"/>
    <w:rsid w:val="00611597"/>
    <w:rsid w:val="0061248E"/>
    <w:rsid w:val="00612A7B"/>
    <w:rsid w:val="0061701C"/>
    <w:rsid w:val="00621A6F"/>
    <w:rsid w:val="00622573"/>
    <w:rsid w:val="00622693"/>
    <w:rsid w:val="00624306"/>
    <w:rsid w:val="006243E1"/>
    <w:rsid w:val="0062442E"/>
    <w:rsid w:val="00627702"/>
    <w:rsid w:val="0063186B"/>
    <w:rsid w:val="00633371"/>
    <w:rsid w:val="00634051"/>
    <w:rsid w:val="006341FB"/>
    <w:rsid w:val="0063484F"/>
    <w:rsid w:val="00635403"/>
    <w:rsid w:val="006355FD"/>
    <w:rsid w:val="006374BB"/>
    <w:rsid w:val="00637700"/>
    <w:rsid w:val="006377C6"/>
    <w:rsid w:val="00640662"/>
    <w:rsid w:val="00641144"/>
    <w:rsid w:val="006433EA"/>
    <w:rsid w:val="006513F3"/>
    <w:rsid w:val="00651931"/>
    <w:rsid w:val="00654B4D"/>
    <w:rsid w:val="00654F92"/>
    <w:rsid w:val="00655ED2"/>
    <w:rsid w:val="006571B9"/>
    <w:rsid w:val="0065793A"/>
    <w:rsid w:val="00660286"/>
    <w:rsid w:val="0066122D"/>
    <w:rsid w:val="0066267F"/>
    <w:rsid w:val="00664001"/>
    <w:rsid w:val="00666CB2"/>
    <w:rsid w:val="006670A8"/>
    <w:rsid w:val="00667334"/>
    <w:rsid w:val="00667428"/>
    <w:rsid w:val="00672E1F"/>
    <w:rsid w:val="0067498D"/>
    <w:rsid w:val="0067513A"/>
    <w:rsid w:val="00675BDB"/>
    <w:rsid w:val="006761FA"/>
    <w:rsid w:val="00676D1F"/>
    <w:rsid w:val="006803EE"/>
    <w:rsid w:val="00682071"/>
    <w:rsid w:val="006824F0"/>
    <w:rsid w:val="006838A9"/>
    <w:rsid w:val="0068493F"/>
    <w:rsid w:val="0068550A"/>
    <w:rsid w:val="00686A5D"/>
    <w:rsid w:val="00686C03"/>
    <w:rsid w:val="006871CC"/>
    <w:rsid w:val="00693A0E"/>
    <w:rsid w:val="0069504C"/>
    <w:rsid w:val="006955C8"/>
    <w:rsid w:val="006956AE"/>
    <w:rsid w:val="006957C1"/>
    <w:rsid w:val="006961CE"/>
    <w:rsid w:val="006962D4"/>
    <w:rsid w:val="006965DF"/>
    <w:rsid w:val="006A0D53"/>
    <w:rsid w:val="006A20A9"/>
    <w:rsid w:val="006A23BA"/>
    <w:rsid w:val="006A3141"/>
    <w:rsid w:val="006A5833"/>
    <w:rsid w:val="006A7135"/>
    <w:rsid w:val="006A78BD"/>
    <w:rsid w:val="006B033E"/>
    <w:rsid w:val="006B11ED"/>
    <w:rsid w:val="006B1B1D"/>
    <w:rsid w:val="006B23C7"/>
    <w:rsid w:val="006B7811"/>
    <w:rsid w:val="006B7B08"/>
    <w:rsid w:val="006C0CC2"/>
    <w:rsid w:val="006C17C6"/>
    <w:rsid w:val="006C2A25"/>
    <w:rsid w:val="006C2AB7"/>
    <w:rsid w:val="006C2D92"/>
    <w:rsid w:val="006C2DC6"/>
    <w:rsid w:val="006C4548"/>
    <w:rsid w:val="006C5254"/>
    <w:rsid w:val="006C64EC"/>
    <w:rsid w:val="006C6ECA"/>
    <w:rsid w:val="006D0994"/>
    <w:rsid w:val="006D2870"/>
    <w:rsid w:val="006D79F7"/>
    <w:rsid w:val="006D7FFE"/>
    <w:rsid w:val="006E0DA4"/>
    <w:rsid w:val="006E15F5"/>
    <w:rsid w:val="006E1C65"/>
    <w:rsid w:val="006E39E3"/>
    <w:rsid w:val="006E4124"/>
    <w:rsid w:val="006E5750"/>
    <w:rsid w:val="006E69B5"/>
    <w:rsid w:val="006F0E47"/>
    <w:rsid w:val="006F1417"/>
    <w:rsid w:val="006F170C"/>
    <w:rsid w:val="006F29E9"/>
    <w:rsid w:val="006F349F"/>
    <w:rsid w:val="006F37CB"/>
    <w:rsid w:val="006F39C6"/>
    <w:rsid w:val="006F3A6F"/>
    <w:rsid w:val="006F3B93"/>
    <w:rsid w:val="006F3C9D"/>
    <w:rsid w:val="006F453C"/>
    <w:rsid w:val="006F4E6F"/>
    <w:rsid w:val="006F5422"/>
    <w:rsid w:val="006F5487"/>
    <w:rsid w:val="006F58C0"/>
    <w:rsid w:val="006F7EEC"/>
    <w:rsid w:val="0070060B"/>
    <w:rsid w:val="00700DFE"/>
    <w:rsid w:val="00701806"/>
    <w:rsid w:val="00703268"/>
    <w:rsid w:val="007043C6"/>
    <w:rsid w:val="00704FDA"/>
    <w:rsid w:val="0070603A"/>
    <w:rsid w:val="0070627D"/>
    <w:rsid w:val="007065A5"/>
    <w:rsid w:val="0070688B"/>
    <w:rsid w:val="00710607"/>
    <w:rsid w:val="00711492"/>
    <w:rsid w:val="00711853"/>
    <w:rsid w:val="00711E8C"/>
    <w:rsid w:val="007132B2"/>
    <w:rsid w:val="00713584"/>
    <w:rsid w:val="007150A7"/>
    <w:rsid w:val="00715179"/>
    <w:rsid w:val="00715C27"/>
    <w:rsid w:val="00717D11"/>
    <w:rsid w:val="00720328"/>
    <w:rsid w:val="00721A53"/>
    <w:rsid w:val="0072213B"/>
    <w:rsid w:val="0072282B"/>
    <w:rsid w:val="00725AD9"/>
    <w:rsid w:val="00725D59"/>
    <w:rsid w:val="007269B3"/>
    <w:rsid w:val="00730E2E"/>
    <w:rsid w:val="00731036"/>
    <w:rsid w:val="007354DE"/>
    <w:rsid w:val="00735687"/>
    <w:rsid w:val="00736546"/>
    <w:rsid w:val="00736658"/>
    <w:rsid w:val="0073725D"/>
    <w:rsid w:val="007374E6"/>
    <w:rsid w:val="00737B67"/>
    <w:rsid w:val="00741434"/>
    <w:rsid w:val="00741518"/>
    <w:rsid w:val="00741B21"/>
    <w:rsid w:val="007430C3"/>
    <w:rsid w:val="0074524F"/>
    <w:rsid w:val="00745F26"/>
    <w:rsid w:val="00746788"/>
    <w:rsid w:val="00746A18"/>
    <w:rsid w:val="00747282"/>
    <w:rsid w:val="00751214"/>
    <w:rsid w:val="00753F79"/>
    <w:rsid w:val="007571D2"/>
    <w:rsid w:val="00757CC5"/>
    <w:rsid w:val="0076290C"/>
    <w:rsid w:val="007629CB"/>
    <w:rsid w:val="00766CE8"/>
    <w:rsid w:val="007670A2"/>
    <w:rsid w:val="007676C0"/>
    <w:rsid w:val="007708CB"/>
    <w:rsid w:val="007712CC"/>
    <w:rsid w:val="00772F4F"/>
    <w:rsid w:val="00773DE4"/>
    <w:rsid w:val="007741BB"/>
    <w:rsid w:val="00776B68"/>
    <w:rsid w:val="00776F5A"/>
    <w:rsid w:val="007801E7"/>
    <w:rsid w:val="00781803"/>
    <w:rsid w:val="00781B0A"/>
    <w:rsid w:val="007821BA"/>
    <w:rsid w:val="0078262F"/>
    <w:rsid w:val="0078501D"/>
    <w:rsid w:val="00787A8A"/>
    <w:rsid w:val="00790DB4"/>
    <w:rsid w:val="007922F7"/>
    <w:rsid w:val="00793129"/>
    <w:rsid w:val="00793682"/>
    <w:rsid w:val="00793CD9"/>
    <w:rsid w:val="007961B3"/>
    <w:rsid w:val="007966CC"/>
    <w:rsid w:val="007A1751"/>
    <w:rsid w:val="007A21EB"/>
    <w:rsid w:val="007A22C6"/>
    <w:rsid w:val="007A2C14"/>
    <w:rsid w:val="007A4B38"/>
    <w:rsid w:val="007A4E5C"/>
    <w:rsid w:val="007A5695"/>
    <w:rsid w:val="007A7EC5"/>
    <w:rsid w:val="007B272F"/>
    <w:rsid w:val="007B442F"/>
    <w:rsid w:val="007B468B"/>
    <w:rsid w:val="007B4ECA"/>
    <w:rsid w:val="007B6BD8"/>
    <w:rsid w:val="007C0982"/>
    <w:rsid w:val="007C3674"/>
    <w:rsid w:val="007C3E8F"/>
    <w:rsid w:val="007C44A8"/>
    <w:rsid w:val="007C4AF7"/>
    <w:rsid w:val="007C5541"/>
    <w:rsid w:val="007C5626"/>
    <w:rsid w:val="007C6027"/>
    <w:rsid w:val="007C676E"/>
    <w:rsid w:val="007C693C"/>
    <w:rsid w:val="007C7E7E"/>
    <w:rsid w:val="007D159E"/>
    <w:rsid w:val="007D1961"/>
    <w:rsid w:val="007D1F7E"/>
    <w:rsid w:val="007D264C"/>
    <w:rsid w:val="007D26FC"/>
    <w:rsid w:val="007D5A75"/>
    <w:rsid w:val="007D5BA4"/>
    <w:rsid w:val="007D5CC8"/>
    <w:rsid w:val="007D699D"/>
    <w:rsid w:val="007D744A"/>
    <w:rsid w:val="007D76C8"/>
    <w:rsid w:val="007D76D1"/>
    <w:rsid w:val="007E06B2"/>
    <w:rsid w:val="007E3383"/>
    <w:rsid w:val="007E387B"/>
    <w:rsid w:val="007E64B6"/>
    <w:rsid w:val="007F0A69"/>
    <w:rsid w:val="007F0C58"/>
    <w:rsid w:val="007F1922"/>
    <w:rsid w:val="007F284D"/>
    <w:rsid w:val="007F51DA"/>
    <w:rsid w:val="007F5CC8"/>
    <w:rsid w:val="007F6287"/>
    <w:rsid w:val="007F7E64"/>
    <w:rsid w:val="00801212"/>
    <w:rsid w:val="008012A8"/>
    <w:rsid w:val="008012F2"/>
    <w:rsid w:val="00805CFC"/>
    <w:rsid w:val="00805DAE"/>
    <w:rsid w:val="00805FA4"/>
    <w:rsid w:val="008063C4"/>
    <w:rsid w:val="00806F2A"/>
    <w:rsid w:val="00810354"/>
    <w:rsid w:val="00811F84"/>
    <w:rsid w:val="0081220A"/>
    <w:rsid w:val="00813003"/>
    <w:rsid w:val="008140EB"/>
    <w:rsid w:val="0081489A"/>
    <w:rsid w:val="008158BB"/>
    <w:rsid w:val="008211BF"/>
    <w:rsid w:val="00822061"/>
    <w:rsid w:val="00822A48"/>
    <w:rsid w:val="00823F11"/>
    <w:rsid w:val="00832352"/>
    <w:rsid w:val="00834712"/>
    <w:rsid w:val="0083590F"/>
    <w:rsid w:val="00837156"/>
    <w:rsid w:val="008428E3"/>
    <w:rsid w:val="00843D5E"/>
    <w:rsid w:val="0084499F"/>
    <w:rsid w:val="00844A44"/>
    <w:rsid w:val="008451A5"/>
    <w:rsid w:val="00845B49"/>
    <w:rsid w:val="008477CC"/>
    <w:rsid w:val="008479CB"/>
    <w:rsid w:val="008520AF"/>
    <w:rsid w:val="008526DC"/>
    <w:rsid w:val="00853029"/>
    <w:rsid w:val="00854257"/>
    <w:rsid w:val="00854CD9"/>
    <w:rsid w:val="00857DFA"/>
    <w:rsid w:val="0086012D"/>
    <w:rsid w:val="0086108F"/>
    <w:rsid w:val="0086175C"/>
    <w:rsid w:val="008621B1"/>
    <w:rsid w:val="00863583"/>
    <w:rsid w:val="0086564D"/>
    <w:rsid w:val="008666D3"/>
    <w:rsid w:val="008674C6"/>
    <w:rsid w:val="00867C8D"/>
    <w:rsid w:val="0086D73C"/>
    <w:rsid w:val="00870BEC"/>
    <w:rsid w:val="0087147E"/>
    <w:rsid w:val="00871EB7"/>
    <w:rsid w:val="00872107"/>
    <w:rsid w:val="0087268D"/>
    <w:rsid w:val="00874A7C"/>
    <w:rsid w:val="0087675A"/>
    <w:rsid w:val="00877D44"/>
    <w:rsid w:val="00877DE7"/>
    <w:rsid w:val="00881633"/>
    <w:rsid w:val="008817B2"/>
    <w:rsid w:val="008849C3"/>
    <w:rsid w:val="00884D73"/>
    <w:rsid w:val="00887F55"/>
    <w:rsid w:val="00890C0E"/>
    <w:rsid w:val="0089256E"/>
    <w:rsid w:val="00893AE1"/>
    <w:rsid w:val="00894A1C"/>
    <w:rsid w:val="00895A5D"/>
    <w:rsid w:val="00896381"/>
    <w:rsid w:val="00896DBD"/>
    <w:rsid w:val="008A142A"/>
    <w:rsid w:val="008A14A5"/>
    <w:rsid w:val="008A3767"/>
    <w:rsid w:val="008A428E"/>
    <w:rsid w:val="008A506E"/>
    <w:rsid w:val="008B2730"/>
    <w:rsid w:val="008B2B64"/>
    <w:rsid w:val="008C06DB"/>
    <w:rsid w:val="008C0D5E"/>
    <w:rsid w:val="008C146F"/>
    <w:rsid w:val="008C3262"/>
    <w:rsid w:val="008C3FA8"/>
    <w:rsid w:val="008C4898"/>
    <w:rsid w:val="008C4A1D"/>
    <w:rsid w:val="008C4B5C"/>
    <w:rsid w:val="008C4BDE"/>
    <w:rsid w:val="008C5E9F"/>
    <w:rsid w:val="008C64D2"/>
    <w:rsid w:val="008C74B0"/>
    <w:rsid w:val="008C7658"/>
    <w:rsid w:val="008D216C"/>
    <w:rsid w:val="008D3AE6"/>
    <w:rsid w:val="008D3E84"/>
    <w:rsid w:val="008D3FC4"/>
    <w:rsid w:val="008E08B1"/>
    <w:rsid w:val="008E2408"/>
    <w:rsid w:val="008E2602"/>
    <w:rsid w:val="008E3D18"/>
    <w:rsid w:val="008E4880"/>
    <w:rsid w:val="008E666E"/>
    <w:rsid w:val="008E67C7"/>
    <w:rsid w:val="008E6F33"/>
    <w:rsid w:val="008E70A5"/>
    <w:rsid w:val="008E760B"/>
    <w:rsid w:val="008F147D"/>
    <w:rsid w:val="008F1CA8"/>
    <w:rsid w:val="008F2114"/>
    <w:rsid w:val="008F2B8A"/>
    <w:rsid w:val="008F33E7"/>
    <w:rsid w:val="008F4B30"/>
    <w:rsid w:val="008F622E"/>
    <w:rsid w:val="00900095"/>
    <w:rsid w:val="00901E53"/>
    <w:rsid w:val="00901E89"/>
    <w:rsid w:val="0090268E"/>
    <w:rsid w:val="00902CB6"/>
    <w:rsid w:val="009032A8"/>
    <w:rsid w:val="00904E64"/>
    <w:rsid w:val="0090573D"/>
    <w:rsid w:val="00905A6C"/>
    <w:rsid w:val="00905D30"/>
    <w:rsid w:val="0090747C"/>
    <w:rsid w:val="00911FBB"/>
    <w:rsid w:val="0091237B"/>
    <w:rsid w:val="0091311B"/>
    <w:rsid w:val="00913788"/>
    <w:rsid w:val="0091388E"/>
    <w:rsid w:val="0091497C"/>
    <w:rsid w:val="00916287"/>
    <w:rsid w:val="009176C1"/>
    <w:rsid w:val="0091780E"/>
    <w:rsid w:val="00917C54"/>
    <w:rsid w:val="00921BD4"/>
    <w:rsid w:val="00922B72"/>
    <w:rsid w:val="0092371D"/>
    <w:rsid w:val="009239A0"/>
    <w:rsid w:val="00927757"/>
    <w:rsid w:val="00930D84"/>
    <w:rsid w:val="00932A8E"/>
    <w:rsid w:val="00933066"/>
    <w:rsid w:val="009333A8"/>
    <w:rsid w:val="009342AF"/>
    <w:rsid w:val="009349C5"/>
    <w:rsid w:val="009359D1"/>
    <w:rsid w:val="00936554"/>
    <w:rsid w:val="009370B1"/>
    <w:rsid w:val="009375F3"/>
    <w:rsid w:val="00937890"/>
    <w:rsid w:val="00940328"/>
    <w:rsid w:val="0094059F"/>
    <w:rsid w:val="009417BC"/>
    <w:rsid w:val="009444A9"/>
    <w:rsid w:val="009444BE"/>
    <w:rsid w:val="00945C8F"/>
    <w:rsid w:val="009464B7"/>
    <w:rsid w:val="009469D8"/>
    <w:rsid w:val="00947239"/>
    <w:rsid w:val="009514B3"/>
    <w:rsid w:val="00951898"/>
    <w:rsid w:val="00951C3E"/>
    <w:rsid w:val="00953814"/>
    <w:rsid w:val="009538D9"/>
    <w:rsid w:val="00953CDA"/>
    <w:rsid w:val="00954E38"/>
    <w:rsid w:val="009551A1"/>
    <w:rsid w:val="009571B3"/>
    <w:rsid w:val="009600C5"/>
    <w:rsid w:val="009616EA"/>
    <w:rsid w:val="00961F66"/>
    <w:rsid w:val="009652CF"/>
    <w:rsid w:val="00965BB7"/>
    <w:rsid w:val="0096711F"/>
    <w:rsid w:val="00967AE4"/>
    <w:rsid w:val="0097084A"/>
    <w:rsid w:val="00971AFC"/>
    <w:rsid w:val="00972DAC"/>
    <w:rsid w:val="009731B5"/>
    <w:rsid w:val="00974E12"/>
    <w:rsid w:val="00974F3D"/>
    <w:rsid w:val="009770A9"/>
    <w:rsid w:val="00977CFD"/>
    <w:rsid w:val="009803F2"/>
    <w:rsid w:val="00980B73"/>
    <w:rsid w:val="00981317"/>
    <w:rsid w:val="0098135F"/>
    <w:rsid w:val="009834FE"/>
    <w:rsid w:val="0098482F"/>
    <w:rsid w:val="00984E76"/>
    <w:rsid w:val="0098734A"/>
    <w:rsid w:val="00987D07"/>
    <w:rsid w:val="00991555"/>
    <w:rsid w:val="009969DF"/>
    <w:rsid w:val="009A0357"/>
    <w:rsid w:val="009A07EB"/>
    <w:rsid w:val="009A1E6E"/>
    <w:rsid w:val="009A251C"/>
    <w:rsid w:val="009A72FC"/>
    <w:rsid w:val="009A793D"/>
    <w:rsid w:val="009A7989"/>
    <w:rsid w:val="009A7D8D"/>
    <w:rsid w:val="009B0FA5"/>
    <w:rsid w:val="009B335C"/>
    <w:rsid w:val="009B3564"/>
    <w:rsid w:val="009B4A35"/>
    <w:rsid w:val="009B5D5B"/>
    <w:rsid w:val="009B75A6"/>
    <w:rsid w:val="009C1554"/>
    <w:rsid w:val="009C3042"/>
    <w:rsid w:val="009C4D7F"/>
    <w:rsid w:val="009C7379"/>
    <w:rsid w:val="009C7581"/>
    <w:rsid w:val="009C7A22"/>
    <w:rsid w:val="009C7BD7"/>
    <w:rsid w:val="009D2351"/>
    <w:rsid w:val="009D2BA6"/>
    <w:rsid w:val="009D3766"/>
    <w:rsid w:val="009D3B37"/>
    <w:rsid w:val="009D5452"/>
    <w:rsid w:val="009D64EB"/>
    <w:rsid w:val="009D6D2B"/>
    <w:rsid w:val="009D6E65"/>
    <w:rsid w:val="009D74FB"/>
    <w:rsid w:val="009E25EF"/>
    <w:rsid w:val="009E3111"/>
    <w:rsid w:val="009E475C"/>
    <w:rsid w:val="009E56CC"/>
    <w:rsid w:val="009E66A2"/>
    <w:rsid w:val="009E78DA"/>
    <w:rsid w:val="009E7DB2"/>
    <w:rsid w:val="009F0928"/>
    <w:rsid w:val="009F18C8"/>
    <w:rsid w:val="009F22DA"/>
    <w:rsid w:val="009F255B"/>
    <w:rsid w:val="009F532A"/>
    <w:rsid w:val="009F6369"/>
    <w:rsid w:val="009F7149"/>
    <w:rsid w:val="009F7169"/>
    <w:rsid w:val="009F7FCA"/>
    <w:rsid w:val="00A00170"/>
    <w:rsid w:val="00A0266E"/>
    <w:rsid w:val="00A02C9A"/>
    <w:rsid w:val="00A044E1"/>
    <w:rsid w:val="00A04D5C"/>
    <w:rsid w:val="00A054C8"/>
    <w:rsid w:val="00A05767"/>
    <w:rsid w:val="00A06A99"/>
    <w:rsid w:val="00A06FFA"/>
    <w:rsid w:val="00A12EDE"/>
    <w:rsid w:val="00A14C93"/>
    <w:rsid w:val="00A15097"/>
    <w:rsid w:val="00A150D1"/>
    <w:rsid w:val="00A15410"/>
    <w:rsid w:val="00A22DD6"/>
    <w:rsid w:val="00A232F3"/>
    <w:rsid w:val="00A23362"/>
    <w:rsid w:val="00A23383"/>
    <w:rsid w:val="00A24257"/>
    <w:rsid w:val="00A255D3"/>
    <w:rsid w:val="00A25D59"/>
    <w:rsid w:val="00A26CED"/>
    <w:rsid w:val="00A278E3"/>
    <w:rsid w:val="00A3236F"/>
    <w:rsid w:val="00A326D3"/>
    <w:rsid w:val="00A32966"/>
    <w:rsid w:val="00A33245"/>
    <w:rsid w:val="00A3372E"/>
    <w:rsid w:val="00A345DF"/>
    <w:rsid w:val="00A362B9"/>
    <w:rsid w:val="00A36C19"/>
    <w:rsid w:val="00A37445"/>
    <w:rsid w:val="00A4073C"/>
    <w:rsid w:val="00A42152"/>
    <w:rsid w:val="00A448A1"/>
    <w:rsid w:val="00A4552F"/>
    <w:rsid w:val="00A45D9C"/>
    <w:rsid w:val="00A467D8"/>
    <w:rsid w:val="00A51635"/>
    <w:rsid w:val="00A519AD"/>
    <w:rsid w:val="00A52460"/>
    <w:rsid w:val="00A52DD2"/>
    <w:rsid w:val="00A52DDB"/>
    <w:rsid w:val="00A530C9"/>
    <w:rsid w:val="00A53F23"/>
    <w:rsid w:val="00A54B08"/>
    <w:rsid w:val="00A552CB"/>
    <w:rsid w:val="00A562CD"/>
    <w:rsid w:val="00A5737A"/>
    <w:rsid w:val="00A611A1"/>
    <w:rsid w:val="00A614D9"/>
    <w:rsid w:val="00A62918"/>
    <w:rsid w:val="00A6324B"/>
    <w:rsid w:val="00A648F6"/>
    <w:rsid w:val="00A64B74"/>
    <w:rsid w:val="00A64C83"/>
    <w:rsid w:val="00A6672B"/>
    <w:rsid w:val="00A66E52"/>
    <w:rsid w:val="00A67851"/>
    <w:rsid w:val="00A728AC"/>
    <w:rsid w:val="00A738BE"/>
    <w:rsid w:val="00A747FC"/>
    <w:rsid w:val="00A7518C"/>
    <w:rsid w:val="00A75932"/>
    <w:rsid w:val="00A804B8"/>
    <w:rsid w:val="00A81190"/>
    <w:rsid w:val="00A82B6B"/>
    <w:rsid w:val="00A8309A"/>
    <w:rsid w:val="00A83621"/>
    <w:rsid w:val="00A848BC"/>
    <w:rsid w:val="00A875F8"/>
    <w:rsid w:val="00A87C9C"/>
    <w:rsid w:val="00A910C9"/>
    <w:rsid w:val="00A934BD"/>
    <w:rsid w:val="00A93545"/>
    <w:rsid w:val="00A937ED"/>
    <w:rsid w:val="00A93EC3"/>
    <w:rsid w:val="00A94994"/>
    <w:rsid w:val="00A95229"/>
    <w:rsid w:val="00A952B9"/>
    <w:rsid w:val="00A96432"/>
    <w:rsid w:val="00A96E24"/>
    <w:rsid w:val="00A96EC2"/>
    <w:rsid w:val="00A9763B"/>
    <w:rsid w:val="00AA1EC3"/>
    <w:rsid w:val="00AA2066"/>
    <w:rsid w:val="00AA22CC"/>
    <w:rsid w:val="00AA25B0"/>
    <w:rsid w:val="00AA2A83"/>
    <w:rsid w:val="00AA2EB0"/>
    <w:rsid w:val="00AA4C9A"/>
    <w:rsid w:val="00AA4FDF"/>
    <w:rsid w:val="00AA64A9"/>
    <w:rsid w:val="00AB0249"/>
    <w:rsid w:val="00AB0C76"/>
    <w:rsid w:val="00AB3FA5"/>
    <w:rsid w:val="00AB47F0"/>
    <w:rsid w:val="00AB4C55"/>
    <w:rsid w:val="00AB594E"/>
    <w:rsid w:val="00AB6676"/>
    <w:rsid w:val="00AB6B36"/>
    <w:rsid w:val="00AB7501"/>
    <w:rsid w:val="00AC04FA"/>
    <w:rsid w:val="00AC07A8"/>
    <w:rsid w:val="00AC09E3"/>
    <w:rsid w:val="00AC0FE9"/>
    <w:rsid w:val="00AC1EC0"/>
    <w:rsid w:val="00AC33DA"/>
    <w:rsid w:val="00AC35BC"/>
    <w:rsid w:val="00AC7E07"/>
    <w:rsid w:val="00AD040E"/>
    <w:rsid w:val="00AD1565"/>
    <w:rsid w:val="00AD1EDB"/>
    <w:rsid w:val="00AD36DC"/>
    <w:rsid w:val="00AD3C0D"/>
    <w:rsid w:val="00AD3EFE"/>
    <w:rsid w:val="00AD6A72"/>
    <w:rsid w:val="00AD6DD7"/>
    <w:rsid w:val="00AD7C42"/>
    <w:rsid w:val="00AE01FE"/>
    <w:rsid w:val="00AE04CB"/>
    <w:rsid w:val="00AE197F"/>
    <w:rsid w:val="00AE1B5A"/>
    <w:rsid w:val="00AE33CE"/>
    <w:rsid w:val="00AE4B29"/>
    <w:rsid w:val="00AE51D8"/>
    <w:rsid w:val="00AE6C42"/>
    <w:rsid w:val="00AF0918"/>
    <w:rsid w:val="00AF5874"/>
    <w:rsid w:val="00AF66B7"/>
    <w:rsid w:val="00AF6990"/>
    <w:rsid w:val="00AF6D42"/>
    <w:rsid w:val="00AF7E56"/>
    <w:rsid w:val="00B01070"/>
    <w:rsid w:val="00B012F5"/>
    <w:rsid w:val="00B012F6"/>
    <w:rsid w:val="00B0151F"/>
    <w:rsid w:val="00B01B8C"/>
    <w:rsid w:val="00B0483A"/>
    <w:rsid w:val="00B04F2D"/>
    <w:rsid w:val="00B052B2"/>
    <w:rsid w:val="00B0610A"/>
    <w:rsid w:val="00B06DC1"/>
    <w:rsid w:val="00B06E9C"/>
    <w:rsid w:val="00B07006"/>
    <w:rsid w:val="00B109F7"/>
    <w:rsid w:val="00B122D3"/>
    <w:rsid w:val="00B1476F"/>
    <w:rsid w:val="00B14849"/>
    <w:rsid w:val="00B14DC6"/>
    <w:rsid w:val="00B15737"/>
    <w:rsid w:val="00B16AC4"/>
    <w:rsid w:val="00B202C5"/>
    <w:rsid w:val="00B207AC"/>
    <w:rsid w:val="00B2082D"/>
    <w:rsid w:val="00B21711"/>
    <w:rsid w:val="00B220E1"/>
    <w:rsid w:val="00B231D5"/>
    <w:rsid w:val="00B23CEF"/>
    <w:rsid w:val="00B25AB8"/>
    <w:rsid w:val="00B267F1"/>
    <w:rsid w:val="00B30766"/>
    <w:rsid w:val="00B30F60"/>
    <w:rsid w:val="00B31E15"/>
    <w:rsid w:val="00B3234E"/>
    <w:rsid w:val="00B325AC"/>
    <w:rsid w:val="00B32993"/>
    <w:rsid w:val="00B33C65"/>
    <w:rsid w:val="00B36374"/>
    <w:rsid w:val="00B36477"/>
    <w:rsid w:val="00B41DA2"/>
    <w:rsid w:val="00B422E1"/>
    <w:rsid w:val="00B4316E"/>
    <w:rsid w:val="00B43B60"/>
    <w:rsid w:val="00B43EBD"/>
    <w:rsid w:val="00B44BB7"/>
    <w:rsid w:val="00B452BA"/>
    <w:rsid w:val="00B47677"/>
    <w:rsid w:val="00B5173D"/>
    <w:rsid w:val="00B51E60"/>
    <w:rsid w:val="00B52C8E"/>
    <w:rsid w:val="00B5309F"/>
    <w:rsid w:val="00B549A9"/>
    <w:rsid w:val="00B54CB7"/>
    <w:rsid w:val="00B5510E"/>
    <w:rsid w:val="00B554E1"/>
    <w:rsid w:val="00B55B35"/>
    <w:rsid w:val="00B579DE"/>
    <w:rsid w:val="00B612CD"/>
    <w:rsid w:val="00B61954"/>
    <w:rsid w:val="00B61AB4"/>
    <w:rsid w:val="00B653A9"/>
    <w:rsid w:val="00B6593D"/>
    <w:rsid w:val="00B65A14"/>
    <w:rsid w:val="00B65AF0"/>
    <w:rsid w:val="00B66F1B"/>
    <w:rsid w:val="00B67613"/>
    <w:rsid w:val="00B7054B"/>
    <w:rsid w:val="00B70EE2"/>
    <w:rsid w:val="00B715D1"/>
    <w:rsid w:val="00B719CB"/>
    <w:rsid w:val="00B71EAE"/>
    <w:rsid w:val="00B73718"/>
    <w:rsid w:val="00B74535"/>
    <w:rsid w:val="00B767B7"/>
    <w:rsid w:val="00B77277"/>
    <w:rsid w:val="00B83B4D"/>
    <w:rsid w:val="00B857D9"/>
    <w:rsid w:val="00B90297"/>
    <w:rsid w:val="00B90556"/>
    <w:rsid w:val="00B936D3"/>
    <w:rsid w:val="00B9571C"/>
    <w:rsid w:val="00B95E8B"/>
    <w:rsid w:val="00B9774B"/>
    <w:rsid w:val="00BA08C0"/>
    <w:rsid w:val="00BA1347"/>
    <w:rsid w:val="00BA138F"/>
    <w:rsid w:val="00BA18A5"/>
    <w:rsid w:val="00BA2801"/>
    <w:rsid w:val="00BA3BAD"/>
    <w:rsid w:val="00BA51CB"/>
    <w:rsid w:val="00BA5E37"/>
    <w:rsid w:val="00BA649A"/>
    <w:rsid w:val="00BB08B4"/>
    <w:rsid w:val="00BB1393"/>
    <w:rsid w:val="00BB18F4"/>
    <w:rsid w:val="00BB344F"/>
    <w:rsid w:val="00BB3DDC"/>
    <w:rsid w:val="00BB4456"/>
    <w:rsid w:val="00BB47AB"/>
    <w:rsid w:val="00BB6ADF"/>
    <w:rsid w:val="00BB7AA7"/>
    <w:rsid w:val="00BC1F7B"/>
    <w:rsid w:val="00BC2B22"/>
    <w:rsid w:val="00BC306D"/>
    <w:rsid w:val="00BC792B"/>
    <w:rsid w:val="00BC7EF5"/>
    <w:rsid w:val="00BD00F1"/>
    <w:rsid w:val="00BD1682"/>
    <w:rsid w:val="00BD4F06"/>
    <w:rsid w:val="00BD7DBA"/>
    <w:rsid w:val="00BE339A"/>
    <w:rsid w:val="00BE345D"/>
    <w:rsid w:val="00BE4C80"/>
    <w:rsid w:val="00BE4F0D"/>
    <w:rsid w:val="00BE5908"/>
    <w:rsid w:val="00BE6721"/>
    <w:rsid w:val="00BE6FC6"/>
    <w:rsid w:val="00BE7F5D"/>
    <w:rsid w:val="00BF046C"/>
    <w:rsid w:val="00BF0D4B"/>
    <w:rsid w:val="00BF332D"/>
    <w:rsid w:val="00BF34C6"/>
    <w:rsid w:val="00BF61AF"/>
    <w:rsid w:val="00BF6F50"/>
    <w:rsid w:val="00C02877"/>
    <w:rsid w:val="00C03B4B"/>
    <w:rsid w:val="00C03EC5"/>
    <w:rsid w:val="00C03F53"/>
    <w:rsid w:val="00C05530"/>
    <w:rsid w:val="00C05ADC"/>
    <w:rsid w:val="00C062B3"/>
    <w:rsid w:val="00C07306"/>
    <w:rsid w:val="00C11BC3"/>
    <w:rsid w:val="00C11C59"/>
    <w:rsid w:val="00C15D3E"/>
    <w:rsid w:val="00C165AF"/>
    <w:rsid w:val="00C20A3F"/>
    <w:rsid w:val="00C20A48"/>
    <w:rsid w:val="00C20DE6"/>
    <w:rsid w:val="00C210A5"/>
    <w:rsid w:val="00C21A8B"/>
    <w:rsid w:val="00C230D4"/>
    <w:rsid w:val="00C236EA"/>
    <w:rsid w:val="00C25B26"/>
    <w:rsid w:val="00C262E6"/>
    <w:rsid w:val="00C304FC"/>
    <w:rsid w:val="00C30DC9"/>
    <w:rsid w:val="00C317E1"/>
    <w:rsid w:val="00C31B5E"/>
    <w:rsid w:val="00C31CB1"/>
    <w:rsid w:val="00C33356"/>
    <w:rsid w:val="00C344BC"/>
    <w:rsid w:val="00C34CD9"/>
    <w:rsid w:val="00C34DBD"/>
    <w:rsid w:val="00C35879"/>
    <w:rsid w:val="00C37184"/>
    <w:rsid w:val="00C371E6"/>
    <w:rsid w:val="00C404D4"/>
    <w:rsid w:val="00C41496"/>
    <w:rsid w:val="00C421E2"/>
    <w:rsid w:val="00C445F1"/>
    <w:rsid w:val="00C46964"/>
    <w:rsid w:val="00C46BD9"/>
    <w:rsid w:val="00C47689"/>
    <w:rsid w:val="00C47DDB"/>
    <w:rsid w:val="00C47F28"/>
    <w:rsid w:val="00C52B4D"/>
    <w:rsid w:val="00C53789"/>
    <w:rsid w:val="00C53E60"/>
    <w:rsid w:val="00C54EEB"/>
    <w:rsid w:val="00C55402"/>
    <w:rsid w:val="00C56C9E"/>
    <w:rsid w:val="00C57B83"/>
    <w:rsid w:val="00C57D9C"/>
    <w:rsid w:val="00C57E4C"/>
    <w:rsid w:val="00C623C5"/>
    <w:rsid w:val="00C64247"/>
    <w:rsid w:val="00C65315"/>
    <w:rsid w:val="00C6560D"/>
    <w:rsid w:val="00C67F82"/>
    <w:rsid w:val="00C7240E"/>
    <w:rsid w:val="00C7337D"/>
    <w:rsid w:val="00C7455F"/>
    <w:rsid w:val="00C74602"/>
    <w:rsid w:val="00C75FE9"/>
    <w:rsid w:val="00C777B1"/>
    <w:rsid w:val="00C81347"/>
    <w:rsid w:val="00C81617"/>
    <w:rsid w:val="00C81C32"/>
    <w:rsid w:val="00C845D2"/>
    <w:rsid w:val="00C8591B"/>
    <w:rsid w:val="00C91091"/>
    <w:rsid w:val="00C91B54"/>
    <w:rsid w:val="00C9231F"/>
    <w:rsid w:val="00C957E7"/>
    <w:rsid w:val="00C964E9"/>
    <w:rsid w:val="00C97044"/>
    <w:rsid w:val="00CA171D"/>
    <w:rsid w:val="00CA2013"/>
    <w:rsid w:val="00CA2E39"/>
    <w:rsid w:val="00CA5401"/>
    <w:rsid w:val="00CA6E16"/>
    <w:rsid w:val="00CA73DC"/>
    <w:rsid w:val="00CB1009"/>
    <w:rsid w:val="00CB3066"/>
    <w:rsid w:val="00CB59E3"/>
    <w:rsid w:val="00CB5F9C"/>
    <w:rsid w:val="00CB6046"/>
    <w:rsid w:val="00CB629E"/>
    <w:rsid w:val="00CB65D3"/>
    <w:rsid w:val="00CB6C64"/>
    <w:rsid w:val="00CB6F5D"/>
    <w:rsid w:val="00CB7461"/>
    <w:rsid w:val="00CC077C"/>
    <w:rsid w:val="00CC26E9"/>
    <w:rsid w:val="00CC3275"/>
    <w:rsid w:val="00CC475F"/>
    <w:rsid w:val="00CC7577"/>
    <w:rsid w:val="00CD392E"/>
    <w:rsid w:val="00CD4705"/>
    <w:rsid w:val="00CD65F4"/>
    <w:rsid w:val="00CD6C00"/>
    <w:rsid w:val="00CD6E80"/>
    <w:rsid w:val="00CE169A"/>
    <w:rsid w:val="00CE249E"/>
    <w:rsid w:val="00CE5D01"/>
    <w:rsid w:val="00CE61A8"/>
    <w:rsid w:val="00CE6327"/>
    <w:rsid w:val="00CE6D54"/>
    <w:rsid w:val="00CE7009"/>
    <w:rsid w:val="00CE75BC"/>
    <w:rsid w:val="00CE77CA"/>
    <w:rsid w:val="00CE7845"/>
    <w:rsid w:val="00CF08A6"/>
    <w:rsid w:val="00CF0CF9"/>
    <w:rsid w:val="00CF119E"/>
    <w:rsid w:val="00CF264D"/>
    <w:rsid w:val="00CF26D3"/>
    <w:rsid w:val="00CF3A50"/>
    <w:rsid w:val="00CF4EBC"/>
    <w:rsid w:val="00CF5400"/>
    <w:rsid w:val="00CF5FEF"/>
    <w:rsid w:val="00CF633D"/>
    <w:rsid w:val="00CF7496"/>
    <w:rsid w:val="00CF7993"/>
    <w:rsid w:val="00D00B6F"/>
    <w:rsid w:val="00D00C04"/>
    <w:rsid w:val="00D01705"/>
    <w:rsid w:val="00D02C9B"/>
    <w:rsid w:val="00D037E1"/>
    <w:rsid w:val="00D056DB"/>
    <w:rsid w:val="00D10ACD"/>
    <w:rsid w:val="00D10B17"/>
    <w:rsid w:val="00D11680"/>
    <w:rsid w:val="00D129EC"/>
    <w:rsid w:val="00D144B5"/>
    <w:rsid w:val="00D148E4"/>
    <w:rsid w:val="00D149F1"/>
    <w:rsid w:val="00D16317"/>
    <w:rsid w:val="00D22753"/>
    <w:rsid w:val="00D25D3E"/>
    <w:rsid w:val="00D3027B"/>
    <w:rsid w:val="00D319F5"/>
    <w:rsid w:val="00D340B5"/>
    <w:rsid w:val="00D3419E"/>
    <w:rsid w:val="00D359BE"/>
    <w:rsid w:val="00D366C1"/>
    <w:rsid w:val="00D3787E"/>
    <w:rsid w:val="00D37CA0"/>
    <w:rsid w:val="00D411A9"/>
    <w:rsid w:val="00D418D8"/>
    <w:rsid w:val="00D431CD"/>
    <w:rsid w:val="00D44847"/>
    <w:rsid w:val="00D44CC5"/>
    <w:rsid w:val="00D45331"/>
    <w:rsid w:val="00D5537B"/>
    <w:rsid w:val="00D55578"/>
    <w:rsid w:val="00D55EF2"/>
    <w:rsid w:val="00D56100"/>
    <w:rsid w:val="00D6021D"/>
    <w:rsid w:val="00D603A8"/>
    <w:rsid w:val="00D655A5"/>
    <w:rsid w:val="00D75DAD"/>
    <w:rsid w:val="00D766FF"/>
    <w:rsid w:val="00D76935"/>
    <w:rsid w:val="00D80C33"/>
    <w:rsid w:val="00D817DA"/>
    <w:rsid w:val="00D81A50"/>
    <w:rsid w:val="00D844EA"/>
    <w:rsid w:val="00D85441"/>
    <w:rsid w:val="00D86FB3"/>
    <w:rsid w:val="00D90267"/>
    <w:rsid w:val="00D9081C"/>
    <w:rsid w:val="00D90BBF"/>
    <w:rsid w:val="00D919E5"/>
    <w:rsid w:val="00D92594"/>
    <w:rsid w:val="00D929BC"/>
    <w:rsid w:val="00D92ABC"/>
    <w:rsid w:val="00D94F4C"/>
    <w:rsid w:val="00D95695"/>
    <w:rsid w:val="00D97726"/>
    <w:rsid w:val="00D977D3"/>
    <w:rsid w:val="00D97C1E"/>
    <w:rsid w:val="00DA1418"/>
    <w:rsid w:val="00DA2253"/>
    <w:rsid w:val="00DA24B2"/>
    <w:rsid w:val="00DA3811"/>
    <w:rsid w:val="00DA5A73"/>
    <w:rsid w:val="00DA63FB"/>
    <w:rsid w:val="00DA70E7"/>
    <w:rsid w:val="00DB0859"/>
    <w:rsid w:val="00DB0CE0"/>
    <w:rsid w:val="00DB284D"/>
    <w:rsid w:val="00DB64D7"/>
    <w:rsid w:val="00DB6946"/>
    <w:rsid w:val="00DB78A5"/>
    <w:rsid w:val="00DC0302"/>
    <w:rsid w:val="00DC0BCD"/>
    <w:rsid w:val="00DC2CAD"/>
    <w:rsid w:val="00DC47E7"/>
    <w:rsid w:val="00DC746A"/>
    <w:rsid w:val="00DD1E35"/>
    <w:rsid w:val="00DD47DD"/>
    <w:rsid w:val="00DD619B"/>
    <w:rsid w:val="00DD6663"/>
    <w:rsid w:val="00DD6961"/>
    <w:rsid w:val="00DE32C1"/>
    <w:rsid w:val="00DE386A"/>
    <w:rsid w:val="00DE39F4"/>
    <w:rsid w:val="00DE44EB"/>
    <w:rsid w:val="00DE58BE"/>
    <w:rsid w:val="00DE5B2C"/>
    <w:rsid w:val="00DE65F1"/>
    <w:rsid w:val="00DE75E9"/>
    <w:rsid w:val="00DE7605"/>
    <w:rsid w:val="00DF0AE7"/>
    <w:rsid w:val="00DF2AB3"/>
    <w:rsid w:val="00DF3B32"/>
    <w:rsid w:val="00DF427C"/>
    <w:rsid w:val="00DF583E"/>
    <w:rsid w:val="00DF7E0D"/>
    <w:rsid w:val="00E01121"/>
    <w:rsid w:val="00E050D9"/>
    <w:rsid w:val="00E05B0A"/>
    <w:rsid w:val="00E07C3F"/>
    <w:rsid w:val="00E10EBC"/>
    <w:rsid w:val="00E11BDB"/>
    <w:rsid w:val="00E133AF"/>
    <w:rsid w:val="00E15589"/>
    <w:rsid w:val="00E15652"/>
    <w:rsid w:val="00E157D5"/>
    <w:rsid w:val="00E206AF"/>
    <w:rsid w:val="00E206C7"/>
    <w:rsid w:val="00E21D4A"/>
    <w:rsid w:val="00E235A1"/>
    <w:rsid w:val="00E26BE9"/>
    <w:rsid w:val="00E27238"/>
    <w:rsid w:val="00E305B4"/>
    <w:rsid w:val="00E313C0"/>
    <w:rsid w:val="00E34DF8"/>
    <w:rsid w:val="00E35542"/>
    <w:rsid w:val="00E35C5C"/>
    <w:rsid w:val="00E361E2"/>
    <w:rsid w:val="00E36235"/>
    <w:rsid w:val="00E410FA"/>
    <w:rsid w:val="00E42C38"/>
    <w:rsid w:val="00E4309B"/>
    <w:rsid w:val="00E43203"/>
    <w:rsid w:val="00E43789"/>
    <w:rsid w:val="00E44240"/>
    <w:rsid w:val="00E44E73"/>
    <w:rsid w:val="00E450EB"/>
    <w:rsid w:val="00E45C10"/>
    <w:rsid w:val="00E50AB5"/>
    <w:rsid w:val="00E52107"/>
    <w:rsid w:val="00E5351C"/>
    <w:rsid w:val="00E53CDA"/>
    <w:rsid w:val="00E563E6"/>
    <w:rsid w:val="00E5734E"/>
    <w:rsid w:val="00E6093D"/>
    <w:rsid w:val="00E60A5A"/>
    <w:rsid w:val="00E61FA1"/>
    <w:rsid w:val="00E62BF1"/>
    <w:rsid w:val="00E647DB"/>
    <w:rsid w:val="00E65D4E"/>
    <w:rsid w:val="00E65D83"/>
    <w:rsid w:val="00E6604C"/>
    <w:rsid w:val="00E6619C"/>
    <w:rsid w:val="00E66DEE"/>
    <w:rsid w:val="00E67D32"/>
    <w:rsid w:val="00E70064"/>
    <w:rsid w:val="00E720B6"/>
    <w:rsid w:val="00E744F1"/>
    <w:rsid w:val="00E770C7"/>
    <w:rsid w:val="00E77521"/>
    <w:rsid w:val="00E776B7"/>
    <w:rsid w:val="00E808AF"/>
    <w:rsid w:val="00E80A8E"/>
    <w:rsid w:val="00E81B56"/>
    <w:rsid w:val="00E822E0"/>
    <w:rsid w:val="00E833C8"/>
    <w:rsid w:val="00E8372B"/>
    <w:rsid w:val="00E84577"/>
    <w:rsid w:val="00E84F2A"/>
    <w:rsid w:val="00E919B5"/>
    <w:rsid w:val="00E935AE"/>
    <w:rsid w:val="00E953A3"/>
    <w:rsid w:val="00E971EB"/>
    <w:rsid w:val="00EA0B9C"/>
    <w:rsid w:val="00EA2005"/>
    <w:rsid w:val="00EA36C0"/>
    <w:rsid w:val="00EA43A9"/>
    <w:rsid w:val="00EA7AEA"/>
    <w:rsid w:val="00EB19FF"/>
    <w:rsid w:val="00EB1EC2"/>
    <w:rsid w:val="00EB5523"/>
    <w:rsid w:val="00EB5ED2"/>
    <w:rsid w:val="00EB76B4"/>
    <w:rsid w:val="00EB7CE4"/>
    <w:rsid w:val="00EC26D3"/>
    <w:rsid w:val="00EC47E5"/>
    <w:rsid w:val="00EC5003"/>
    <w:rsid w:val="00EC7AD9"/>
    <w:rsid w:val="00ED03A5"/>
    <w:rsid w:val="00ED3BAB"/>
    <w:rsid w:val="00ED5A88"/>
    <w:rsid w:val="00ED6BDB"/>
    <w:rsid w:val="00ED6E47"/>
    <w:rsid w:val="00ED6F09"/>
    <w:rsid w:val="00ED7FCF"/>
    <w:rsid w:val="00EE1393"/>
    <w:rsid w:val="00EE4B0E"/>
    <w:rsid w:val="00EE54CA"/>
    <w:rsid w:val="00EE694E"/>
    <w:rsid w:val="00EE6CA4"/>
    <w:rsid w:val="00EE7590"/>
    <w:rsid w:val="00EF0371"/>
    <w:rsid w:val="00EF0C1F"/>
    <w:rsid w:val="00EF11F9"/>
    <w:rsid w:val="00EF18E0"/>
    <w:rsid w:val="00EF1A64"/>
    <w:rsid w:val="00EF1D49"/>
    <w:rsid w:val="00EF277A"/>
    <w:rsid w:val="00EF2C57"/>
    <w:rsid w:val="00EF75A2"/>
    <w:rsid w:val="00F0038B"/>
    <w:rsid w:val="00F00731"/>
    <w:rsid w:val="00F0086C"/>
    <w:rsid w:val="00F00FF2"/>
    <w:rsid w:val="00F0164A"/>
    <w:rsid w:val="00F0186D"/>
    <w:rsid w:val="00F0317C"/>
    <w:rsid w:val="00F04751"/>
    <w:rsid w:val="00F047FD"/>
    <w:rsid w:val="00F053E1"/>
    <w:rsid w:val="00F05AAB"/>
    <w:rsid w:val="00F06EA9"/>
    <w:rsid w:val="00F0718D"/>
    <w:rsid w:val="00F075D1"/>
    <w:rsid w:val="00F10684"/>
    <w:rsid w:val="00F10A33"/>
    <w:rsid w:val="00F12FB5"/>
    <w:rsid w:val="00F143C7"/>
    <w:rsid w:val="00F1488F"/>
    <w:rsid w:val="00F1566D"/>
    <w:rsid w:val="00F15F92"/>
    <w:rsid w:val="00F168A1"/>
    <w:rsid w:val="00F17885"/>
    <w:rsid w:val="00F17BF2"/>
    <w:rsid w:val="00F2013F"/>
    <w:rsid w:val="00F20A24"/>
    <w:rsid w:val="00F2114B"/>
    <w:rsid w:val="00F2115D"/>
    <w:rsid w:val="00F224D0"/>
    <w:rsid w:val="00F22583"/>
    <w:rsid w:val="00F225FB"/>
    <w:rsid w:val="00F2485D"/>
    <w:rsid w:val="00F26903"/>
    <w:rsid w:val="00F2698E"/>
    <w:rsid w:val="00F27F03"/>
    <w:rsid w:val="00F313EF"/>
    <w:rsid w:val="00F31502"/>
    <w:rsid w:val="00F32FB0"/>
    <w:rsid w:val="00F423BC"/>
    <w:rsid w:val="00F4305D"/>
    <w:rsid w:val="00F43B1D"/>
    <w:rsid w:val="00F450D0"/>
    <w:rsid w:val="00F46BF8"/>
    <w:rsid w:val="00F50045"/>
    <w:rsid w:val="00F52A0C"/>
    <w:rsid w:val="00F537F5"/>
    <w:rsid w:val="00F54CED"/>
    <w:rsid w:val="00F557F7"/>
    <w:rsid w:val="00F56CD3"/>
    <w:rsid w:val="00F60444"/>
    <w:rsid w:val="00F62D62"/>
    <w:rsid w:val="00F6346E"/>
    <w:rsid w:val="00F6501D"/>
    <w:rsid w:val="00F66289"/>
    <w:rsid w:val="00F70AE9"/>
    <w:rsid w:val="00F7136C"/>
    <w:rsid w:val="00F72178"/>
    <w:rsid w:val="00F722C2"/>
    <w:rsid w:val="00F72783"/>
    <w:rsid w:val="00F736F1"/>
    <w:rsid w:val="00F7377E"/>
    <w:rsid w:val="00F754F3"/>
    <w:rsid w:val="00F75708"/>
    <w:rsid w:val="00F76278"/>
    <w:rsid w:val="00F76DB6"/>
    <w:rsid w:val="00F8108E"/>
    <w:rsid w:val="00F8368A"/>
    <w:rsid w:val="00F83B97"/>
    <w:rsid w:val="00F83C87"/>
    <w:rsid w:val="00F83F73"/>
    <w:rsid w:val="00F855F6"/>
    <w:rsid w:val="00F85B8B"/>
    <w:rsid w:val="00F87F84"/>
    <w:rsid w:val="00F9002E"/>
    <w:rsid w:val="00F903BA"/>
    <w:rsid w:val="00F908D5"/>
    <w:rsid w:val="00F91864"/>
    <w:rsid w:val="00F91F86"/>
    <w:rsid w:val="00F933E4"/>
    <w:rsid w:val="00F94DFF"/>
    <w:rsid w:val="00F9766B"/>
    <w:rsid w:val="00F97BF5"/>
    <w:rsid w:val="00FA099F"/>
    <w:rsid w:val="00FA3DA2"/>
    <w:rsid w:val="00FA3E84"/>
    <w:rsid w:val="00FA6295"/>
    <w:rsid w:val="00FA6E99"/>
    <w:rsid w:val="00FA7180"/>
    <w:rsid w:val="00FA7754"/>
    <w:rsid w:val="00FB1082"/>
    <w:rsid w:val="00FB21F8"/>
    <w:rsid w:val="00FB23C9"/>
    <w:rsid w:val="00FB256D"/>
    <w:rsid w:val="00FB3BCE"/>
    <w:rsid w:val="00FB48E8"/>
    <w:rsid w:val="00FB503C"/>
    <w:rsid w:val="00FB78D7"/>
    <w:rsid w:val="00FC07C4"/>
    <w:rsid w:val="00FC2393"/>
    <w:rsid w:val="00FC37A3"/>
    <w:rsid w:val="00FD1FD1"/>
    <w:rsid w:val="00FD28A2"/>
    <w:rsid w:val="00FD3AAE"/>
    <w:rsid w:val="00FD3CD9"/>
    <w:rsid w:val="00FD3F2B"/>
    <w:rsid w:val="00FD5211"/>
    <w:rsid w:val="00FD669A"/>
    <w:rsid w:val="00FD6832"/>
    <w:rsid w:val="00FE0D79"/>
    <w:rsid w:val="00FE1FB9"/>
    <w:rsid w:val="00FE3362"/>
    <w:rsid w:val="00FE4C9E"/>
    <w:rsid w:val="00FE7836"/>
    <w:rsid w:val="00FE7B0D"/>
    <w:rsid w:val="00FF0262"/>
    <w:rsid w:val="00FF1912"/>
    <w:rsid w:val="00FF47B1"/>
    <w:rsid w:val="00FF5BF0"/>
    <w:rsid w:val="00FF6975"/>
    <w:rsid w:val="0119635A"/>
    <w:rsid w:val="01255B2A"/>
    <w:rsid w:val="018105E9"/>
    <w:rsid w:val="01A65B07"/>
    <w:rsid w:val="023FD981"/>
    <w:rsid w:val="027595E7"/>
    <w:rsid w:val="029155D2"/>
    <w:rsid w:val="02AAE49B"/>
    <w:rsid w:val="02C8A2E2"/>
    <w:rsid w:val="02D4FC38"/>
    <w:rsid w:val="03074EDA"/>
    <w:rsid w:val="030C43A0"/>
    <w:rsid w:val="035EF229"/>
    <w:rsid w:val="03761CD0"/>
    <w:rsid w:val="03AE992D"/>
    <w:rsid w:val="03B98AC0"/>
    <w:rsid w:val="03BA540E"/>
    <w:rsid w:val="03E78644"/>
    <w:rsid w:val="03EDC108"/>
    <w:rsid w:val="03F4039B"/>
    <w:rsid w:val="0402815A"/>
    <w:rsid w:val="04116648"/>
    <w:rsid w:val="041F1430"/>
    <w:rsid w:val="04246800"/>
    <w:rsid w:val="0425A6FA"/>
    <w:rsid w:val="0468942D"/>
    <w:rsid w:val="047A6A11"/>
    <w:rsid w:val="0493A61F"/>
    <w:rsid w:val="04A81DA7"/>
    <w:rsid w:val="0514E809"/>
    <w:rsid w:val="054A698E"/>
    <w:rsid w:val="0556246F"/>
    <w:rsid w:val="05A06288"/>
    <w:rsid w:val="05D9506A"/>
    <w:rsid w:val="05E99D87"/>
    <w:rsid w:val="0600142F"/>
    <w:rsid w:val="06460EB4"/>
    <w:rsid w:val="06CA30FD"/>
    <w:rsid w:val="06E639EF"/>
    <w:rsid w:val="07179D3F"/>
    <w:rsid w:val="071BE66E"/>
    <w:rsid w:val="072E211A"/>
    <w:rsid w:val="07A29FEF"/>
    <w:rsid w:val="07DA04B5"/>
    <w:rsid w:val="07F1A00D"/>
    <w:rsid w:val="08A62345"/>
    <w:rsid w:val="08F429C8"/>
    <w:rsid w:val="08F42EFB"/>
    <w:rsid w:val="091A261F"/>
    <w:rsid w:val="096D9CD4"/>
    <w:rsid w:val="09C750F6"/>
    <w:rsid w:val="0A04FEBD"/>
    <w:rsid w:val="0A3C322A"/>
    <w:rsid w:val="0A65D94E"/>
    <w:rsid w:val="0B4FE429"/>
    <w:rsid w:val="0B985CAA"/>
    <w:rsid w:val="0BCDB4CD"/>
    <w:rsid w:val="0BDF1A35"/>
    <w:rsid w:val="0BE1E337"/>
    <w:rsid w:val="0C04B2F4"/>
    <w:rsid w:val="0C241ADB"/>
    <w:rsid w:val="0C51C6E1"/>
    <w:rsid w:val="0C615715"/>
    <w:rsid w:val="0C79564E"/>
    <w:rsid w:val="0C8524CD"/>
    <w:rsid w:val="0CACFBB7"/>
    <w:rsid w:val="0CB7A69F"/>
    <w:rsid w:val="0D3AAC8C"/>
    <w:rsid w:val="0DC50BC4"/>
    <w:rsid w:val="0E20F52E"/>
    <w:rsid w:val="0E6BF915"/>
    <w:rsid w:val="0F058BB3"/>
    <w:rsid w:val="0F16BAF7"/>
    <w:rsid w:val="0F2FFEAA"/>
    <w:rsid w:val="0F57E61F"/>
    <w:rsid w:val="0F75AD39"/>
    <w:rsid w:val="0F78FC4F"/>
    <w:rsid w:val="0F8BB9F0"/>
    <w:rsid w:val="0FB79946"/>
    <w:rsid w:val="10291F67"/>
    <w:rsid w:val="103F97D7"/>
    <w:rsid w:val="1093E5FA"/>
    <w:rsid w:val="1096FF2E"/>
    <w:rsid w:val="111A0DEB"/>
    <w:rsid w:val="112FF0BA"/>
    <w:rsid w:val="119406F4"/>
    <w:rsid w:val="11C495AD"/>
    <w:rsid w:val="11E3F6A2"/>
    <w:rsid w:val="12B94EAB"/>
    <w:rsid w:val="13230738"/>
    <w:rsid w:val="13294AA7"/>
    <w:rsid w:val="132BA1F4"/>
    <w:rsid w:val="1367BCD9"/>
    <w:rsid w:val="136DD224"/>
    <w:rsid w:val="138D5E3B"/>
    <w:rsid w:val="140A6492"/>
    <w:rsid w:val="144451C6"/>
    <w:rsid w:val="14AD4BD2"/>
    <w:rsid w:val="14C429E4"/>
    <w:rsid w:val="150DCCD0"/>
    <w:rsid w:val="151B7679"/>
    <w:rsid w:val="155AF620"/>
    <w:rsid w:val="159A1A2F"/>
    <w:rsid w:val="17044B3F"/>
    <w:rsid w:val="178DDDF0"/>
    <w:rsid w:val="17EA69C8"/>
    <w:rsid w:val="17F23BD1"/>
    <w:rsid w:val="18158537"/>
    <w:rsid w:val="1823A1CF"/>
    <w:rsid w:val="1852C7EC"/>
    <w:rsid w:val="18ABAD63"/>
    <w:rsid w:val="19126A2B"/>
    <w:rsid w:val="19265205"/>
    <w:rsid w:val="193A4C53"/>
    <w:rsid w:val="197B73D3"/>
    <w:rsid w:val="1983E200"/>
    <w:rsid w:val="19B67B7F"/>
    <w:rsid w:val="19B92E5F"/>
    <w:rsid w:val="1A04326F"/>
    <w:rsid w:val="1A5C7B9E"/>
    <w:rsid w:val="1A7D687C"/>
    <w:rsid w:val="1A83395A"/>
    <w:rsid w:val="1A93741E"/>
    <w:rsid w:val="1AA27411"/>
    <w:rsid w:val="1AD407D0"/>
    <w:rsid w:val="1AD61CB4"/>
    <w:rsid w:val="1B852AE4"/>
    <w:rsid w:val="1BADD306"/>
    <w:rsid w:val="1BE05FCD"/>
    <w:rsid w:val="1C1F09BB"/>
    <w:rsid w:val="1C3E01B1"/>
    <w:rsid w:val="1C6FD831"/>
    <w:rsid w:val="1C7B62D3"/>
    <w:rsid w:val="1C8AD59A"/>
    <w:rsid w:val="1D13F545"/>
    <w:rsid w:val="1DA9691C"/>
    <w:rsid w:val="1DE02BE4"/>
    <w:rsid w:val="1DEB6887"/>
    <w:rsid w:val="1E5FF32D"/>
    <w:rsid w:val="1E64B9B1"/>
    <w:rsid w:val="1F0F5D24"/>
    <w:rsid w:val="1F86C6A9"/>
    <w:rsid w:val="1FA778F3"/>
    <w:rsid w:val="1FAC88AF"/>
    <w:rsid w:val="1FD87CDE"/>
    <w:rsid w:val="1FECFBC7"/>
    <w:rsid w:val="2012B387"/>
    <w:rsid w:val="2044B174"/>
    <w:rsid w:val="20FB221F"/>
    <w:rsid w:val="213BDBF7"/>
    <w:rsid w:val="21485910"/>
    <w:rsid w:val="21B966B6"/>
    <w:rsid w:val="21CC1AA3"/>
    <w:rsid w:val="21D9ECE1"/>
    <w:rsid w:val="22306A24"/>
    <w:rsid w:val="22495450"/>
    <w:rsid w:val="2251D935"/>
    <w:rsid w:val="225CD76D"/>
    <w:rsid w:val="226C6D09"/>
    <w:rsid w:val="226F360B"/>
    <w:rsid w:val="229205C8"/>
    <w:rsid w:val="2341E31B"/>
    <w:rsid w:val="236AC31D"/>
    <w:rsid w:val="2373296E"/>
    <w:rsid w:val="23F76BF9"/>
    <w:rsid w:val="2410348D"/>
    <w:rsid w:val="247AEA16"/>
    <w:rsid w:val="2489154D"/>
    <w:rsid w:val="248E1132"/>
    <w:rsid w:val="24FDAFF8"/>
    <w:rsid w:val="25B36C5C"/>
    <w:rsid w:val="25C9A68A"/>
    <w:rsid w:val="2609126E"/>
    <w:rsid w:val="261CA200"/>
    <w:rsid w:val="26658B97"/>
    <w:rsid w:val="26A08C62"/>
    <w:rsid w:val="272B6363"/>
    <w:rsid w:val="273BA56D"/>
    <w:rsid w:val="2747D54F"/>
    <w:rsid w:val="2782B260"/>
    <w:rsid w:val="27A8D785"/>
    <w:rsid w:val="2809BA8E"/>
    <w:rsid w:val="280B7392"/>
    <w:rsid w:val="285B8BBA"/>
    <w:rsid w:val="289DEA69"/>
    <w:rsid w:val="28FA9866"/>
    <w:rsid w:val="2919E6E6"/>
    <w:rsid w:val="29474EE4"/>
    <w:rsid w:val="2950CD59"/>
    <w:rsid w:val="29725F91"/>
    <w:rsid w:val="2990329F"/>
    <w:rsid w:val="29A743F3"/>
    <w:rsid w:val="29DA92AE"/>
    <w:rsid w:val="29DB4C01"/>
    <w:rsid w:val="29E07799"/>
    <w:rsid w:val="29FE8DC2"/>
    <w:rsid w:val="2A32E8D7"/>
    <w:rsid w:val="2A9D546D"/>
    <w:rsid w:val="2B6E005B"/>
    <w:rsid w:val="2BD01609"/>
    <w:rsid w:val="2C1B4672"/>
    <w:rsid w:val="2C1B4DD5"/>
    <w:rsid w:val="2C334632"/>
    <w:rsid w:val="2C616F20"/>
    <w:rsid w:val="2C6E9699"/>
    <w:rsid w:val="2CD1A842"/>
    <w:rsid w:val="2D06DC4D"/>
    <w:rsid w:val="2D1F1D5A"/>
    <w:rsid w:val="2D2E24D3"/>
    <w:rsid w:val="2D5144E4"/>
    <w:rsid w:val="2D8A5D73"/>
    <w:rsid w:val="2DB716D3"/>
    <w:rsid w:val="2E1BD6FD"/>
    <w:rsid w:val="2E610405"/>
    <w:rsid w:val="2E63568A"/>
    <w:rsid w:val="2E93C0CD"/>
    <w:rsid w:val="2F083F88"/>
    <w:rsid w:val="2F338FEF"/>
    <w:rsid w:val="2F65F20B"/>
    <w:rsid w:val="2FAC661D"/>
    <w:rsid w:val="2FB3380A"/>
    <w:rsid w:val="30832345"/>
    <w:rsid w:val="30935861"/>
    <w:rsid w:val="30B8C5E9"/>
    <w:rsid w:val="310DFA6D"/>
    <w:rsid w:val="3192D043"/>
    <w:rsid w:val="3206696A"/>
    <w:rsid w:val="32A32818"/>
    <w:rsid w:val="32DAD2C1"/>
    <w:rsid w:val="33F2E022"/>
    <w:rsid w:val="34AE7769"/>
    <w:rsid w:val="359DF73A"/>
    <w:rsid w:val="35CA6994"/>
    <w:rsid w:val="361101B1"/>
    <w:rsid w:val="3642F6FE"/>
    <w:rsid w:val="36444CB9"/>
    <w:rsid w:val="36560BEF"/>
    <w:rsid w:val="367B17E9"/>
    <w:rsid w:val="36BA64EA"/>
    <w:rsid w:val="36C06102"/>
    <w:rsid w:val="36D64DF0"/>
    <w:rsid w:val="36F2547D"/>
    <w:rsid w:val="3709E788"/>
    <w:rsid w:val="3711BA8C"/>
    <w:rsid w:val="37914C6D"/>
    <w:rsid w:val="3796239E"/>
    <w:rsid w:val="37BCA106"/>
    <w:rsid w:val="37BF9648"/>
    <w:rsid w:val="38527AC2"/>
    <w:rsid w:val="38AAD98B"/>
    <w:rsid w:val="38ED5DF0"/>
    <w:rsid w:val="39469D79"/>
    <w:rsid w:val="397F6860"/>
    <w:rsid w:val="398903E4"/>
    <w:rsid w:val="39A6FDCA"/>
    <w:rsid w:val="39B85FDF"/>
    <w:rsid w:val="39BC707F"/>
    <w:rsid w:val="39C665EA"/>
    <w:rsid w:val="39CC6255"/>
    <w:rsid w:val="3A1649FC"/>
    <w:rsid w:val="3A1A2A85"/>
    <w:rsid w:val="3A720A68"/>
    <w:rsid w:val="3A77F009"/>
    <w:rsid w:val="3A9D8761"/>
    <w:rsid w:val="3ACFA49F"/>
    <w:rsid w:val="3B0A0905"/>
    <w:rsid w:val="3B24427E"/>
    <w:rsid w:val="3B8036BB"/>
    <w:rsid w:val="3BDAE9FA"/>
    <w:rsid w:val="3C3C54C9"/>
    <w:rsid w:val="3C60C38A"/>
    <w:rsid w:val="3C950139"/>
    <w:rsid w:val="3D27B294"/>
    <w:rsid w:val="3D29A66E"/>
    <w:rsid w:val="3D4DEABE"/>
    <w:rsid w:val="3DA6A034"/>
    <w:rsid w:val="3DD52823"/>
    <w:rsid w:val="3DED8DDD"/>
    <w:rsid w:val="3E0B95F0"/>
    <w:rsid w:val="3E0D19AE"/>
    <w:rsid w:val="3E322534"/>
    <w:rsid w:val="3E3D1570"/>
    <w:rsid w:val="3E5AAB20"/>
    <w:rsid w:val="3E5BE340"/>
    <w:rsid w:val="3EDCAECF"/>
    <w:rsid w:val="3EF12C63"/>
    <w:rsid w:val="3F1E27A3"/>
    <w:rsid w:val="3F327118"/>
    <w:rsid w:val="3F70F884"/>
    <w:rsid w:val="3FA9B1C5"/>
    <w:rsid w:val="3FE8B186"/>
    <w:rsid w:val="401AD93C"/>
    <w:rsid w:val="40317A60"/>
    <w:rsid w:val="40385255"/>
    <w:rsid w:val="40614730"/>
    <w:rsid w:val="4077E499"/>
    <w:rsid w:val="40A5659B"/>
    <w:rsid w:val="40A7EBFE"/>
    <w:rsid w:val="40C13B99"/>
    <w:rsid w:val="411586A2"/>
    <w:rsid w:val="41316F78"/>
    <w:rsid w:val="4243BC5F"/>
    <w:rsid w:val="4250BE48"/>
    <w:rsid w:val="42E71060"/>
    <w:rsid w:val="43172256"/>
    <w:rsid w:val="43399EEA"/>
    <w:rsid w:val="43798048"/>
    <w:rsid w:val="44005784"/>
    <w:rsid w:val="444992F9"/>
    <w:rsid w:val="44824359"/>
    <w:rsid w:val="4494FAB6"/>
    <w:rsid w:val="44A65CC9"/>
    <w:rsid w:val="44C6858B"/>
    <w:rsid w:val="44D51591"/>
    <w:rsid w:val="44E421D1"/>
    <w:rsid w:val="45266C6B"/>
    <w:rsid w:val="4585927F"/>
    <w:rsid w:val="45DE0C39"/>
    <w:rsid w:val="46561B7A"/>
    <w:rsid w:val="469D208A"/>
    <w:rsid w:val="46AE8E7B"/>
    <w:rsid w:val="46BA9CD9"/>
    <w:rsid w:val="46CFCA2D"/>
    <w:rsid w:val="46F7CAE0"/>
    <w:rsid w:val="46FAD04A"/>
    <w:rsid w:val="47344C3D"/>
    <w:rsid w:val="477877A8"/>
    <w:rsid w:val="4779D4C2"/>
    <w:rsid w:val="479E1FF6"/>
    <w:rsid w:val="47C5D874"/>
    <w:rsid w:val="47FD9EC1"/>
    <w:rsid w:val="480F4226"/>
    <w:rsid w:val="483723F1"/>
    <w:rsid w:val="48A4483E"/>
    <w:rsid w:val="48AE9815"/>
    <w:rsid w:val="48D38F44"/>
    <w:rsid w:val="490D1C08"/>
    <w:rsid w:val="49833FBB"/>
    <w:rsid w:val="49B9587E"/>
    <w:rsid w:val="49BB5B2C"/>
    <w:rsid w:val="49EE48F9"/>
    <w:rsid w:val="4A26D173"/>
    <w:rsid w:val="4A61A906"/>
    <w:rsid w:val="4AFD4B75"/>
    <w:rsid w:val="4B13C511"/>
    <w:rsid w:val="4B3FEBCD"/>
    <w:rsid w:val="4BA1D5F3"/>
    <w:rsid w:val="4BF54B3D"/>
    <w:rsid w:val="4BF628D4"/>
    <w:rsid w:val="4CC124F6"/>
    <w:rsid w:val="4CDECFBF"/>
    <w:rsid w:val="4D33F0F4"/>
    <w:rsid w:val="4D34D429"/>
    <w:rsid w:val="4D6BFC0E"/>
    <w:rsid w:val="4D894B90"/>
    <w:rsid w:val="4E2C6FBE"/>
    <w:rsid w:val="4E5139EF"/>
    <w:rsid w:val="4E527F31"/>
    <w:rsid w:val="4E83478E"/>
    <w:rsid w:val="4EA8D85B"/>
    <w:rsid w:val="4F6B2D4D"/>
    <w:rsid w:val="503D6EFE"/>
    <w:rsid w:val="50A10706"/>
    <w:rsid w:val="514ACC70"/>
    <w:rsid w:val="51873779"/>
    <w:rsid w:val="51A80875"/>
    <w:rsid w:val="51B19552"/>
    <w:rsid w:val="51D2EB74"/>
    <w:rsid w:val="51FFE83B"/>
    <w:rsid w:val="524CB8EF"/>
    <w:rsid w:val="525DFF50"/>
    <w:rsid w:val="52743B58"/>
    <w:rsid w:val="52F21A59"/>
    <w:rsid w:val="531E2A65"/>
    <w:rsid w:val="53A37EE2"/>
    <w:rsid w:val="53BE7474"/>
    <w:rsid w:val="53CA2612"/>
    <w:rsid w:val="54123866"/>
    <w:rsid w:val="542EACD1"/>
    <w:rsid w:val="543E9E70"/>
    <w:rsid w:val="547CB719"/>
    <w:rsid w:val="54A6ED64"/>
    <w:rsid w:val="54E93614"/>
    <w:rsid w:val="556B693D"/>
    <w:rsid w:val="556C2D7F"/>
    <w:rsid w:val="55CFC6CC"/>
    <w:rsid w:val="56404DC5"/>
    <w:rsid w:val="565C22BD"/>
    <w:rsid w:val="5668E79E"/>
    <w:rsid w:val="56AEE909"/>
    <w:rsid w:val="56D1B9F9"/>
    <w:rsid w:val="57171C45"/>
    <w:rsid w:val="572928A4"/>
    <w:rsid w:val="579326C8"/>
    <w:rsid w:val="57E44A4A"/>
    <w:rsid w:val="5807A739"/>
    <w:rsid w:val="581711D5"/>
    <w:rsid w:val="5833438B"/>
    <w:rsid w:val="583DAA2C"/>
    <w:rsid w:val="58A309FF"/>
    <w:rsid w:val="58EEC290"/>
    <w:rsid w:val="591F1D3B"/>
    <w:rsid w:val="5958260D"/>
    <w:rsid w:val="596F60A4"/>
    <w:rsid w:val="59826163"/>
    <w:rsid w:val="599186F8"/>
    <w:rsid w:val="59962B3E"/>
    <w:rsid w:val="59CDA868"/>
    <w:rsid w:val="59DC8C1D"/>
    <w:rsid w:val="59DE8A5D"/>
    <w:rsid w:val="5A8F5447"/>
    <w:rsid w:val="5B84E564"/>
    <w:rsid w:val="5BDAAAC1"/>
    <w:rsid w:val="5C5B4D80"/>
    <w:rsid w:val="5CF06CAF"/>
    <w:rsid w:val="5D7319C0"/>
    <w:rsid w:val="5DCB5833"/>
    <w:rsid w:val="5E112873"/>
    <w:rsid w:val="5E27E5B0"/>
    <w:rsid w:val="5ED1C90B"/>
    <w:rsid w:val="5F2AF6D1"/>
    <w:rsid w:val="5F63FC5B"/>
    <w:rsid w:val="5F7C1B80"/>
    <w:rsid w:val="5FEB2C65"/>
    <w:rsid w:val="60215A6C"/>
    <w:rsid w:val="6096840F"/>
    <w:rsid w:val="60D415F5"/>
    <w:rsid w:val="60E696E2"/>
    <w:rsid w:val="613EB7F0"/>
    <w:rsid w:val="6169C03A"/>
    <w:rsid w:val="617D531F"/>
    <w:rsid w:val="6182ADD0"/>
    <w:rsid w:val="61C9209D"/>
    <w:rsid w:val="61D91F91"/>
    <w:rsid w:val="61F7739B"/>
    <w:rsid w:val="625C3138"/>
    <w:rsid w:val="62E49993"/>
    <w:rsid w:val="630BE741"/>
    <w:rsid w:val="63680CAE"/>
    <w:rsid w:val="638E46E5"/>
    <w:rsid w:val="63AD45C9"/>
    <w:rsid w:val="63B8B0BA"/>
    <w:rsid w:val="64105440"/>
    <w:rsid w:val="6410D35F"/>
    <w:rsid w:val="64AAF40C"/>
    <w:rsid w:val="64C61AF5"/>
    <w:rsid w:val="64DE1FBD"/>
    <w:rsid w:val="64F16F26"/>
    <w:rsid w:val="65122FBF"/>
    <w:rsid w:val="652EB0E6"/>
    <w:rsid w:val="654DF2EA"/>
    <w:rsid w:val="655A1735"/>
    <w:rsid w:val="656F4190"/>
    <w:rsid w:val="65A1BB1F"/>
    <w:rsid w:val="66438803"/>
    <w:rsid w:val="66467C28"/>
    <w:rsid w:val="666B4C97"/>
    <w:rsid w:val="66A90FE2"/>
    <w:rsid w:val="66F5B7A3"/>
    <w:rsid w:val="6722C108"/>
    <w:rsid w:val="6765DD20"/>
    <w:rsid w:val="677B2825"/>
    <w:rsid w:val="67ED9147"/>
    <w:rsid w:val="6809BE20"/>
    <w:rsid w:val="681343F4"/>
    <w:rsid w:val="6842ACE7"/>
    <w:rsid w:val="6860CC89"/>
    <w:rsid w:val="68918804"/>
    <w:rsid w:val="68B4CAEF"/>
    <w:rsid w:val="68BD2E2D"/>
    <w:rsid w:val="68FE9A72"/>
    <w:rsid w:val="69542B65"/>
    <w:rsid w:val="697251F1"/>
    <w:rsid w:val="699F6D15"/>
    <w:rsid w:val="6A11A5A7"/>
    <w:rsid w:val="6A1A2F50"/>
    <w:rsid w:val="6A3B4B40"/>
    <w:rsid w:val="6AE1394D"/>
    <w:rsid w:val="6B7CC030"/>
    <w:rsid w:val="6BFBF484"/>
    <w:rsid w:val="6C0C40D7"/>
    <w:rsid w:val="6C328B55"/>
    <w:rsid w:val="6C3924E0"/>
    <w:rsid w:val="6C80D4F0"/>
    <w:rsid w:val="6C82CBC0"/>
    <w:rsid w:val="6C8BFDE7"/>
    <w:rsid w:val="6CCE9858"/>
    <w:rsid w:val="6CE58448"/>
    <w:rsid w:val="6D9345A2"/>
    <w:rsid w:val="6DB34B41"/>
    <w:rsid w:val="6DBF9598"/>
    <w:rsid w:val="6DD24985"/>
    <w:rsid w:val="6DE6F0AF"/>
    <w:rsid w:val="6DEE8B77"/>
    <w:rsid w:val="6DFD8AAC"/>
    <w:rsid w:val="6E437710"/>
    <w:rsid w:val="6E6227E8"/>
    <w:rsid w:val="6EA2BC18"/>
    <w:rsid w:val="6F0C590E"/>
    <w:rsid w:val="6F0D88EC"/>
    <w:rsid w:val="6F21E434"/>
    <w:rsid w:val="6F4FFA89"/>
    <w:rsid w:val="6FDF3154"/>
    <w:rsid w:val="7052587B"/>
    <w:rsid w:val="7063D8AD"/>
    <w:rsid w:val="70DB86C4"/>
    <w:rsid w:val="7144799E"/>
    <w:rsid w:val="71ED8426"/>
    <w:rsid w:val="727E7812"/>
    <w:rsid w:val="729995D0"/>
    <w:rsid w:val="7309F197"/>
    <w:rsid w:val="738B2638"/>
    <w:rsid w:val="739142BD"/>
    <w:rsid w:val="7391EEB6"/>
    <w:rsid w:val="739FAC25"/>
    <w:rsid w:val="73EC6E20"/>
    <w:rsid w:val="7404DFE2"/>
    <w:rsid w:val="748AB0F9"/>
    <w:rsid w:val="74AEBAC6"/>
    <w:rsid w:val="74B9226E"/>
    <w:rsid w:val="7530ED03"/>
    <w:rsid w:val="755E95EF"/>
    <w:rsid w:val="75B31B1A"/>
    <w:rsid w:val="75DAD871"/>
    <w:rsid w:val="75E9C76E"/>
    <w:rsid w:val="76487C68"/>
    <w:rsid w:val="76600942"/>
    <w:rsid w:val="7660541A"/>
    <w:rsid w:val="7661CDD2"/>
    <w:rsid w:val="76723A34"/>
    <w:rsid w:val="7681C32B"/>
    <w:rsid w:val="76E68017"/>
    <w:rsid w:val="76EA1861"/>
    <w:rsid w:val="76F9224A"/>
    <w:rsid w:val="77329626"/>
    <w:rsid w:val="773D4F80"/>
    <w:rsid w:val="7742D215"/>
    <w:rsid w:val="77457766"/>
    <w:rsid w:val="7757D56B"/>
    <w:rsid w:val="77B18D94"/>
    <w:rsid w:val="77B67719"/>
    <w:rsid w:val="77EDF23E"/>
    <w:rsid w:val="78121A6F"/>
    <w:rsid w:val="782F2551"/>
    <w:rsid w:val="78825078"/>
    <w:rsid w:val="78CE6687"/>
    <w:rsid w:val="78F60B0E"/>
    <w:rsid w:val="7943721F"/>
    <w:rsid w:val="79935382"/>
    <w:rsid w:val="7A4B69B5"/>
    <w:rsid w:val="7A8CA948"/>
    <w:rsid w:val="7A99C7B8"/>
    <w:rsid w:val="7AF0D5FF"/>
    <w:rsid w:val="7B6B48A6"/>
    <w:rsid w:val="7BA73B3C"/>
    <w:rsid w:val="7BC86A85"/>
    <w:rsid w:val="7BE03565"/>
    <w:rsid w:val="7C59DB2F"/>
    <w:rsid w:val="7C6D10EC"/>
    <w:rsid w:val="7C824CF8"/>
    <w:rsid w:val="7CA7DC86"/>
    <w:rsid w:val="7CE5D9EE"/>
    <w:rsid w:val="7D1BB208"/>
    <w:rsid w:val="7D5C9DE8"/>
    <w:rsid w:val="7D9FCD5E"/>
    <w:rsid w:val="7DF4F745"/>
    <w:rsid w:val="7E6434EF"/>
    <w:rsid w:val="7E8E448F"/>
    <w:rsid w:val="7F1EDAD8"/>
    <w:rsid w:val="7F3E8213"/>
    <w:rsid w:val="7F9BEC6B"/>
    <w:rsid w:val="7FB18A22"/>
    <w:rsid w:val="7FED4C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FB1A3"/>
  <w15:docId w15:val="{35B58364-65B6-4ADF-8D0C-D4A45D42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2F4F"/>
    <w:pPr>
      <w:suppressAutoHyphens/>
      <w:spacing w:after="0" w:line="300" w:lineRule="auto"/>
    </w:pPr>
    <w:rPr>
      <w:rFonts w:ascii="Calibri" w:eastAsia="Times New Roman" w:hAnsi="Calibri" w:cs="Times New Roman"/>
      <w:szCs w:val="20"/>
      <w:lang w:eastAsia="zh-CN"/>
    </w:rPr>
  </w:style>
  <w:style w:type="paragraph" w:styleId="Nagwek1">
    <w:name w:val="heading 1"/>
    <w:basedOn w:val="Normalny"/>
    <w:next w:val="Normalny"/>
    <w:link w:val="Nagwek1Znak"/>
    <w:uiPriority w:val="9"/>
    <w:qFormat/>
    <w:rsid w:val="00AE51D8"/>
    <w:pPr>
      <w:spacing w:before="240" w:after="240" w:line="25" w:lineRule="atLeast"/>
      <w:contextualSpacing/>
      <w:outlineLvl w:val="0"/>
    </w:pPr>
    <w:rPr>
      <w:rFonts w:asciiTheme="minorHAnsi" w:hAnsiTheme="minorHAnsi" w:cstheme="minorHAnsi"/>
      <w:b/>
      <w:bCs/>
      <w:szCs w:val="22"/>
    </w:rPr>
  </w:style>
  <w:style w:type="paragraph" w:styleId="Nagwek2">
    <w:name w:val="heading 2"/>
    <w:basedOn w:val="Normalny"/>
    <w:next w:val="Normalny"/>
    <w:link w:val="Nagwek2Znak"/>
    <w:autoRedefine/>
    <w:uiPriority w:val="9"/>
    <w:unhideWhenUsed/>
    <w:qFormat/>
    <w:rsid w:val="00F85B8B"/>
    <w:pPr>
      <w:keepNext/>
      <w:keepLines/>
      <w:spacing w:before="120" w:after="120"/>
      <w:ind w:left="426"/>
      <w:outlineLvl w:val="1"/>
    </w:pPr>
    <w:rPr>
      <w:rFonts w:eastAsiaTheme="minorHAnsi" w:cstheme="majorBidi"/>
      <w:szCs w:val="26"/>
      <w:lang w:eastAsia="en-US"/>
    </w:rPr>
  </w:style>
  <w:style w:type="paragraph" w:styleId="Nagwek3">
    <w:name w:val="heading 3"/>
    <w:basedOn w:val="Normalny"/>
    <w:next w:val="Normalny"/>
    <w:link w:val="Nagwek3Znak"/>
    <w:autoRedefine/>
    <w:uiPriority w:val="9"/>
    <w:unhideWhenUsed/>
    <w:qFormat/>
    <w:rsid w:val="001D2852"/>
    <w:pPr>
      <w:keepNext/>
      <w:keepLines/>
      <w:tabs>
        <w:tab w:val="left" w:pos="425"/>
      </w:tabs>
      <w:spacing w:before="40"/>
      <w:ind w:left="1276" w:hanging="425"/>
      <w:outlineLvl w:val="2"/>
    </w:pPr>
    <w:rPr>
      <w:rFonts w:eastAsiaTheme="majorEastAsia" w:cstheme="majorBidi"/>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rsid w:val="0066122D"/>
  </w:style>
  <w:style w:type="character" w:customStyle="1" w:styleId="FontStyle48">
    <w:name w:val="Font Style48"/>
    <w:basedOn w:val="Domylnaczcionkaakapitu"/>
    <w:rsid w:val="0066122D"/>
    <w:rPr>
      <w:rFonts w:ascii="Arial" w:hAnsi="Arial" w:cs="Arial"/>
      <w:sz w:val="18"/>
      <w:szCs w:val="18"/>
    </w:rPr>
  </w:style>
  <w:style w:type="paragraph" w:styleId="Tekstpodstawowywcity">
    <w:name w:val="Body Text Indent"/>
    <w:basedOn w:val="Normalny"/>
    <w:link w:val="TekstpodstawowywcityZnak"/>
    <w:rsid w:val="0066122D"/>
    <w:pPr>
      <w:spacing w:after="120"/>
      <w:ind w:left="283"/>
    </w:pPr>
  </w:style>
  <w:style w:type="character" w:customStyle="1" w:styleId="TekstpodstawowywcityZnak">
    <w:name w:val="Tekst podstawowy wcięty Znak"/>
    <w:basedOn w:val="Domylnaczcionkaakapitu"/>
    <w:link w:val="Tekstpodstawowywcity"/>
    <w:rsid w:val="0066122D"/>
    <w:rPr>
      <w:rFonts w:ascii="Times New Roman" w:eastAsia="Times New Roman" w:hAnsi="Times New Roman" w:cs="Times New Roman"/>
      <w:sz w:val="20"/>
      <w:szCs w:val="20"/>
      <w:lang w:eastAsia="zh-CN"/>
    </w:rPr>
  </w:style>
  <w:style w:type="paragraph" w:customStyle="1" w:styleId="Tekstpodstawowywcity21">
    <w:name w:val="Tekst podstawowy wcięty 21"/>
    <w:basedOn w:val="Normalny"/>
    <w:rsid w:val="0066122D"/>
    <w:pPr>
      <w:spacing w:after="120" w:line="480" w:lineRule="auto"/>
      <w:ind w:left="283"/>
    </w:pPr>
  </w:style>
  <w:style w:type="paragraph" w:styleId="Stopka">
    <w:name w:val="footer"/>
    <w:basedOn w:val="Normalny"/>
    <w:link w:val="StopkaZnak"/>
    <w:rsid w:val="0066122D"/>
    <w:pPr>
      <w:tabs>
        <w:tab w:val="center" w:pos="4536"/>
        <w:tab w:val="right" w:pos="9072"/>
      </w:tabs>
    </w:pPr>
  </w:style>
  <w:style w:type="character" w:customStyle="1" w:styleId="StopkaZnak">
    <w:name w:val="Stopka Znak"/>
    <w:basedOn w:val="Domylnaczcionkaakapitu"/>
    <w:link w:val="Stopka"/>
    <w:rsid w:val="0066122D"/>
    <w:rPr>
      <w:rFonts w:ascii="Times New Roman" w:eastAsia="Times New Roman" w:hAnsi="Times New Roman" w:cs="Times New Roman"/>
      <w:sz w:val="20"/>
      <w:szCs w:val="20"/>
      <w:lang w:eastAsia="zh-CN"/>
    </w:rPr>
  </w:style>
  <w:style w:type="paragraph" w:customStyle="1" w:styleId="Tekstpodstawowy31">
    <w:name w:val="Tekst podstawowy 31"/>
    <w:basedOn w:val="Normalny"/>
    <w:rsid w:val="0066122D"/>
    <w:pPr>
      <w:spacing w:after="120"/>
    </w:pPr>
    <w:rPr>
      <w:sz w:val="16"/>
      <w:szCs w:val="16"/>
    </w:rPr>
  </w:style>
  <w:style w:type="paragraph" w:customStyle="1" w:styleId="Style1">
    <w:name w:val="Style1"/>
    <w:basedOn w:val="Normalny"/>
    <w:rsid w:val="0066122D"/>
    <w:pPr>
      <w:widowControl w:val="0"/>
      <w:suppressAutoHyphens w:val="0"/>
      <w:autoSpaceDE w:val="0"/>
      <w:jc w:val="both"/>
    </w:pPr>
    <w:rPr>
      <w:rFonts w:ascii="Arial" w:hAnsi="Arial" w:cs="Arial"/>
      <w:sz w:val="24"/>
      <w:szCs w:val="24"/>
    </w:rPr>
  </w:style>
  <w:style w:type="paragraph" w:customStyle="1" w:styleId="ZnakZnak1">
    <w:name w:val="Znak Znak1"/>
    <w:basedOn w:val="Normalny"/>
    <w:rsid w:val="0066122D"/>
    <w:pPr>
      <w:spacing w:line="360" w:lineRule="auto"/>
      <w:jc w:val="both"/>
    </w:pPr>
    <w:rPr>
      <w:rFonts w:ascii="Verdana" w:hAnsi="Verdana"/>
      <w:lang w:eastAsia="ar-SA"/>
    </w:rPr>
  </w:style>
  <w:style w:type="paragraph" w:styleId="Akapitzlist">
    <w:name w:val="List Paragraph"/>
    <w:aliases w:val="L1,Numerowanie,Odstavec,normalny tekst,Akapit z listą BS,Kolorowa lista — akcent 11,List Paragraph,Podsis rysunku,EPL lista punktowana z wyrózneniem,A_wyliczenie,K-P_odwolanie,Akapit z listą5,maz_wyliczenie,opis dzialania,Preambuła,L,lp1"/>
    <w:basedOn w:val="Normalny"/>
    <w:link w:val="AkapitzlistZnak"/>
    <w:uiPriority w:val="34"/>
    <w:qFormat/>
    <w:rsid w:val="0066122D"/>
    <w:pPr>
      <w:ind w:left="720"/>
      <w:contextualSpacing/>
    </w:pPr>
  </w:style>
  <w:style w:type="character" w:customStyle="1" w:styleId="fontstyle480">
    <w:name w:val="fontstyle48"/>
    <w:basedOn w:val="Domylnaczcionkaakapitu"/>
    <w:rsid w:val="009B5D5B"/>
    <w:rPr>
      <w:rFonts w:ascii="Arial" w:hAnsi="Arial" w:cs="Arial"/>
    </w:rPr>
  </w:style>
  <w:style w:type="paragraph" w:customStyle="1" w:styleId="Tekstpodstawowywcity22">
    <w:name w:val="Tekst podstawowy wcięty 22"/>
    <w:basedOn w:val="Normalny"/>
    <w:uiPriority w:val="99"/>
    <w:rsid w:val="00D418D8"/>
    <w:pPr>
      <w:suppressAutoHyphens w:val="0"/>
      <w:spacing w:after="120" w:line="480" w:lineRule="auto"/>
      <w:ind w:left="283"/>
    </w:pPr>
    <w:rPr>
      <w:sz w:val="24"/>
      <w:szCs w:val="24"/>
    </w:rPr>
  </w:style>
  <w:style w:type="character" w:styleId="Odwoaniedokomentarza">
    <w:name w:val="annotation reference"/>
    <w:basedOn w:val="Domylnaczcionkaakapitu"/>
    <w:uiPriority w:val="99"/>
    <w:semiHidden/>
    <w:unhideWhenUsed/>
    <w:rsid w:val="00C03F53"/>
    <w:rPr>
      <w:sz w:val="16"/>
      <w:szCs w:val="16"/>
    </w:rPr>
  </w:style>
  <w:style w:type="paragraph" w:styleId="Tekstkomentarza">
    <w:name w:val="annotation text"/>
    <w:basedOn w:val="Normalny"/>
    <w:link w:val="TekstkomentarzaZnak"/>
    <w:uiPriority w:val="99"/>
    <w:unhideWhenUsed/>
    <w:rsid w:val="00C03F53"/>
  </w:style>
  <w:style w:type="character" w:customStyle="1" w:styleId="TekstkomentarzaZnak">
    <w:name w:val="Tekst komentarza Znak"/>
    <w:basedOn w:val="Domylnaczcionkaakapitu"/>
    <w:link w:val="Tekstkomentarza"/>
    <w:uiPriority w:val="99"/>
    <w:rsid w:val="00C03F53"/>
    <w:rPr>
      <w:rFonts w:ascii="Times New Roman" w:eastAsia="Times New Roman"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C03F53"/>
    <w:rPr>
      <w:b/>
      <w:bCs/>
    </w:rPr>
  </w:style>
  <w:style w:type="character" w:customStyle="1" w:styleId="TematkomentarzaZnak">
    <w:name w:val="Temat komentarza Znak"/>
    <w:basedOn w:val="TekstkomentarzaZnak"/>
    <w:link w:val="Tematkomentarza"/>
    <w:uiPriority w:val="99"/>
    <w:semiHidden/>
    <w:rsid w:val="00C03F53"/>
    <w:rPr>
      <w:rFonts w:ascii="Times New Roman" w:eastAsia="Times New Roman" w:hAnsi="Times New Roman" w:cs="Times New Roman"/>
      <w:b/>
      <w:bCs/>
      <w:sz w:val="20"/>
      <w:szCs w:val="20"/>
      <w:lang w:eastAsia="zh-CN"/>
    </w:rPr>
  </w:style>
  <w:style w:type="paragraph" w:styleId="Tekstdymka">
    <w:name w:val="Balloon Text"/>
    <w:basedOn w:val="Normalny"/>
    <w:link w:val="TekstdymkaZnak"/>
    <w:uiPriority w:val="99"/>
    <w:semiHidden/>
    <w:unhideWhenUsed/>
    <w:rsid w:val="00C03F53"/>
    <w:rPr>
      <w:rFonts w:ascii="Tahoma" w:hAnsi="Tahoma" w:cs="Tahoma"/>
      <w:sz w:val="16"/>
      <w:szCs w:val="16"/>
    </w:rPr>
  </w:style>
  <w:style w:type="character" w:customStyle="1" w:styleId="TekstdymkaZnak">
    <w:name w:val="Tekst dymka Znak"/>
    <w:basedOn w:val="Domylnaczcionkaakapitu"/>
    <w:link w:val="Tekstdymka"/>
    <w:uiPriority w:val="99"/>
    <w:semiHidden/>
    <w:rsid w:val="00C03F53"/>
    <w:rPr>
      <w:rFonts w:ascii="Tahoma" w:eastAsia="Times New Roman" w:hAnsi="Tahoma" w:cs="Tahoma"/>
      <w:sz w:val="16"/>
      <w:szCs w:val="16"/>
      <w:lang w:eastAsia="zh-CN"/>
    </w:rPr>
  </w:style>
  <w:style w:type="paragraph" w:styleId="Tekstpodstawowy">
    <w:name w:val="Body Text"/>
    <w:basedOn w:val="Normalny"/>
    <w:link w:val="TekstpodstawowyZnak"/>
    <w:uiPriority w:val="99"/>
    <w:unhideWhenUsed/>
    <w:rsid w:val="003A23C7"/>
    <w:pPr>
      <w:spacing w:after="120"/>
    </w:pPr>
  </w:style>
  <w:style w:type="character" w:customStyle="1" w:styleId="TekstpodstawowyZnak">
    <w:name w:val="Tekst podstawowy Znak"/>
    <w:basedOn w:val="Domylnaczcionkaakapitu"/>
    <w:link w:val="Tekstpodstawowy"/>
    <w:uiPriority w:val="99"/>
    <w:rsid w:val="003A23C7"/>
    <w:rPr>
      <w:rFonts w:ascii="Times New Roman" w:eastAsia="Times New Roman" w:hAnsi="Times New Roman" w:cs="Times New Roman"/>
      <w:sz w:val="20"/>
      <w:szCs w:val="20"/>
      <w:lang w:eastAsia="zh-CN"/>
    </w:rPr>
  </w:style>
  <w:style w:type="paragraph" w:styleId="Tekstprzypisudolnego">
    <w:name w:val="footnote text"/>
    <w:basedOn w:val="Normalny"/>
    <w:link w:val="TekstprzypisudolnegoZnak"/>
    <w:uiPriority w:val="99"/>
    <w:unhideWhenUsed/>
    <w:qFormat/>
    <w:rsid w:val="00F2698E"/>
  </w:style>
  <w:style w:type="character" w:customStyle="1" w:styleId="TekstprzypisudolnegoZnak">
    <w:name w:val="Tekst przypisu dolnego Znak"/>
    <w:basedOn w:val="Domylnaczcionkaakapitu"/>
    <w:link w:val="Tekstprzypisudolnego"/>
    <w:uiPriority w:val="99"/>
    <w:qFormat/>
    <w:rsid w:val="00F2698E"/>
    <w:rPr>
      <w:rFonts w:ascii="Times New Roman" w:eastAsia="Times New Roman" w:hAnsi="Times New Roman" w:cs="Times New Roman"/>
      <w:sz w:val="20"/>
      <w:szCs w:val="20"/>
      <w:lang w:eastAsia="zh-CN"/>
    </w:rPr>
  </w:style>
  <w:style w:type="character" w:styleId="Odwoanieprzypisudolnego">
    <w:name w:val="footnote reference"/>
    <w:basedOn w:val="Domylnaczcionkaakapitu"/>
    <w:uiPriority w:val="99"/>
    <w:unhideWhenUsed/>
    <w:qFormat/>
    <w:rsid w:val="00F2698E"/>
    <w:rPr>
      <w:vertAlign w:val="superscript"/>
    </w:rPr>
  </w:style>
  <w:style w:type="numbering" w:customStyle="1" w:styleId="Zaimportowanystyl11">
    <w:name w:val="Zaimportowany styl 11"/>
    <w:rsid w:val="005C3227"/>
    <w:pPr>
      <w:numPr>
        <w:numId w:val="6"/>
      </w:numPr>
    </w:pPr>
  </w:style>
  <w:style w:type="paragraph" w:customStyle="1" w:styleId="xmsonormal">
    <w:name w:val="x_msonormal"/>
    <w:basedOn w:val="Normalny"/>
    <w:rsid w:val="001916CD"/>
    <w:pPr>
      <w:suppressAutoHyphens w:val="0"/>
      <w:spacing w:before="100" w:beforeAutospacing="1" w:after="100" w:afterAutospacing="1"/>
    </w:pPr>
    <w:rPr>
      <w:rFonts w:eastAsiaTheme="minorHAnsi"/>
      <w:sz w:val="24"/>
      <w:szCs w:val="24"/>
      <w:lang w:eastAsia="pl-PL"/>
    </w:rPr>
  </w:style>
  <w:style w:type="character" w:styleId="Hipercze">
    <w:name w:val="Hyperlink"/>
    <w:basedOn w:val="Domylnaczcionkaakapitu"/>
    <w:uiPriority w:val="99"/>
    <w:unhideWhenUsed/>
    <w:rsid w:val="007043C6"/>
    <w:rPr>
      <w:color w:val="0563C1"/>
      <w:u w:val="single"/>
    </w:rPr>
  </w:style>
  <w:style w:type="character" w:customStyle="1" w:styleId="AkapitzlistZnak">
    <w:name w:val="Akapit z listą Znak"/>
    <w:aliases w:val="L1 Znak,Numerowanie Znak,Odstavec Znak,normalny tekst Znak,Akapit z listą BS Znak,Kolorowa lista — akcent 11 Znak,List Paragraph Znak,Podsis rysunku Znak,EPL lista punktowana z wyrózneniem Znak,A_wyliczenie Znak,K-P_odwolanie Znak"/>
    <w:basedOn w:val="Domylnaczcionkaakapitu"/>
    <w:link w:val="Akapitzlist"/>
    <w:uiPriority w:val="34"/>
    <w:qFormat/>
    <w:rsid w:val="00D319F5"/>
    <w:rPr>
      <w:rFonts w:ascii="Times New Roman" w:eastAsia="Times New Roman" w:hAnsi="Times New Roman" w:cs="Times New Roman"/>
      <w:sz w:val="20"/>
      <w:szCs w:val="20"/>
      <w:lang w:eastAsia="zh-CN"/>
    </w:rPr>
  </w:style>
  <w:style w:type="paragraph" w:styleId="Tekstpodstawowy2">
    <w:name w:val="Body Text 2"/>
    <w:basedOn w:val="Normalny"/>
    <w:link w:val="Tekstpodstawowy2Znak"/>
    <w:uiPriority w:val="99"/>
    <w:unhideWhenUsed/>
    <w:rsid w:val="00466B91"/>
    <w:pPr>
      <w:spacing w:after="120" w:line="480" w:lineRule="auto"/>
    </w:pPr>
  </w:style>
  <w:style w:type="character" w:customStyle="1" w:styleId="Tekstpodstawowy2Znak">
    <w:name w:val="Tekst podstawowy 2 Znak"/>
    <w:basedOn w:val="Domylnaczcionkaakapitu"/>
    <w:link w:val="Tekstpodstawowy2"/>
    <w:uiPriority w:val="99"/>
    <w:rsid w:val="00466B91"/>
    <w:rPr>
      <w:rFonts w:ascii="Times New Roman" w:eastAsia="Times New Roman" w:hAnsi="Times New Roman" w:cs="Times New Roman"/>
      <w:sz w:val="20"/>
      <w:szCs w:val="20"/>
      <w:lang w:eastAsia="zh-CN"/>
    </w:rPr>
  </w:style>
  <w:style w:type="paragraph" w:customStyle="1" w:styleId="ww-tekstpodstawowywcity2">
    <w:name w:val="ww-tekstpodstawowywcity2"/>
    <w:basedOn w:val="Normalny"/>
    <w:rsid w:val="000305A3"/>
    <w:pPr>
      <w:suppressAutoHyphens w:val="0"/>
      <w:ind w:left="360" w:hanging="360"/>
      <w:jc w:val="both"/>
    </w:pPr>
    <w:rPr>
      <w:rFonts w:ascii="Century Gothic" w:hAnsi="Century Gothic"/>
      <w:sz w:val="24"/>
      <w:szCs w:val="24"/>
      <w:lang w:eastAsia="pl-PL"/>
    </w:rPr>
  </w:style>
  <w:style w:type="paragraph" w:styleId="Poprawka">
    <w:name w:val="Revision"/>
    <w:hidden/>
    <w:uiPriority w:val="99"/>
    <w:semiHidden/>
    <w:rsid w:val="0061701C"/>
    <w:pPr>
      <w:spacing w:after="0" w:line="240" w:lineRule="auto"/>
    </w:pPr>
    <w:rPr>
      <w:rFonts w:ascii="Times New Roman" w:eastAsia="Times New Roman" w:hAnsi="Times New Roman" w:cs="Times New Roman"/>
      <w:sz w:val="20"/>
      <w:szCs w:val="20"/>
      <w:lang w:eastAsia="zh-CN"/>
    </w:rPr>
  </w:style>
  <w:style w:type="paragraph" w:styleId="Tekstprzypisukocowego">
    <w:name w:val="endnote text"/>
    <w:basedOn w:val="Normalny"/>
    <w:link w:val="TekstprzypisukocowegoZnak"/>
    <w:uiPriority w:val="99"/>
    <w:semiHidden/>
    <w:unhideWhenUsed/>
    <w:rsid w:val="004D430F"/>
  </w:style>
  <w:style w:type="character" w:customStyle="1" w:styleId="TekstprzypisukocowegoZnak">
    <w:name w:val="Tekst przypisu końcowego Znak"/>
    <w:basedOn w:val="Domylnaczcionkaakapitu"/>
    <w:link w:val="Tekstprzypisukocowego"/>
    <w:uiPriority w:val="99"/>
    <w:semiHidden/>
    <w:rsid w:val="004D430F"/>
    <w:rPr>
      <w:rFonts w:ascii="Times New Roman" w:eastAsia="Times New Roman" w:hAnsi="Times New Roman" w:cs="Times New Roman"/>
      <w:sz w:val="20"/>
      <w:szCs w:val="20"/>
      <w:lang w:eastAsia="zh-CN"/>
    </w:rPr>
  </w:style>
  <w:style w:type="character" w:styleId="Odwoanieprzypisukocowego">
    <w:name w:val="endnote reference"/>
    <w:basedOn w:val="Domylnaczcionkaakapitu"/>
    <w:uiPriority w:val="99"/>
    <w:semiHidden/>
    <w:unhideWhenUsed/>
    <w:rsid w:val="004D430F"/>
    <w:rPr>
      <w:vertAlign w:val="superscript"/>
    </w:rPr>
  </w:style>
  <w:style w:type="character" w:styleId="Nierozpoznanawzmianka">
    <w:name w:val="Unresolved Mention"/>
    <w:basedOn w:val="Domylnaczcionkaakapitu"/>
    <w:uiPriority w:val="99"/>
    <w:semiHidden/>
    <w:unhideWhenUsed/>
    <w:rsid w:val="0003076A"/>
    <w:rPr>
      <w:color w:val="605E5C"/>
      <w:shd w:val="clear" w:color="auto" w:fill="E1DFDD"/>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Znak">
    <w:name w:val="Nagłówek Znak"/>
    <w:aliases w:val="Nagłówek strony Znak"/>
    <w:basedOn w:val="Domylnaczcionkaakapitu"/>
    <w:link w:val="Nagwek"/>
  </w:style>
  <w:style w:type="paragraph" w:styleId="Nagwek">
    <w:name w:val="header"/>
    <w:aliases w:val="Nagłówek strony"/>
    <w:basedOn w:val="Normalny"/>
    <w:link w:val="NagwekZnak"/>
    <w:unhideWhenUsed/>
    <w:pPr>
      <w:tabs>
        <w:tab w:val="center" w:pos="4680"/>
        <w:tab w:val="right" w:pos="9360"/>
      </w:tabs>
    </w:pPr>
  </w:style>
  <w:style w:type="paragraph" w:styleId="Bezodstpw">
    <w:name w:val="No Spacing"/>
    <w:qFormat/>
    <w:rsid w:val="0030588E"/>
    <w:pPr>
      <w:spacing w:after="0" w:line="240" w:lineRule="auto"/>
    </w:pPr>
    <w:rPr>
      <w:rFonts w:ascii="Calibri" w:eastAsia="Calibri" w:hAnsi="Calibri" w:cs="Times New Roman"/>
    </w:rPr>
  </w:style>
  <w:style w:type="paragraph" w:customStyle="1" w:styleId="Default">
    <w:name w:val="Default"/>
    <w:rsid w:val="004E6783"/>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ny"/>
    <w:rsid w:val="004E6783"/>
    <w:pPr>
      <w:suppressAutoHyphens w:val="0"/>
      <w:spacing w:before="100" w:beforeAutospacing="1" w:after="100" w:afterAutospacing="1"/>
    </w:pPr>
    <w:rPr>
      <w:sz w:val="24"/>
      <w:szCs w:val="24"/>
      <w:lang w:eastAsia="pl-PL"/>
    </w:rPr>
  </w:style>
  <w:style w:type="character" w:customStyle="1" w:styleId="normaltextrun">
    <w:name w:val="normaltextrun"/>
    <w:basedOn w:val="Domylnaczcionkaakapitu"/>
    <w:rsid w:val="004E6783"/>
  </w:style>
  <w:style w:type="character" w:customStyle="1" w:styleId="eop">
    <w:name w:val="eop"/>
    <w:basedOn w:val="Domylnaczcionkaakapitu"/>
    <w:rsid w:val="004E6783"/>
  </w:style>
  <w:style w:type="character" w:customStyle="1" w:styleId="Hyperlink0">
    <w:name w:val="Hyperlink.0"/>
    <w:basedOn w:val="Domylnaczcionkaakapitu"/>
    <w:rsid w:val="00CB59E3"/>
  </w:style>
  <w:style w:type="character" w:styleId="UyteHipercze">
    <w:name w:val="FollowedHyperlink"/>
    <w:basedOn w:val="Domylnaczcionkaakapitu"/>
    <w:uiPriority w:val="99"/>
    <w:semiHidden/>
    <w:unhideWhenUsed/>
    <w:rsid w:val="00A255D3"/>
    <w:rPr>
      <w:color w:val="800080" w:themeColor="followedHyperlink"/>
      <w:u w:val="single"/>
    </w:rPr>
  </w:style>
  <w:style w:type="character" w:styleId="Odwoaniedelikatne">
    <w:name w:val="Subtle Reference"/>
    <w:uiPriority w:val="31"/>
    <w:qFormat/>
    <w:rsid w:val="00F537F5"/>
    <w:rPr>
      <w:rFonts w:asciiTheme="minorHAnsi" w:hAnsiTheme="minorHAnsi" w:cstheme="minorHAnsi"/>
    </w:rPr>
  </w:style>
  <w:style w:type="character" w:customStyle="1" w:styleId="Nagwek1Znak">
    <w:name w:val="Nagłówek 1 Znak"/>
    <w:basedOn w:val="Domylnaczcionkaakapitu"/>
    <w:link w:val="Nagwek1"/>
    <w:uiPriority w:val="9"/>
    <w:rsid w:val="00AE51D8"/>
    <w:rPr>
      <w:rFonts w:eastAsia="Times New Roman" w:cstheme="minorHAnsi"/>
      <w:b/>
      <w:bCs/>
      <w:lang w:eastAsia="zh-CN"/>
    </w:rPr>
  </w:style>
  <w:style w:type="paragraph" w:styleId="Tytu">
    <w:name w:val="Title"/>
    <w:basedOn w:val="Normalny"/>
    <w:next w:val="Normalny"/>
    <w:link w:val="TytuZnak"/>
    <w:autoRedefine/>
    <w:uiPriority w:val="10"/>
    <w:qFormat/>
    <w:rsid w:val="007C44A8"/>
    <w:pPr>
      <w:spacing w:before="120" w:after="240"/>
    </w:pPr>
    <w:rPr>
      <w:rFonts w:asciiTheme="minorHAnsi" w:eastAsiaTheme="majorEastAsia" w:hAnsiTheme="minorHAnsi" w:cstheme="minorHAnsi"/>
      <w:b/>
      <w:spacing w:val="-10"/>
      <w:kern w:val="28"/>
      <w:sz w:val="28"/>
      <w:szCs w:val="28"/>
    </w:rPr>
  </w:style>
  <w:style w:type="character" w:customStyle="1" w:styleId="TytuZnak">
    <w:name w:val="Tytuł Znak"/>
    <w:basedOn w:val="Domylnaczcionkaakapitu"/>
    <w:link w:val="Tytu"/>
    <w:uiPriority w:val="10"/>
    <w:rsid w:val="007C44A8"/>
    <w:rPr>
      <w:rFonts w:eastAsiaTheme="majorEastAsia" w:cstheme="minorHAnsi"/>
      <w:b/>
      <w:spacing w:val="-10"/>
      <w:kern w:val="28"/>
      <w:sz w:val="28"/>
      <w:szCs w:val="28"/>
      <w:lang w:eastAsia="zh-CN"/>
    </w:rPr>
  </w:style>
  <w:style w:type="character" w:customStyle="1" w:styleId="Nagwek2Znak">
    <w:name w:val="Nagłówek 2 Znak"/>
    <w:basedOn w:val="Domylnaczcionkaakapitu"/>
    <w:link w:val="Nagwek2"/>
    <w:uiPriority w:val="9"/>
    <w:rsid w:val="00F85B8B"/>
    <w:rPr>
      <w:rFonts w:ascii="Calibri" w:hAnsi="Calibri" w:cstheme="majorBidi"/>
      <w:szCs w:val="26"/>
    </w:rPr>
  </w:style>
  <w:style w:type="paragraph" w:styleId="Tekstpodstawowywcity2">
    <w:name w:val="Body Text Indent 2"/>
    <w:basedOn w:val="Normalny"/>
    <w:link w:val="Tekstpodstawowywcity2Znak"/>
    <w:uiPriority w:val="99"/>
    <w:semiHidden/>
    <w:unhideWhenUsed/>
    <w:rsid w:val="00F56CD3"/>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F56CD3"/>
    <w:rPr>
      <w:rFonts w:ascii="Calibri" w:eastAsia="Times New Roman" w:hAnsi="Calibri" w:cs="Times New Roman"/>
      <w:szCs w:val="20"/>
      <w:lang w:eastAsia="zh-CN"/>
    </w:rPr>
  </w:style>
  <w:style w:type="paragraph" w:styleId="Tekstpodstawowywcity3">
    <w:name w:val="Body Text Indent 3"/>
    <w:basedOn w:val="Normalny"/>
    <w:link w:val="Tekstpodstawowywcity3Znak"/>
    <w:uiPriority w:val="99"/>
    <w:semiHidden/>
    <w:unhideWhenUsed/>
    <w:rsid w:val="00F56CD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56CD3"/>
    <w:rPr>
      <w:rFonts w:ascii="Calibri" w:eastAsia="Times New Roman" w:hAnsi="Calibri" w:cs="Times New Roman"/>
      <w:sz w:val="16"/>
      <w:szCs w:val="16"/>
      <w:lang w:eastAsia="zh-CN"/>
    </w:rPr>
  </w:style>
  <w:style w:type="character" w:customStyle="1" w:styleId="Nagwek3Znak">
    <w:name w:val="Nagłówek 3 Znak"/>
    <w:basedOn w:val="Domylnaczcionkaakapitu"/>
    <w:link w:val="Nagwek3"/>
    <w:uiPriority w:val="9"/>
    <w:rsid w:val="001D2852"/>
    <w:rPr>
      <w:rFonts w:ascii="Calibri" w:eastAsiaTheme="majorEastAsia" w:hAnsi="Calibri" w:cstheme="majorBidi"/>
      <w:szCs w:val="24"/>
      <w:lang w:eastAsia="zh-CN"/>
    </w:rPr>
  </w:style>
  <w:style w:type="numbering" w:customStyle="1" w:styleId="UMOWY">
    <w:name w:val="UMOWY"/>
    <w:uiPriority w:val="99"/>
    <w:rsid w:val="00854CD9"/>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178398">
      <w:bodyDiv w:val="1"/>
      <w:marLeft w:val="0"/>
      <w:marRight w:val="0"/>
      <w:marTop w:val="0"/>
      <w:marBottom w:val="0"/>
      <w:divBdr>
        <w:top w:val="none" w:sz="0" w:space="0" w:color="auto"/>
        <w:left w:val="none" w:sz="0" w:space="0" w:color="auto"/>
        <w:bottom w:val="none" w:sz="0" w:space="0" w:color="auto"/>
        <w:right w:val="none" w:sz="0" w:space="0" w:color="auto"/>
      </w:divBdr>
    </w:div>
    <w:div w:id="1213036356">
      <w:bodyDiv w:val="1"/>
      <w:marLeft w:val="0"/>
      <w:marRight w:val="0"/>
      <w:marTop w:val="0"/>
      <w:marBottom w:val="0"/>
      <w:divBdr>
        <w:top w:val="none" w:sz="0" w:space="0" w:color="auto"/>
        <w:left w:val="none" w:sz="0" w:space="0" w:color="auto"/>
        <w:bottom w:val="none" w:sz="0" w:space="0" w:color="auto"/>
        <w:right w:val="none" w:sz="0" w:space="0" w:color="auto"/>
      </w:divBdr>
    </w:div>
    <w:div w:id="1462764263">
      <w:bodyDiv w:val="1"/>
      <w:marLeft w:val="0"/>
      <w:marRight w:val="0"/>
      <w:marTop w:val="0"/>
      <w:marBottom w:val="0"/>
      <w:divBdr>
        <w:top w:val="none" w:sz="0" w:space="0" w:color="auto"/>
        <w:left w:val="none" w:sz="0" w:space="0" w:color="auto"/>
        <w:bottom w:val="none" w:sz="0" w:space="0" w:color="auto"/>
        <w:right w:val="none" w:sz="0" w:space="0" w:color="auto"/>
      </w:divBdr>
    </w:div>
    <w:div w:id="1596592465">
      <w:bodyDiv w:val="1"/>
      <w:marLeft w:val="0"/>
      <w:marRight w:val="0"/>
      <w:marTop w:val="0"/>
      <w:marBottom w:val="0"/>
      <w:divBdr>
        <w:top w:val="none" w:sz="0" w:space="0" w:color="auto"/>
        <w:left w:val="none" w:sz="0" w:space="0" w:color="auto"/>
        <w:bottom w:val="none" w:sz="0" w:space="0" w:color="auto"/>
        <w:right w:val="none" w:sz="0" w:space="0" w:color="auto"/>
      </w:divBdr>
      <w:divsChild>
        <w:div w:id="1248925003">
          <w:marLeft w:val="0"/>
          <w:marRight w:val="0"/>
          <w:marTop w:val="0"/>
          <w:marBottom w:val="0"/>
          <w:divBdr>
            <w:top w:val="none" w:sz="0" w:space="0" w:color="auto"/>
            <w:left w:val="none" w:sz="0" w:space="0" w:color="auto"/>
            <w:bottom w:val="none" w:sz="0" w:space="0" w:color="auto"/>
            <w:right w:val="none" w:sz="0" w:space="0" w:color="auto"/>
          </w:divBdr>
        </w:div>
        <w:div w:id="1930191944">
          <w:marLeft w:val="0"/>
          <w:marRight w:val="0"/>
          <w:marTop w:val="0"/>
          <w:marBottom w:val="0"/>
          <w:divBdr>
            <w:top w:val="none" w:sz="0" w:space="0" w:color="auto"/>
            <w:left w:val="none" w:sz="0" w:space="0" w:color="auto"/>
            <w:bottom w:val="none" w:sz="0" w:space="0" w:color="auto"/>
            <w:right w:val="none" w:sz="0" w:space="0" w:color="auto"/>
          </w:divBdr>
        </w:div>
      </w:divsChild>
    </w:div>
    <w:div w:id="1619215341">
      <w:bodyDiv w:val="1"/>
      <w:marLeft w:val="0"/>
      <w:marRight w:val="0"/>
      <w:marTop w:val="0"/>
      <w:marBottom w:val="0"/>
      <w:divBdr>
        <w:top w:val="none" w:sz="0" w:space="0" w:color="auto"/>
        <w:left w:val="none" w:sz="0" w:space="0" w:color="auto"/>
        <w:bottom w:val="none" w:sz="0" w:space="0" w:color="auto"/>
        <w:right w:val="none" w:sz="0" w:space="0" w:color="auto"/>
      </w:divBdr>
    </w:div>
    <w:div w:id="1653826964">
      <w:bodyDiv w:val="1"/>
      <w:marLeft w:val="0"/>
      <w:marRight w:val="0"/>
      <w:marTop w:val="0"/>
      <w:marBottom w:val="0"/>
      <w:divBdr>
        <w:top w:val="none" w:sz="0" w:space="0" w:color="auto"/>
        <w:left w:val="none" w:sz="0" w:space="0" w:color="auto"/>
        <w:bottom w:val="none" w:sz="0" w:space="0" w:color="auto"/>
        <w:right w:val="none" w:sz="0" w:space="0" w:color="auto"/>
      </w:divBdr>
    </w:div>
    <w:div w:id="1821074249">
      <w:bodyDiv w:val="1"/>
      <w:marLeft w:val="0"/>
      <w:marRight w:val="0"/>
      <w:marTop w:val="0"/>
      <w:marBottom w:val="0"/>
      <w:divBdr>
        <w:top w:val="none" w:sz="0" w:space="0" w:color="auto"/>
        <w:left w:val="none" w:sz="0" w:space="0" w:color="auto"/>
        <w:bottom w:val="none" w:sz="0" w:space="0" w:color="auto"/>
        <w:right w:val="none" w:sz="0" w:space="0" w:color="auto"/>
      </w:divBdr>
    </w:div>
    <w:div w:id="2015960011">
      <w:bodyDiv w:val="1"/>
      <w:marLeft w:val="0"/>
      <w:marRight w:val="0"/>
      <w:marTop w:val="0"/>
      <w:marBottom w:val="0"/>
      <w:divBdr>
        <w:top w:val="none" w:sz="0" w:space="0" w:color="auto"/>
        <w:left w:val="none" w:sz="0" w:space="0" w:color="auto"/>
        <w:bottom w:val="none" w:sz="0" w:space="0" w:color="auto"/>
        <w:right w:val="none" w:sz="0" w:space="0" w:color="auto"/>
      </w:divBdr>
    </w:div>
    <w:div w:id="203013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ontakt@zzw.waw.p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ontakt@zzw.waw.p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ontakt@zzw.waw.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hyperlink" Target="mailto:kontakt@zzw.waw.p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ontakt@zzw.wa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43F2F72EB69B64083D34D7252CDE012" ma:contentTypeVersion="15" ma:contentTypeDescription="Utwórz nowy dokument." ma:contentTypeScope="" ma:versionID="8134ce434481b9486b9cc84ae339112c">
  <xsd:schema xmlns:xsd="http://www.w3.org/2001/XMLSchema" xmlns:xs="http://www.w3.org/2001/XMLSchema" xmlns:p="http://schemas.microsoft.com/office/2006/metadata/properties" xmlns:ns2="7a32e451-d9b2-49b1-915e-e1b053666fd2" xmlns:ns3="e40948ce-db8f-46e0-bac7-9a99def9359d" targetNamespace="http://schemas.microsoft.com/office/2006/metadata/properties" ma:root="true" ma:fieldsID="d0a903be38a3b685d7c9238babb8a861" ns2:_="" ns3:_="">
    <xsd:import namespace="7a32e451-d9b2-49b1-915e-e1b053666fd2"/>
    <xsd:import namespace="e40948ce-db8f-46e0-bac7-9a99def935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2e451-d9b2-49b1-915e-e1b053666f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948ce-db8f-46e0-bac7-9a99def9359d"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32e451-d9b2-49b1-915e-e1b053666f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B859C-E072-4527-8DB6-D78C481A4B40}">
  <ds:schemaRefs>
    <ds:schemaRef ds:uri="http://schemas.microsoft.com/sharepoint/v3/contenttype/forms"/>
  </ds:schemaRefs>
</ds:datastoreItem>
</file>

<file path=customXml/itemProps2.xml><?xml version="1.0" encoding="utf-8"?>
<ds:datastoreItem xmlns:ds="http://schemas.openxmlformats.org/officeDocument/2006/customXml" ds:itemID="{FDB30A20-2BF1-432E-B44C-F475FA8F6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2e451-d9b2-49b1-915e-e1b053666fd2"/>
    <ds:schemaRef ds:uri="e40948ce-db8f-46e0-bac7-9a99def93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F7AD88-23D7-4394-8824-461A7953F5F3}">
  <ds:schemaRefs>
    <ds:schemaRef ds:uri="http://schemas.microsoft.com/office/2006/metadata/properties"/>
    <ds:schemaRef ds:uri="http://schemas.microsoft.com/office/infopath/2007/PartnerControls"/>
    <ds:schemaRef ds:uri="7a32e451-d9b2-49b1-915e-e1b053666fd2"/>
  </ds:schemaRefs>
</ds:datastoreItem>
</file>

<file path=customXml/itemProps4.xml><?xml version="1.0" encoding="utf-8"?>
<ds:datastoreItem xmlns:ds="http://schemas.openxmlformats.org/officeDocument/2006/customXml" ds:itemID="{577DA493-BC99-4AB3-96B2-255FB7FF4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5390</Words>
  <Characters>32340</Characters>
  <Application>Microsoft Office Word</Application>
  <DocSecurity>0</DocSecurity>
  <Lines>269</Lines>
  <Paragraphs>75</Paragraphs>
  <ScaleCrop>false</ScaleCrop>
  <HeadingPairs>
    <vt:vector size="2" baseType="variant">
      <vt:variant>
        <vt:lpstr>Tytuł</vt:lpstr>
      </vt:variant>
      <vt:variant>
        <vt:i4>1</vt:i4>
      </vt:variant>
    </vt:vector>
  </HeadingPairs>
  <TitlesOfParts>
    <vt:vector size="1" baseType="lpstr">
      <vt:lpstr>Umowa Kompleksowa organizacja wydarzeń w Kamieniu</vt:lpstr>
    </vt:vector>
  </TitlesOfParts>
  <Company>Urząd Miasta Stołecznego Warszawy</Company>
  <LinksUpToDate>false</LinksUpToDate>
  <CharactersWithSpaces>37655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Kompleksowa organizacja wydarzeń w Kamieniu</dc:title>
  <dc:subject/>
  <dc:creator>a.brzezinska</dc:creator>
  <cp:keywords/>
  <dc:description/>
  <cp:lastModifiedBy>Sternik-Stempkowska Lidia (ZZW)</cp:lastModifiedBy>
  <cp:revision>2</cp:revision>
  <cp:lastPrinted>2026-10-05T09:40:00Z</cp:lastPrinted>
  <dcterms:created xsi:type="dcterms:W3CDTF">2026-10-14T12:16:00Z</dcterms:created>
  <dcterms:modified xsi:type="dcterms:W3CDTF">2026-10-14T12:16:00Z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0x010100B43F2F72EB69B64083D34D7252CDE012</vt:lpwstr>
  </property>
  <property fmtid="{D5CDD505-2E9C-101B-9397-08002B2CF9AE}" pid="3" name="MediaServiceImageTags">
    <vt:lpwstr/>
  </property>
</Properties>
</file>